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40C67" w:rsidRPr="000B21FD" w:rsidSect="000B21FD">
          <w:footerReference w:type="default" r:id="rId5"/>
          <w:pgSz w:w="11900" w:h="16850"/>
          <w:pgMar w:top="740" w:right="1440" w:bottom="1600" w:left="460" w:header="0" w:footer="556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00" cy="8973185"/>
            <wp:effectExtent l="19050" t="0" r="0" b="0"/>
            <wp:docPr id="2" name="Рисунок 1" descr="пв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в_page-0001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7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является составной частью содержательного раздела основной образовательной программы.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МКОУ «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СОШ» разработана на основе Примерной программы воспитания 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413).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 Региональными нормативно-правовыми актами в сфере образования: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• Приказ Департамента Образования и науки Курганской области от 29.06.2020 г. №619а «Об утверждении Региональной модели воспитания»;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• Приказ Департамента Образования и науки Курганской области от 14.08.2020 г. №791 «Об утверждении комплекса мер по реализации региональной модели воспитания»;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• Региональный инновационный проект «Наставничество как эффективный инструмент профессионального воспитания обучающихся профессиональных образовательных организаций». Приказ Департамента от 26.09.2020 г. №609;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• Приказ Департамента Образования и науки Курганской области от 30.12.2020 г. №1193 «О присвоении статуса региональной инновационной площадки»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совместно с семьей и другими институтами воспитания.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предусматривает приобщение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 российским традиционным духовным ценностям, включая культурные ценности, правилам и нормам поведения в российском обществе.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имеет следующую структуру: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ab/>
        <w:t>Анализ воспитательного процесса в школе.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ab/>
        <w:t>Цель и задачи воспитания учащихся.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ab/>
        <w:t>Виды, формы и содержание совместной деятельности педагогических работников, учащихся и социальных партнеров организации, осуществляющей образовательную деятельность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ab/>
        <w:t>Система поощрения социальной успешности и проявлений активной жизненной позиции учащихся.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ab/>
        <w:t>Календарный план воспитательной работы начального общего образования МКОУ «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jc w:val="center"/>
        <w:rPr>
          <w:sz w:val="24"/>
          <w:szCs w:val="24"/>
        </w:rPr>
      </w:pPr>
    </w:p>
    <w:p w:rsidR="00A40C67" w:rsidRDefault="00A40C67" w:rsidP="00A40C67"/>
    <w:p w:rsidR="00A40C67" w:rsidRPr="000B3F3E" w:rsidRDefault="00A40C67" w:rsidP="00A40C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0B3F3E">
        <w:rPr>
          <w:b/>
          <w:sz w:val="24"/>
          <w:szCs w:val="24"/>
        </w:rPr>
        <w:t>.</w:t>
      </w: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Анализ воспитательного процесса в школе.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Муниципальное казённое общеобразовательное учреждение «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расположена по улице Центральная дом 7,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. Чебаки</w:t>
      </w:r>
      <w:r w:rsidRPr="000B3F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.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 школе обучается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72 человека, из них 75%  находится на подвозе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ближайщих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сёл и деревень: с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артино,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с.Слевное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д.Братанники,д.Басковское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. Транспортные подъезды к школе удобны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доступныдля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безопасного перемещения учащихся. В школе</w:t>
      </w:r>
      <w:r w:rsidRPr="000B3F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в основном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обучаются русские и казахи.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Малообеспеченных- 18%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Многодетных- 5%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-Семей СОП- 3%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МКО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У«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ЧебаковскаяСОШ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сотрудничаетс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Центромсоциальногообслуживаниянаселения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pacing w:val="-1"/>
          <w:sz w:val="24"/>
          <w:szCs w:val="24"/>
        </w:rPr>
        <w:t>-Районным</w:t>
      </w:r>
      <w:r w:rsidRPr="000B3F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и сельским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домомкультуры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Районнымкраеведческиммузеем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Межпоселенческой</w:t>
      </w:r>
      <w:proofErr w:type="spellEnd"/>
      <w:r w:rsidRPr="000B3F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и сельской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библиотекой;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Центральнойрайоннойбольницей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-МЧС;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Спортивнымоздоровительнымкомплексом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Центромзанятостинаселения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Домдетстваиюношества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-Полиция;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-КЦСО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отделсемьи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Источником положительного влияния на детей - дни правовой грамотности;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работа; социальные практики; дни финансовой грамотности.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 взаимодействия педагогов, школьников и их родителей, на которых </w:t>
      </w:r>
      <w:r w:rsidRPr="000B3F3E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>о</w:t>
      </w: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сновывается процесс воспитания в МКОУ «</w:t>
      </w: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СОШ»: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 информации о ребенке и семье, приоритета безопасности ребенка при нахождении в образовательной организации;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color w:val="000009"/>
          <w:sz w:val="24"/>
          <w:szCs w:val="24"/>
        </w:rPr>
        <w:t>Основные традиции воспитания в</w:t>
      </w: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МКОУ «</w:t>
      </w: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СОШ»: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color w:val="000009"/>
          <w:sz w:val="24"/>
          <w:szCs w:val="24"/>
        </w:rPr>
        <w:t xml:space="preserve">- </w:t>
      </w:r>
      <w:r w:rsidRPr="000B3F3E">
        <w:rPr>
          <w:rFonts w:ascii="Times New Roman" w:eastAsia="Times New Roman" w:hAnsi="Times New Roman" w:cs="Times New Roman"/>
          <w:color w:val="000009"/>
          <w:sz w:val="24"/>
          <w:szCs w:val="24"/>
        </w:rPr>
        <w:t>стержень годового цикла воспитательной работы школ</w:t>
      </w:r>
      <w:proofErr w:type="gramStart"/>
      <w:r w:rsidRPr="000B3F3E">
        <w:rPr>
          <w:rFonts w:ascii="Times New Roman" w:eastAsia="Times New Roman" w:hAnsi="Times New Roman" w:cs="Times New Roman"/>
          <w:color w:val="000009"/>
          <w:sz w:val="24"/>
          <w:szCs w:val="24"/>
        </w:rPr>
        <w:t>ы-</w:t>
      </w:r>
      <w:proofErr w:type="gramEnd"/>
      <w:r w:rsidRPr="000B3F3E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 основные </w:t>
      </w:r>
      <w:proofErr w:type="spellStart"/>
      <w:r w:rsidRPr="000B3F3E">
        <w:rPr>
          <w:rFonts w:ascii="Times New Roman" w:eastAsia="Times New Roman" w:hAnsi="Times New Roman" w:cs="Times New Roman"/>
          <w:color w:val="000009"/>
          <w:sz w:val="24"/>
          <w:szCs w:val="24"/>
        </w:rPr>
        <w:t>общешкольныедела,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черезкоторые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осуществляетсяинтеграциявоспитательныхусилийпедагогов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важнаясоставляющаякаждогоключевогоделаибольшинствасовместныхделпедагогови школьников - коллективная разработка, коллективное планирование, коллективное проведение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иколлективныйанализихрезультатов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условия в школе создаются для обеспечения по мере взросления ребёнка его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растущейроливсовместных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дела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отпассивного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наблюдателя до организатора);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-Отсутствие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соревновательностимежду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классами в проведении общешкольных дел, поощрение конструктивного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межклассного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межвозрастного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школьников, их социальной активности;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551.8pt;margin-top:33.95pt;width:17.55pt;height:9.0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" filled="f" stroked="f">
            <v:textbox style="layout-flow:vertical" inset="0,0,0,0">
              <w:txbxContent>
                <w:p w:rsidR="00A40C67" w:rsidRDefault="00A40C67" w:rsidP="00A40C67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 ключевая фигура воспитания в </w:t>
      </w:r>
      <w:proofErr w:type="spellStart"/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школе-классный</w:t>
      </w:r>
      <w:proofErr w:type="spellEnd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руководитель, реализующий по отношению к детям защитную, личностно развивающую, организационную, посредническую (в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разрешенииконфликтов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) функции.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.Цель и задачи воспитания учащихся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Современный национальный воспитательный идеал личности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</w:t>
      </w: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общей целью воспитания в МКОУ «</w:t>
      </w: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Чебаковская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СОШ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»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саморазвитию-являются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важным фактором успеха в достижении поставленной цели в связи с этим важно.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Достижению поставленной цели воспитания </w:t>
      </w:r>
      <w:proofErr w:type="gram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будет способствовать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Решение следующих основных задач: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реализовывать воспитательные возможности общешкольных основных дел, поддерживать традиции их коллективного планирования, организации, проведения и анализа в школьном сообществе;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инициировать и поддерживать ученическое самоуправление – как на уровне школы, так и на уровне классных сообществ;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поддерживать деятельность функционирующих на базе школы детских общественных объединений и организаций;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организовывать для школьников экскурсии, экспедиции, походы и реализовывать их воспитательный потенциал;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организовывать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работу со школьниками;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работу школьных бумажных и электронных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реализовывать их воспитательный потенциал; 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развивать предметно-эстетическую среду школы и реализовывать ее воспитательные возможности;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0B3F3E">
        <w:rPr>
          <w:rFonts w:ascii="Times New Roman" w:eastAsia="Times New Roman" w:hAnsi="Times New Roman" w:cs="Times New Roman"/>
          <w:b/>
          <w:i/>
          <w:sz w:val="24"/>
          <w:szCs w:val="24"/>
        </w:rPr>
        <w:t>целевые приоритеты</w:t>
      </w: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детей младшего школьного возраста </w:t>
      </w:r>
      <w:r w:rsidRPr="000B3F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(уровень начального  общего образования)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таким целевым приоритетом является создание благоприятных условий </w:t>
      </w:r>
      <w:proofErr w:type="gram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proofErr w:type="gram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Усвоения младшими школьниками социально значимых знаний- знаний основных </w:t>
      </w:r>
      <w:r w:rsidRPr="000B3F3E">
        <w:rPr>
          <w:rFonts w:ascii="Times New Roman" w:eastAsia="Times New Roman" w:hAnsi="Times New Roman" w:cs="Times New Roman"/>
          <w:color w:val="000009"/>
          <w:sz w:val="24"/>
          <w:szCs w:val="24"/>
        </w:rPr>
        <w:t>норм и традиций того общества, в котором они живут;</w:t>
      </w:r>
    </w:p>
    <w:p w:rsidR="00A40C67" w:rsidRPr="000B3F3E" w:rsidRDefault="00A40C67" w:rsidP="00A40C6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нормами принятым традициям поведения школьника;</w:t>
      </w:r>
    </w:p>
    <w:p w:rsidR="00A40C67" w:rsidRPr="000B3F3E" w:rsidRDefault="00A40C67" w:rsidP="00A40C6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-быть любящим, послушным и отзывчивым сыном (дочерью), братом (сестрой), внуком (внучкой);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 xml:space="preserve">-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уважать старших и заботиться о младших членах семьи;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выполнять посильную для  ребёнка домашнюю работу, помогать старшим;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быть труд</w:t>
      </w:r>
      <w:r>
        <w:rPr>
          <w:rFonts w:ascii="Times New Roman" w:eastAsia="Times New Roman" w:hAnsi="Times New Roman" w:cs="Times New Roman"/>
          <w:sz w:val="24"/>
          <w:szCs w:val="24"/>
        </w:rPr>
        <w:t>олюбивым, следуя принципу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делу-время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потехе-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час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» как в учебных занятиях, так и в домашних делах, доводить начатое дело до конца;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знать и любить свою Родин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свой родной дом, двор, улицу, город, свою страну;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аботиться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 своих домашних питомцах и, по возможности, о бездомных животных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всвоем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дворе;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подкармливать птиц в морозные зимы;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не засорять бытовым мусором улицы, леса, водоёмы);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проявлять миролюбие—не затевать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конфликтов и стремиться решать спорные вопросы, не прибегая к силе;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уметьсопереживать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роявлятьсостраданиекпопавшимвбеду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стремитьсяустанавливать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хорошие отношения с другими людьми;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уметь прощать обиды, 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защищатьслабых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по мере возможности помогать нуждающимся в этом людям;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 уважительно относиться клюдяминойнациональнойилирелигиознойпринадлежности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ногоимущественногоположения,людямсограниченнымивозможностямиздоровья;</w:t>
      </w:r>
    </w:p>
    <w:p w:rsidR="00A40C67" w:rsidRPr="00017EF5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быть уверенным в себе, открытым и общительным, не стесняться быть в чём-то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не-похожим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на других ребят; уметь ставить перед собой цели и проявлять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тстаивать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своёмнениеидействовать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безпомощи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старших.</w:t>
      </w: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Целевые ориентиры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, выделяемые в связи с возрастными особенностями </w:t>
      </w:r>
      <w:proofErr w:type="gramStart"/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обучающихся</w:t>
      </w:r>
      <w:proofErr w:type="gramEnd"/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 уровня начального общего образования, заключаются в их готовности руководствоваться ценностями и приобретении первоначального опыта деятельности на их основе.</w:t>
      </w: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Целевые ориентиры</w:t>
            </w:r>
          </w:p>
          <w:p w:rsidR="00A40C67" w:rsidRPr="00B16E77" w:rsidRDefault="00A40C67" w:rsidP="00270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72"/>
            </w:tblGrid>
            <w:tr w:rsidR="00A40C67" w:rsidRPr="00B16E77" w:rsidTr="00270652">
              <w:trPr>
                <w:trHeight w:val="111"/>
              </w:trPr>
              <w:tc>
                <w:tcPr>
                  <w:tcW w:w="0" w:type="auto"/>
                </w:tcPr>
                <w:p w:rsidR="00A40C67" w:rsidRPr="00B16E77" w:rsidRDefault="00A40C67" w:rsidP="00270652">
                  <w:pPr>
                    <w:spacing w:after="0"/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r w:rsidRPr="00B16E77">
                    <w:rPr>
                      <w:rFonts w:ascii="Times New Roman" w:eastAsia="Calibri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Гражданско-патриотическое воспитание </w:t>
                  </w:r>
                </w:p>
              </w:tc>
            </w:tr>
          </w:tbl>
          <w:p w:rsidR="00A40C67" w:rsidRPr="00B16E77" w:rsidRDefault="00A40C67" w:rsidP="002706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Имеющий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Принимающий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Духовно-нравственное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Уважающий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Доброжелательный, проявляющий сопереживание, готовность оказывать помощь, </w:t>
            </w: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выражающий неприятие поведения, причиняющего физический и моральный вред другим людям, уважающий старших.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lastRenderedPageBreak/>
              <w:t xml:space="preserve">Эстетическое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Владеющий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Ориентированный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Трудовое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ценность труда в жизни человека, семьи, общества.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интерес к разным профессиям.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Экологическое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Ценности научного познания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Обладающий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Имеющий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iCs/>
          <w:sz w:val="24"/>
          <w:szCs w:val="24"/>
        </w:rPr>
        <w:t>Задачи: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B16E77">
        <w:rPr>
          <w:rFonts w:ascii="Times New Roman" w:eastAsia="Times New Roman" w:hAnsi="Times New Roman" w:cs="Times New Roman"/>
          <w:sz w:val="24"/>
          <w:szCs w:val="24"/>
        </w:rPr>
        <w:t>использовать в воспитании обучающихся возможности урочной деятельности, поддерживать использование на уроках интерактивных форм занятий с </w:t>
      </w:r>
      <w:proofErr w:type="gramStart"/>
      <w:r w:rsidRPr="00B16E7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16E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2) реализовать воспитательный потенциал внеурочной деятельности для 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обеспечения индивидуальных потребностей обучающихся, который осуществляется в рамках курсов, занятий программ внеурочной деятельности;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>3)</w:t>
      </w:r>
      <w:r w:rsidRPr="00B16E77">
        <w:rPr>
          <w:rFonts w:ascii="Times New Roman" w:eastAsia="Calibri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B16E77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основных школьных дел, поддерживать традиции их коллективного планирования, организации, проведения и анализа в школьном сообществе;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E77">
        <w:rPr>
          <w:rFonts w:ascii="Times New Roman" w:eastAsia="Calibri" w:hAnsi="Times New Roman" w:cs="Times New Roman"/>
          <w:sz w:val="24"/>
          <w:szCs w:val="24"/>
        </w:rPr>
        <w:t>5)организовывать для обучающихся внешкольные мероприятия и реализовывать их воспитательный потенциал;</w:t>
      </w:r>
      <w:proofErr w:type="gramEnd"/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6)развивать предметно-пространственную среду образовательной организации и реализовывать ее воспитательные возможности;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7) организовать работу по взаимодействию с  семьями обучающихся, их родителями (законными представителями), направленную на совместное решение проблем личностного развития детей;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8)инициировать и поддерживать ученическое самоуправление – как на уровне школы, так и на уровне классных сообществ;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9)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реализовать 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10) </w:t>
      </w:r>
      <w:proofErr w:type="spellStart"/>
      <w:r w:rsidRPr="00B16E77">
        <w:rPr>
          <w:rFonts w:ascii="Times New Roman" w:eastAsia="Calibri" w:hAnsi="Times New Roman" w:cs="Times New Roman"/>
          <w:sz w:val="24"/>
          <w:szCs w:val="24"/>
        </w:rPr>
        <w:t>организовыватьпрофориентационную</w:t>
      </w:r>
      <w:proofErr w:type="spellEnd"/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 работу и работу, направленную на воспитание уважения к труду, трудящимся, результатам труда, ориентации на трудовую деятельность, получение профессии, личностное самовыражение в продуктивном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11) организовать работу, направленную на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12) реализовать воспитательный потенциал дополнительного образования для 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обеспечения индивидуальных потребностей обучающихся, который осуществляется в рамках кружков, секций по дополнительные общеобразовательным (</w:t>
      </w:r>
      <w:proofErr w:type="spellStart"/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общеразвивающимся</w:t>
      </w:r>
      <w:proofErr w:type="spellEnd"/>
      <w:r w:rsidRPr="00B16E77">
        <w:rPr>
          <w:rFonts w:ascii="Times New Roman" w:eastAsia="Calibri" w:hAnsi="Times New Roman" w:cs="Times New Roman"/>
          <w:iCs/>
          <w:sz w:val="24"/>
          <w:szCs w:val="24"/>
        </w:rPr>
        <w:t>) программам;</w:t>
      </w:r>
      <w:proofErr w:type="gramEnd"/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13) </w:t>
      </w:r>
      <w:r w:rsidRPr="00B16E77">
        <w:rPr>
          <w:rFonts w:ascii="Times New Roman" w:eastAsia="Calibri" w:hAnsi="Times New Roman" w:cs="Times New Roman"/>
          <w:sz w:val="24"/>
          <w:szCs w:val="24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14) организовывать работу школьных </w:t>
      </w:r>
      <w:proofErr w:type="spellStart"/>
      <w:r w:rsidRPr="00B16E77">
        <w:rPr>
          <w:rFonts w:ascii="Times New Roman" w:eastAsia="Calibri" w:hAnsi="Times New Roman" w:cs="Times New Roman"/>
          <w:sz w:val="24"/>
          <w:szCs w:val="24"/>
        </w:rPr>
        <w:t>медиа</w:t>
      </w:r>
      <w:proofErr w:type="spellEnd"/>
      <w:r w:rsidRPr="00B16E77">
        <w:rPr>
          <w:rFonts w:ascii="Times New Roman" w:eastAsia="Calibri" w:hAnsi="Times New Roman" w:cs="Times New Roman"/>
          <w:sz w:val="24"/>
          <w:szCs w:val="24"/>
        </w:rPr>
        <w:t>, реализовывать их воспитательный потенциал</w:t>
      </w:r>
    </w:p>
    <w:p w:rsidR="00A40C67" w:rsidRPr="00B16E7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детей подросткового возраста </w:t>
      </w:r>
      <w:r w:rsidRPr="000B3F3E">
        <w:rPr>
          <w:rFonts w:ascii="Times New Roman" w:eastAsia="Times New Roman" w:hAnsi="Times New Roman" w:cs="Times New Roman"/>
          <w:b/>
          <w:i/>
          <w:sz w:val="24"/>
          <w:szCs w:val="24"/>
        </w:rPr>
        <w:t>(уровень основного общего образования</w:t>
      </w:r>
      <w:proofErr w:type="gram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акимприоритетомявляется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созданиеблагоприятныхусловийдля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становления собственной жизненной позиции подростка, его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ценностныхориентаций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утверждениясебякакличностьвсистемеотношений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войственных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взросломумиру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развития социально значимых отношений школьников, и, прежде всего,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ценностныхотношений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ксемьекакглавнойопоревжизничеловекаиисточникуегосчастья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алогу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его успешного профессионального самоопределения и ощущения уверенности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взавтрашнемдне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 своему отечеству, своей малой и большой Родине, как месту, в котором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человеквырос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познал первые радости и неудачи, которая завещана ему предками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которуюнужнооберегать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кприродекакисточникужизнинаЗемле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сновесамогоеесуществования,нуждающейсявзащитеи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постоянномвнимании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состороны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кмирукакглавномупринципучеловеческогообщежития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словиюкрепкойдружбы,налаживанияотношенийсколлегамипоработевбудущемисозданияблагоприятногомикроклимата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всвоейсобственной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семье;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 знаниям как интеллектуальному ресурсу, обеспечивающему будущее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акрезультатукропотливого,ноувлекательногоучебного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труда;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ккультуре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какдуховному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богатству общества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иважному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условиюощущениячеловеком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полноты проживаемой жизни, которое дают ему чтение, музыка,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еатр,творческоесамовыражение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кздоровьюкакзалогудолгойиактивнойжизничеловека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,е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гохорошегонастроенияиоптимистичноговзгляданамир;</w:t>
      </w:r>
    </w:p>
    <w:p w:rsidR="00A40C67" w:rsidRPr="000B3F3E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кокружающимлюдямкакбезусловнойиабсолютнойценности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акравноправнымсоциальнымпартнерам,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которыминеобходимовыстраиватьдоброжелательные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взаимно поддерживающие отношения, дающие человеку радость общения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ипозволяющиеизбегатьчувстваодиночества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B16E77" w:rsidRDefault="00A40C67" w:rsidP="00A40C6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ксамимсебекакхозяевамсвоейсудьбы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амоопределяющимсяисамореализующимсяличностям,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отвечающимзасвое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собственноебудущее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Целевые ориентиры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, выделяемые в связи с возрастными особенностями обучающихся уровня основного общего образования, заключаются в их готовности руководствоваться системой позитивных ценностных ориентаций и расширении опыта деятельности на ее основе и в процессе реализации основных направлений воспитательной деятельности.</w:t>
      </w: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Целевые ориентиры</w:t>
            </w:r>
          </w:p>
          <w:p w:rsidR="00A40C67" w:rsidRPr="00B16E77" w:rsidRDefault="00A40C67" w:rsidP="00270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 уровне основного общего образования</w:t>
            </w:r>
          </w:p>
          <w:p w:rsidR="00A40C67" w:rsidRPr="00B16E77" w:rsidRDefault="00A40C67" w:rsidP="00270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61"/>
            </w:tblGrid>
            <w:tr w:rsidR="00A40C67" w:rsidRPr="00B16E77" w:rsidTr="00270652">
              <w:trPr>
                <w:trHeight w:val="111"/>
              </w:trPr>
              <w:tc>
                <w:tcPr>
                  <w:tcW w:w="0" w:type="auto"/>
                </w:tcPr>
                <w:p w:rsidR="00A40C67" w:rsidRPr="00B16E77" w:rsidRDefault="00A40C67" w:rsidP="00270652">
                  <w:pPr>
                    <w:spacing w:after="0"/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r w:rsidRPr="00B16E77">
                    <w:rPr>
                      <w:rFonts w:ascii="Times New Roman" w:eastAsia="Calibri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Гражданское воспитание </w:t>
                  </w:r>
                </w:p>
              </w:tc>
            </w:tr>
          </w:tbl>
          <w:p w:rsidR="00A40C67" w:rsidRPr="00B16E77" w:rsidRDefault="00A40C67" w:rsidP="0027065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355"/>
            </w:tblGrid>
            <w:tr w:rsidR="00A40C67" w:rsidRPr="00B16E77" w:rsidTr="00270652">
              <w:trPr>
                <w:trHeight w:val="2427"/>
              </w:trPr>
              <w:tc>
                <w:tcPr>
                  <w:tcW w:w="0" w:type="auto"/>
                </w:tcPr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Знающий</w:t>
                  </w:r>
                  <w:proofErr w:type="gramEnd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и принимающий свою российскую гражданскую принадлежность (идентичность) в поликультурном, многонациональном и </w:t>
                  </w:r>
                  <w:proofErr w:type="spell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многоконфессиональном</w:t>
                  </w:r>
                  <w:proofErr w:type="spellEnd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российском обществе, в мировом сообществе. </w:t>
                  </w:r>
                </w:p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Понимающий</w:t>
                  </w:r>
                  <w:proofErr w:type="gramEnd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      </w:r>
                </w:p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Проявляющий</w:t>
                  </w:r>
                  <w:proofErr w:type="gramEnd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уважение к государственным символам России, праздникам. </w:t>
                  </w:r>
                </w:p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Проявляющий</w:t>
                  </w:r>
                  <w:proofErr w:type="gramEnd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      </w:r>
                </w:p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Выражающий неприятие любой дискриминации граждан, проявлений экстремизма, терроризма, коррупции в обществе. </w:t>
                  </w:r>
                </w:p>
                <w:p w:rsidR="00A40C67" w:rsidRPr="00B16E77" w:rsidRDefault="00A40C67" w:rsidP="00270652">
                  <w:pPr>
                    <w:numPr>
                      <w:ilvl w:val="0"/>
                      <w:numId w:val="19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B16E77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      </w:r>
                  <w:proofErr w:type="gramEnd"/>
                </w:p>
              </w:tc>
            </w:tr>
          </w:tbl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Патриотическое воспитание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A40C67" w:rsidRPr="00B16E77" w:rsidRDefault="00A40C67" w:rsidP="0027065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Принимающий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lastRenderedPageBreak/>
              <w:t xml:space="preserve">Духовно-нравственное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40C67" w:rsidRPr="00B16E77" w:rsidRDefault="00A40C67" w:rsidP="0027065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Эстетическое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40C67" w:rsidRPr="00B16E77" w:rsidRDefault="00A40C67" w:rsidP="0027065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Ориентированный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40C67" w:rsidRPr="00B16E77" w:rsidRDefault="00A40C67" w:rsidP="0027065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lastRenderedPageBreak/>
              <w:t xml:space="preserve">Трудовое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40C67" w:rsidRPr="00B16E77" w:rsidRDefault="00A40C67" w:rsidP="0027065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Экологическое воспитание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Сознающий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Ориентированный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40C67" w:rsidRPr="00B16E77" w:rsidRDefault="00A40C67" w:rsidP="00270652">
            <w:pPr>
              <w:numPr>
                <w:ilvl w:val="0"/>
                <w:numId w:val="24"/>
              </w:num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B16E77">
              <w:rPr>
                <w:rFonts w:ascii="Times New Roman" w:eastAsia="Calibri" w:hAnsi="Times New Roman" w:cs="Times New Roman"/>
                <w:b/>
                <w:bCs/>
                <w:color w:val="000000"/>
                <w:sz w:val="25"/>
                <w:szCs w:val="25"/>
              </w:rPr>
              <w:t xml:space="preserve">Ценности научного познания </w:t>
            </w:r>
          </w:p>
        </w:tc>
      </w:tr>
      <w:tr w:rsidR="00A40C67" w:rsidRPr="00B16E77" w:rsidTr="00270652">
        <w:tc>
          <w:tcPr>
            <w:tcW w:w="9571" w:type="dxa"/>
          </w:tcPr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Выражающий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Ориентированный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40C67" w:rsidRPr="00B16E77" w:rsidRDefault="00A40C67" w:rsidP="00270652">
            <w:pPr>
              <w:numPr>
                <w:ilvl w:val="0"/>
                <w:numId w:val="25"/>
              </w:num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Демонстрирующий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A40C67" w:rsidRPr="00B16E77" w:rsidRDefault="00A40C67" w:rsidP="0027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A40C67" w:rsidRPr="00B16E77" w:rsidRDefault="00A40C67" w:rsidP="00A40C67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0C67" w:rsidRPr="00B16E77" w:rsidRDefault="00A40C67" w:rsidP="00A40C67">
      <w:pPr>
        <w:spacing w:after="0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iCs/>
          <w:sz w:val="24"/>
          <w:szCs w:val="24"/>
        </w:rPr>
        <w:t>Задачи: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B16E77">
        <w:rPr>
          <w:rFonts w:ascii="Times New Roman" w:eastAsia="Times New Roman" w:hAnsi="Times New Roman" w:cs="Times New Roman"/>
          <w:sz w:val="24"/>
          <w:szCs w:val="24"/>
        </w:rPr>
        <w:t>использовать в воспитании обучающихся возможности урочной деятельности, поддерживать использование на уроках интерактивных форм занятий с </w:t>
      </w:r>
      <w:proofErr w:type="gramStart"/>
      <w:r w:rsidRPr="00B16E7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16E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2) реализовать воспитательный потенциал внеурочной деятельности для 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обеспечения индивидуальных потребностей обучающихся, который осуществляется в рамках курсов, занятий программ внеурочной деятельности;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3) </w:t>
      </w:r>
      <w:r w:rsidRPr="00B16E77">
        <w:rPr>
          <w:rFonts w:ascii="Times New Roman" w:eastAsia="Calibri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4) </w:t>
      </w:r>
      <w:r w:rsidRPr="00B16E77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основных школьных дел, поддерживать традиции их коллективного планирования, организации, проведения и анализа в школьном сообществе;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E77">
        <w:rPr>
          <w:rFonts w:ascii="Times New Roman" w:eastAsia="Calibri" w:hAnsi="Times New Roman" w:cs="Times New Roman"/>
          <w:sz w:val="24"/>
          <w:szCs w:val="24"/>
        </w:rPr>
        <w:t>5) организовывать для обучающихся внешкольные мероприятия и реализовывать их воспитательный потенциал;</w:t>
      </w:r>
      <w:proofErr w:type="gramEnd"/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6) развивать предметно-пространственную среду образовательной организации и реализовывать ее воспитательные возможности;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7) организовать работу по взаимодействию с  семьями обучающихся, их родителями (законными представителями), направленную на совместное решение проблем личностного развития детей;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8) инициировать и поддерживать ученическое самоуправление – как на уровне школы, так и на уровне классных сообществ;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реализовать 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10) </w:t>
      </w:r>
      <w:proofErr w:type="spellStart"/>
      <w:r w:rsidRPr="00B16E77">
        <w:rPr>
          <w:rFonts w:ascii="Times New Roman" w:eastAsia="Calibri" w:hAnsi="Times New Roman" w:cs="Times New Roman"/>
          <w:sz w:val="24"/>
          <w:szCs w:val="24"/>
        </w:rPr>
        <w:t>организовыватьпрофориентационную</w:t>
      </w:r>
      <w:proofErr w:type="spellEnd"/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 работу и работу, направленную на воспитание уважения к труду, трудящимся, результатам труда, ориентации на трудовую деятельность, получение профессии, личностное самовыражение в продуктивном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11) организовать работу, направленную на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12) реализовать воспитательный потенциал дополнительного образования для </w:t>
      </w:r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обеспечения индивидуальных потребностей обучающихся, который осуществляется в рамках кружков, секций по дополнительные общеобразовательным (</w:t>
      </w:r>
      <w:proofErr w:type="spellStart"/>
      <w:r w:rsidRPr="00B16E77">
        <w:rPr>
          <w:rFonts w:ascii="Times New Roman" w:eastAsia="Calibri" w:hAnsi="Times New Roman" w:cs="Times New Roman"/>
          <w:iCs/>
          <w:sz w:val="24"/>
          <w:szCs w:val="24"/>
        </w:rPr>
        <w:t>общеразвивающимся</w:t>
      </w:r>
      <w:proofErr w:type="spellEnd"/>
      <w:r w:rsidRPr="00B16E77">
        <w:rPr>
          <w:rFonts w:ascii="Times New Roman" w:eastAsia="Calibri" w:hAnsi="Times New Roman" w:cs="Times New Roman"/>
          <w:iCs/>
          <w:sz w:val="24"/>
          <w:szCs w:val="24"/>
        </w:rPr>
        <w:t>) программам;</w:t>
      </w:r>
      <w:proofErr w:type="gramEnd"/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iCs/>
          <w:sz w:val="24"/>
          <w:szCs w:val="24"/>
        </w:rPr>
        <w:t xml:space="preserve">13) </w:t>
      </w:r>
      <w:r w:rsidRPr="00B16E77">
        <w:rPr>
          <w:rFonts w:ascii="Times New Roman" w:eastAsia="Calibri" w:hAnsi="Times New Roman" w:cs="Times New Roman"/>
          <w:sz w:val="24"/>
          <w:szCs w:val="24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A40C67" w:rsidRPr="00B16E77" w:rsidRDefault="00A40C67" w:rsidP="00A40C6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14) организовывать работу школьных </w:t>
      </w:r>
      <w:proofErr w:type="spellStart"/>
      <w:r w:rsidRPr="00B16E77">
        <w:rPr>
          <w:rFonts w:ascii="Times New Roman" w:eastAsia="Calibri" w:hAnsi="Times New Roman" w:cs="Times New Roman"/>
          <w:sz w:val="24"/>
          <w:szCs w:val="24"/>
        </w:rPr>
        <w:t>медиа</w:t>
      </w:r>
      <w:proofErr w:type="spellEnd"/>
      <w:r w:rsidRPr="00B16E77">
        <w:rPr>
          <w:rFonts w:ascii="Times New Roman" w:eastAsia="Calibri" w:hAnsi="Times New Roman" w:cs="Times New Roman"/>
          <w:sz w:val="24"/>
          <w:szCs w:val="24"/>
        </w:rPr>
        <w:t>, реализовывать их воспитательный потенциал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В воспитании детей юношеского возраст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B3F3E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proofErr w:type="gramEnd"/>
      <w:r w:rsidRPr="000B3F3E">
        <w:rPr>
          <w:rFonts w:ascii="Times New Roman" w:eastAsia="Times New Roman" w:hAnsi="Times New Roman" w:cs="Times New Roman"/>
          <w:b/>
          <w:i/>
          <w:sz w:val="24"/>
          <w:szCs w:val="24"/>
        </w:rPr>
        <w:t>уровень среднего общего образования)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такимприоритетомявляется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созданиеблагоприятныхусловийдля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школьникамиопытаосуществлениясоциальнозначимыхдел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жизненногосамоопределения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ыборадальнейшегожизненногопути,которыйоткрывается перед ними на пороге самостоятельной взрослой жизни.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Сделать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правильныйвыбор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таршеклассникампоможетимеющийсяунихреальныйпрактическийопыт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оторый они могут приобрести,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втомчислеи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вшколе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  Это: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опытдел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аправленных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назаботуосвоейсемье,родныхиблизких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 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трудовойопытприреализациипроектов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аправленныхнаулучшениешкольнойжизни;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опыт управления образовательной организацией, планирования,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принятиярешений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достижения личных и коллективных целей в рамках ключевых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компетенцийсамоуправления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пользу своей школе, своему родному городу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траневцелом,опытдеятельноговыражениясобственнойгражданскойпозиции;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опытприродоохранныхдел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опытразрешениявозникающихконфликтныхситуаций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опыт самостоятельного приобретения новых знаний, проведения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научныхисследований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пыт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проектной деятельности;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опытсозданиясобственныхпроизведенийкультуры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пыттворческогосамовыражения;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опытведенияздоровогообразажизниизаботыоздоровьедругих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людей;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Опытоказанияпомощиокружающим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аботыомалышахилипожилыхлюдях,волонтерский опыт;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17EF5" w:rsidRDefault="00A40C67" w:rsidP="00A40C67">
      <w:pPr>
        <w:widowControl w:val="0"/>
        <w:autoSpaceDE w:val="0"/>
        <w:autoSpaceDN w:val="0"/>
        <w:spacing w:after="0" w:line="240" w:lineRule="auto"/>
        <w:ind w:lef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опыт самопознания и самоанализа, опыт социально приемлемого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самовыраженияи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самореализации.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Работа педагогов по реализации данной программы, направленная на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достижениепоставленной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цели,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позволит обучающему получить необходимые социальные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навыки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оторыепомогутему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учшеориентироватьсявсложноммиречеловеческихвзаимоотношений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эффективнее налаживать коммуникацию с окружающими,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увереннеесебя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чувствовать во взаимодействии с ними, продуктивнее сотрудничать с людьми разныхвозрастовиразногосоциальногоположения,смелееискатьинаходитьвыходыизтрудных жизненных ситуаций, осмысленнее выбирать свой жизненный путь 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сложныхпоискахсчастья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себяиокружающихеголюдей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Планомернаяреализацияпоставленныхзадачпозволиторганизоватьвшколеинтересную и событийно насыщенную жизнь детей и педагогов, что станет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эффективнымспособомпрофилактики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антисоциальногоповедения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школьников.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не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означаетигнорирования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других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оставляющихобщейцеливоспитания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позволит ребенку получить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необходимыесоциальные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навыки, которые помогут ему лучше ориентироваться в сложном мире человеческих взаимоотношений, эффективнееналаживатькоммуникациюсокружающими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вереннеесебячувствоватьвовзаимодействиисними,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родуктивнеесотрудничатьслюдьмиразных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возрастов и разного социального положения, смелее искать и находить выходы из трудных жизненных ситуаций, осмысленнеевыбиратьсвойжизненныйпутьвложныхпоискахсчастьядлясебя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окружающихеголюдей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Для выбора модулей рабочей программы воспитания и конкретизации задач проведем проблемно-ориентированный анализ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состояниявоспитательнойработывобразовательнойорганизациис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учетомрегиональноймоделивоспитанияКурганскойобласти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C67" w:rsidRPr="000B3F3E" w:rsidRDefault="00A40C67" w:rsidP="00A40C67">
      <w:pPr>
        <w:pStyle w:val="TableParagraph"/>
        <w:jc w:val="center"/>
        <w:rPr>
          <w:b/>
          <w:bCs/>
          <w:sz w:val="24"/>
          <w:szCs w:val="24"/>
        </w:rPr>
      </w:pPr>
      <w:r w:rsidRPr="000B3F3E">
        <w:rPr>
          <w:b/>
          <w:bCs/>
          <w:sz w:val="24"/>
          <w:szCs w:val="24"/>
        </w:rPr>
        <w:t>Реализация направлений воспитательной работы рабочей программы воспитания</w:t>
      </w:r>
    </w:p>
    <w:p w:rsidR="00A40C67" w:rsidRPr="000B3F3E" w:rsidRDefault="00A40C67" w:rsidP="00A40C67">
      <w:pPr>
        <w:pStyle w:val="TableParagraph"/>
        <w:rPr>
          <w:sz w:val="24"/>
          <w:szCs w:val="24"/>
        </w:rPr>
      </w:pPr>
    </w:p>
    <w:tbl>
      <w:tblPr>
        <w:tblStyle w:val="TableNormal"/>
        <w:tblW w:w="9498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012"/>
        <w:gridCol w:w="914"/>
        <w:gridCol w:w="992"/>
        <w:gridCol w:w="709"/>
        <w:gridCol w:w="992"/>
        <w:gridCol w:w="1134"/>
        <w:gridCol w:w="1134"/>
        <w:gridCol w:w="992"/>
      </w:tblGrid>
      <w:tr w:rsidR="00A40C67" w:rsidRPr="000B3F3E" w:rsidTr="00270652">
        <w:trPr>
          <w:trHeight w:val="302"/>
        </w:trPr>
        <w:tc>
          <w:tcPr>
            <w:tcW w:w="619" w:type="dxa"/>
            <w:vMerge w:val="restart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№п\п</w:t>
            </w:r>
          </w:p>
        </w:tc>
        <w:tc>
          <w:tcPr>
            <w:tcW w:w="2012" w:type="dxa"/>
            <w:vMerge w:val="restart"/>
          </w:tcPr>
          <w:p w:rsidR="00A40C67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Перечень</w:t>
            </w:r>
            <w:r w:rsidRPr="000B3F3E">
              <w:rPr>
                <w:spacing w:val="-1"/>
                <w:sz w:val="24"/>
                <w:szCs w:val="24"/>
              </w:rPr>
              <w:t>модулей</w:t>
            </w:r>
            <w:r w:rsidRPr="000B3F3E">
              <w:rPr>
                <w:sz w:val="24"/>
                <w:szCs w:val="24"/>
              </w:rPr>
              <w:t>ВП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инвариативные</w:t>
            </w:r>
            <w:proofErr w:type="spellEnd"/>
          </w:p>
        </w:tc>
        <w:tc>
          <w:tcPr>
            <w:tcW w:w="6867" w:type="dxa"/>
            <w:gridSpan w:val="7"/>
          </w:tcPr>
          <w:p w:rsidR="00A40C67" w:rsidRPr="001E0695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1E0695">
              <w:rPr>
                <w:sz w:val="24"/>
                <w:szCs w:val="24"/>
                <w:lang w:val="ru-RU"/>
              </w:rPr>
              <w:t>Направлениявоспитательнойработырегиональноймоделивоспитания</w:t>
            </w:r>
            <w:proofErr w:type="spellEnd"/>
          </w:p>
        </w:tc>
      </w:tr>
      <w:tr w:rsidR="00A40C67" w:rsidRPr="000B3F3E" w:rsidTr="00270652">
        <w:trPr>
          <w:trHeight w:val="830"/>
        </w:trPr>
        <w:tc>
          <w:tcPr>
            <w:tcW w:w="619" w:type="dxa"/>
            <w:vMerge/>
            <w:tcBorders>
              <w:top w:val="nil"/>
            </w:tcBorders>
          </w:tcPr>
          <w:p w:rsidR="00A40C67" w:rsidRPr="001E0695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A40C67" w:rsidRPr="001E0695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Гражданско</w:t>
            </w:r>
            <w:proofErr w:type="spellEnd"/>
            <w:r w:rsidRPr="000B3F3E">
              <w:rPr>
                <w:sz w:val="24"/>
                <w:szCs w:val="24"/>
              </w:rPr>
              <w:t>-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павтриотическое</w:t>
            </w:r>
            <w:proofErr w:type="spellEnd"/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Духовно</w:t>
            </w:r>
            <w:proofErr w:type="spellEnd"/>
            <w:r w:rsidRPr="000B3F3E">
              <w:rPr>
                <w:sz w:val="24"/>
                <w:szCs w:val="24"/>
              </w:rPr>
              <w:t>-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pacing w:val="-1"/>
                <w:sz w:val="24"/>
                <w:szCs w:val="24"/>
              </w:rPr>
              <w:t>нравственно</w:t>
            </w:r>
            <w:r w:rsidRPr="000B3F3E"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правовое</w:t>
            </w:r>
            <w:proofErr w:type="spellEnd"/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Экологи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Социальнаяактивность</w:t>
            </w:r>
            <w:proofErr w:type="spellEnd"/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Здоровьесбе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регающее</w:t>
            </w:r>
            <w:proofErr w:type="spellEnd"/>
          </w:p>
        </w:tc>
      </w:tr>
      <w:tr w:rsidR="00A40C67" w:rsidRPr="000B3F3E" w:rsidTr="00270652">
        <w:trPr>
          <w:trHeight w:val="1348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Модуль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«</w:t>
            </w:r>
            <w:proofErr w:type="spellStart"/>
            <w:r w:rsidRPr="000B3F3E">
              <w:rPr>
                <w:sz w:val="24"/>
                <w:szCs w:val="24"/>
              </w:rPr>
              <w:t>Урочнаядеятельность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830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Модуль</w:t>
            </w:r>
            <w:proofErr w:type="spellEnd"/>
          </w:p>
          <w:p w:rsidR="00A40C67" w:rsidRPr="000B3F3E" w:rsidRDefault="00A40C67" w:rsidP="00270652">
            <w:pPr>
              <w:pStyle w:val="TableParagraph"/>
              <w:tabs>
                <w:tab w:val="right" w:pos="2002"/>
              </w:tabs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«</w:t>
            </w:r>
            <w:proofErr w:type="spellStart"/>
            <w:r w:rsidRPr="000B3F3E">
              <w:rPr>
                <w:sz w:val="24"/>
                <w:szCs w:val="24"/>
              </w:rPr>
              <w:t>Внеурочнаядеятельность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  <w:r w:rsidRPr="000B3F3E">
              <w:rPr>
                <w:sz w:val="24"/>
                <w:szCs w:val="24"/>
              </w:rPr>
              <w:tab/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825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 w:rsidRPr="000B3F3E">
              <w:rPr>
                <w:spacing w:val="-1"/>
                <w:sz w:val="24"/>
                <w:szCs w:val="24"/>
              </w:rPr>
              <w:t>Модуль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«</w:t>
            </w:r>
            <w:proofErr w:type="spellStart"/>
            <w:r w:rsidRPr="000B3F3E">
              <w:rPr>
                <w:sz w:val="24"/>
                <w:szCs w:val="24"/>
              </w:rPr>
              <w:t>Классноеруководство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551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4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Модуль</w:t>
            </w:r>
            <w:proofErr w:type="spellEnd"/>
            <w:r w:rsidRPr="000B3F3E">
              <w:rPr>
                <w:sz w:val="24"/>
                <w:szCs w:val="24"/>
              </w:rPr>
              <w:t xml:space="preserve"> «</w:t>
            </w:r>
            <w:proofErr w:type="spellStart"/>
            <w:r w:rsidRPr="000B3F3E">
              <w:rPr>
                <w:sz w:val="24"/>
                <w:szCs w:val="24"/>
              </w:rPr>
              <w:t>Основныешкольныедела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5D2869" w:rsidTr="00270652">
        <w:trPr>
          <w:trHeight w:val="830"/>
        </w:trPr>
        <w:tc>
          <w:tcPr>
            <w:tcW w:w="619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5</w:t>
            </w:r>
          </w:p>
        </w:tc>
        <w:tc>
          <w:tcPr>
            <w:tcW w:w="2012" w:type="dxa"/>
          </w:tcPr>
          <w:p w:rsidR="00A40C67" w:rsidRPr="005D2869" w:rsidRDefault="00A40C67" w:rsidP="00270652">
            <w:pPr>
              <w:pStyle w:val="TableParagraph"/>
            </w:pPr>
            <w:proofErr w:type="spellStart"/>
            <w:r w:rsidRPr="005D2869">
              <w:t>Модуль</w:t>
            </w:r>
            <w:proofErr w:type="spellEnd"/>
          </w:p>
          <w:p w:rsidR="00A40C67" w:rsidRPr="005D2869" w:rsidRDefault="00A40C67" w:rsidP="00270652">
            <w:pPr>
              <w:pStyle w:val="TableParagraph"/>
            </w:pPr>
            <w:r w:rsidRPr="005D2869"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Внешкольныемероприятия</w:t>
            </w:r>
            <w:proofErr w:type="spellEnd"/>
            <w:r>
              <w:rPr>
                <w:spacing w:val="-1"/>
              </w:rPr>
              <w:t>»</w:t>
            </w:r>
          </w:p>
        </w:tc>
        <w:tc>
          <w:tcPr>
            <w:tcW w:w="914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992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709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992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1134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1134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  <w:tc>
          <w:tcPr>
            <w:tcW w:w="992" w:type="dxa"/>
          </w:tcPr>
          <w:p w:rsidR="00A40C67" w:rsidRPr="005D2869" w:rsidRDefault="00A40C67" w:rsidP="00270652">
            <w:pPr>
              <w:pStyle w:val="TableParagraph"/>
            </w:pPr>
            <w:r w:rsidRPr="005D2869">
              <w:t>+</w:t>
            </w:r>
          </w:p>
        </w:tc>
      </w:tr>
      <w:tr w:rsidR="00A40C67" w:rsidRPr="000B3F3E" w:rsidTr="00270652">
        <w:trPr>
          <w:trHeight w:val="830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Модуль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«Организация предметно-пространственной среды»</w:t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839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7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Модуль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«Взаимодействие с родителями (законными представителями)»</w:t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1617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8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Модуль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«</w:t>
            </w:r>
            <w:proofErr w:type="spellStart"/>
            <w:r w:rsidRPr="000B3F3E">
              <w:rPr>
                <w:sz w:val="24"/>
                <w:szCs w:val="24"/>
              </w:rPr>
              <w:t>Самоуправление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830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9</w:t>
            </w: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F3E">
              <w:rPr>
                <w:sz w:val="24"/>
                <w:szCs w:val="24"/>
              </w:rPr>
              <w:t>Модуль</w:t>
            </w:r>
            <w:proofErr w:type="spellEnd"/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«</w:t>
            </w:r>
            <w:proofErr w:type="spellStart"/>
            <w:r w:rsidRPr="000B3F3E">
              <w:rPr>
                <w:sz w:val="24"/>
                <w:szCs w:val="24"/>
              </w:rPr>
              <w:t>Профилактика</w:t>
            </w:r>
            <w:proofErr w:type="spellEnd"/>
            <w:r w:rsidRPr="000B3F3E">
              <w:rPr>
                <w:sz w:val="24"/>
                <w:szCs w:val="24"/>
              </w:rPr>
              <w:t xml:space="preserve"> и </w:t>
            </w:r>
            <w:proofErr w:type="spellStart"/>
            <w:r w:rsidRPr="000B3F3E">
              <w:rPr>
                <w:sz w:val="24"/>
                <w:szCs w:val="24"/>
              </w:rPr>
              <w:t>безопасность</w:t>
            </w:r>
            <w:proofErr w:type="spellEnd"/>
            <w:r w:rsidRPr="000B3F3E">
              <w:rPr>
                <w:sz w:val="24"/>
                <w:szCs w:val="24"/>
              </w:rPr>
              <w:t>»</w:t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  <w:tr w:rsidR="00A40C67" w:rsidRPr="000B3F3E" w:rsidTr="00270652">
        <w:trPr>
          <w:trHeight w:val="1104"/>
        </w:trPr>
        <w:tc>
          <w:tcPr>
            <w:tcW w:w="61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10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</w:rPr>
              <w:t>11</w:t>
            </w:r>
          </w:p>
          <w:p w:rsidR="00A40C67" w:rsidRPr="00FC6026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12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13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ind w:left="0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 xml:space="preserve"> 14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Модуль</w:t>
            </w:r>
          </w:p>
          <w:p w:rsidR="00A40C67" w:rsidRPr="000B3F3E" w:rsidRDefault="00A40C67" w:rsidP="00270652">
            <w:pPr>
              <w:pStyle w:val="TableParagraph"/>
              <w:rPr>
                <w:spacing w:val="-1"/>
                <w:sz w:val="24"/>
                <w:szCs w:val="24"/>
                <w:lang w:val="ru-RU"/>
              </w:rPr>
            </w:pPr>
            <w:r w:rsidRPr="000B3F3E">
              <w:rPr>
                <w:spacing w:val="-1"/>
                <w:sz w:val="24"/>
                <w:szCs w:val="24"/>
                <w:lang w:val="ru-RU"/>
              </w:rPr>
              <w:t>«Социальное партнерство»</w:t>
            </w:r>
          </w:p>
          <w:p w:rsidR="00A40C67" w:rsidRPr="000B3F3E" w:rsidRDefault="00A40C67" w:rsidP="00270652">
            <w:pPr>
              <w:pStyle w:val="TableParagraph"/>
              <w:rPr>
                <w:spacing w:val="-1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pacing w:val="-1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Модуль «Профориентация»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Региональный модуль «Трудовое воспитание»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Региональный модуль «Патриотическое воспитание»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b/>
                <w:sz w:val="24"/>
                <w:szCs w:val="24"/>
                <w:u w:val="single"/>
                <w:lang w:val="ru-RU"/>
              </w:rPr>
            </w:pPr>
            <w:r w:rsidRPr="000B3F3E">
              <w:rPr>
                <w:b/>
                <w:sz w:val="24"/>
                <w:szCs w:val="24"/>
                <w:u w:val="single"/>
                <w:lang w:val="ru-RU"/>
              </w:rPr>
              <w:t>Вариативный модуль</w:t>
            </w:r>
          </w:p>
          <w:p w:rsidR="00A40C67" w:rsidRPr="000B3F3E" w:rsidRDefault="00A40C67" w:rsidP="002706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B3F3E">
              <w:rPr>
                <w:sz w:val="24"/>
                <w:szCs w:val="24"/>
                <w:lang w:val="ru-RU"/>
              </w:rPr>
              <w:t>«Добровольческая деятельность» (</w:t>
            </w:r>
            <w:proofErr w:type="spellStart"/>
            <w:r w:rsidRPr="000B3F3E">
              <w:rPr>
                <w:sz w:val="24"/>
                <w:szCs w:val="24"/>
                <w:lang w:val="ru-RU"/>
              </w:rPr>
              <w:t>волонтерство</w:t>
            </w:r>
            <w:proofErr w:type="spellEnd"/>
            <w:r w:rsidRPr="000B3F3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14" w:type="dxa"/>
          </w:tcPr>
          <w:p w:rsidR="00A40C67" w:rsidRPr="000B3F3E" w:rsidRDefault="00A40C67" w:rsidP="00270652">
            <w:pPr>
              <w:pStyle w:val="TableParagraph"/>
              <w:ind w:left="0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ind w:left="0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 xml:space="preserve"> 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Default="00A40C67" w:rsidP="00270652">
            <w:pPr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 xml:space="preserve"> +</w:t>
            </w:r>
          </w:p>
        </w:tc>
        <w:tc>
          <w:tcPr>
            <w:tcW w:w="709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 xml:space="preserve"> 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</w:p>
          <w:p w:rsidR="00A40C67" w:rsidRDefault="00A40C67" w:rsidP="0027065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pStyle w:val="TableParagraph"/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sz w:val="24"/>
                <w:szCs w:val="24"/>
              </w:rPr>
            </w:pPr>
            <w:r w:rsidRPr="000B3F3E">
              <w:rPr>
                <w:sz w:val="24"/>
                <w:szCs w:val="24"/>
              </w:rPr>
              <w:t>+</w:t>
            </w:r>
          </w:p>
        </w:tc>
      </w:tr>
    </w:tbl>
    <w:p w:rsidR="00A40C67" w:rsidRDefault="00A40C67" w:rsidP="00A40C67">
      <w:pPr>
        <w:pStyle w:val="TableParagraph"/>
        <w:ind w:left="0"/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3.ВИДЫ, ФОРМЫ И СОДЕРЖАНИЕ ДЕЯТЕЛЬНОСТИ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 модуле.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3.1. Модуль «Урочная деятельность»</w:t>
      </w:r>
    </w:p>
    <w:p w:rsidR="00A40C67" w:rsidRDefault="00A40C67" w:rsidP="00A40C6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C51D7">
        <w:rPr>
          <w:rFonts w:ascii="Times New Roman" w:hAnsi="Times New Roman"/>
          <w:b/>
          <w:sz w:val="24"/>
        </w:rPr>
        <w:t>Задача модуля</w:t>
      </w:r>
      <w:r>
        <w:rPr>
          <w:rFonts w:ascii="Times New Roman" w:hAnsi="Times New Roman"/>
          <w:sz w:val="24"/>
        </w:rPr>
        <w:t xml:space="preserve"> - </w:t>
      </w:r>
      <w:r w:rsidRPr="00EC3DA4">
        <w:rPr>
          <w:rFonts w:ascii="Times New Roman" w:eastAsia="Times New Roman" w:hAnsi="Times New Roman"/>
          <w:sz w:val="24"/>
          <w:szCs w:val="24"/>
        </w:rPr>
        <w:t xml:space="preserve">использовать в воспитании обучающихся возможности </w:t>
      </w:r>
      <w:r>
        <w:rPr>
          <w:rFonts w:ascii="Times New Roman" w:eastAsia="Times New Roman" w:hAnsi="Times New Roman"/>
          <w:sz w:val="24"/>
          <w:szCs w:val="24"/>
        </w:rPr>
        <w:t>урочной деятельности</w:t>
      </w:r>
      <w:r w:rsidRPr="00EC3DA4">
        <w:rPr>
          <w:rFonts w:ascii="Times New Roman" w:eastAsia="Times New Roman" w:hAnsi="Times New Roman"/>
          <w:sz w:val="24"/>
          <w:szCs w:val="24"/>
        </w:rPr>
        <w:t>, поддерживать использование на уроках интерактивных форм занятий с </w:t>
      </w:r>
      <w:proofErr w:type="gramStart"/>
      <w:r w:rsidRPr="00EC3DA4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A40C67" w:rsidRDefault="00A40C67" w:rsidP="00A40C67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Реализация воспитательного потенциала урока включает следующее: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B2345F">
        <w:rPr>
          <w:sz w:val="24"/>
        </w:rPr>
        <w:t>социокультурных</w:t>
      </w:r>
      <w:proofErr w:type="spellEnd"/>
      <w:r w:rsidRPr="00B2345F">
        <w:rPr>
          <w:sz w:val="24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побуждение </w:t>
      </w:r>
      <w:proofErr w:type="gramStart"/>
      <w:r w:rsidRPr="00B2345F">
        <w:rPr>
          <w:sz w:val="24"/>
        </w:rPr>
        <w:t>обучающихся</w:t>
      </w:r>
      <w:proofErr w:type="gramEnd"/>
      <w:r w:rsidRPr="00B2345F">
        <w:rPr>
          <w:sz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A40C67" w:rsidRPr="00B2345F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 xml:space="preserve">организацию шефства </w:t>
      </w:r>
      <w:proofErr w:type="gramStart"/>
      <w:r w:rsidRPr="00B2345F">
        <w:rPr>
          <w:sz w:val="24"/>
        </w:rPr>
        <w:t>мотивированных</w:t>
      </w:r>
      <w:proofErr w:type="gramEnd"/>
      <w:r w:rsidRPr="00B2345F"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40C67" w:rsidRDefault="00A40C67" w:rsidP="00A40C67">
      <w:pPr>
        <w:pStyle w:val="aa"/>
        <w:widowControl/>
        <w:numPr>
          <w:ilvl w:val="0"/>
          <w:numId w:val="27"/>
        </w:numPr>
        <w:autoSpaceDE/>
        <w:autoSpaceDN/>
        <w:spacing w:line="276" w:lineRule="auto"/>
        <w:ind w:left="567"/>
        <w:contextualSpacing/>
        <w:rPr>
          <w:sz w:val="24"/>
        </w:rPr>
      </w:pPr>
      <w:r w:rsidRPr="00B2345F">
        <w:rPr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adjustRightInd w:val="0"/>
        <w:spacing w:line="336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2A72EF">
        <w:rPr>
          <w:rFonts w:ascii="Times New Roman" w:hAnsi="Times New Roman"/>
          <w:b/>
          <w:bCs/>
          <w:sz w:val="24"/>
          <w:szCs w:val="24"/>
        </w:rPr>
        <w:t>Общие воспитательные задачи урока на предметном уровне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8"/>
        <w:gridCol w:w="7223"/>
      </w:tblGrid>
      <w:tr w:rsidR="00A40C67" w:rsidRPr="00B84ED8" w:rsidTr="00270652">
        <w:tc>
          <w:tcPr>
            <w:tcW w:w="9571" w:type="dxa"/>
            <w:gridSpan w:val="2"/>
          </w:tcPr>
          <w:p w:rsidR="00A40C67" w:rsidRPr="00B84ED8" w:rsidRDefault="00A40C67" w:rsidP="00270652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Уровень начального общего образования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1)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bookmarkStart w:id="1" w:name="dst100405"/>
            <w:bookmarkEnd w:id="1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3) осознание правильной устной и письменной речи как показателя общей культуры человека;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bookmarkStart w:id="2" w:name="dst100407"/>
            <w:bookmarkEnd w:id="2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Литературное </w:t>
            </w: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1) осознание значимости художественной литературы и произведений устного народного творчества для всестороннего </w:t>
            </w: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развития личности человека;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Родной язык 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2) формирование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России; осознавать роль родного языка как носителя народной культуры, средства ее познания; понимать эстетическую ценность родного языка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84ED8">
              <w:rPr>
                <w:rFonts w:ascii="Times New Roman" w:hAnsi="Times New Roman"/>
                <w:iCs/>
                <w:sz w:val="24"/>
                <w:szCs w:val="24"/>
              </w:rPr>
      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      </w:r>
            <w:proofErr w:type="gramEnd"/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</w:t>
            </w:r>
            <w:proofErr w:type="spellStart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явления</w:t>
            </w:r>
            <w:proofErr w:type="gramStart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:о</w:t>
            </w:r>
            <w:proofErr w:type="gramEnd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сознание</w:t>
            </w:r>
            <w:proofErr w:type="spellEnd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роли математики в развитии России и мира;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возможность привести примеры из отечественной и всемирной истории математических открытий и их авторов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</w:rPr>
              <w:t>2)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1) формирование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</w:t>
            </w: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использовании личных финансов;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bookmarkStart w:id="3" w:name="dst100495"/>
            <w:bookmarkEnd w:id="3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Искусство 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1) 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чувственно-эмоционально</w:t>
            </w:r>
            <w:proofErr w:type="gramEnd"/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индивидуальных творческих способностей обучающихся, формирование устойчивого интереса к творческой деятельности;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2)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</w:rPr>
              <w:t>3)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</w:rPr>
      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</w:rPr>
              <w:t>1) формирование общих представлений о мире профессий, значении труда в жизни человека и общества.</w:t>
            </w:r>
          </w:p>
        </w:tc>
      </w:tr>
      <w:tr w:rsidR="00A40C67" w:rsidRPr="00B84ED8" w:rsidTr="00270652">
        <w:tc>
          <w:tcPr>
            <w:tcW w:w="2348" w:type="dxa"/>
          </w:tcPr>
          <w:p w:rsidR="00A40C67" w:rsidRPr="00B84ED8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84ED8">
              <w:rPr>
                <w:rFonts w:ascii="Times New Roman" w:hAnsi="Times New Roman"/>
                <w:b/>
                <w:i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7223" w:type="dxa"/>
          </w:tcPr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1) формирование и развитие установок активного, экологически целесообразного, здорового и безопасного образа жизни;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2) понимание личной и общественной значимости современной культуры безопасности жизнедеятельности;</w:t>
            </w:r>
          </w:p>
          <w:p w:rsidR="00A40C67" w:rsidRPr="00B84ED8" w:rsidRDefault="00A40C67" w:rsidP="00270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84ED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3) 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жизни.</w:t>
            </w:r>
          </w:p>
        </w:tc>
      </w:tr>
    </w:tbl>
    <w:p w:rsidR="00A40C67" w:rsidRPr="00017EF5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40C67" w:rsidRPr="00B16E77" w:rsidRDefault="00A40C67" w:rsidP="00A40C67">
      <w:pPr>
        <w:adjustRightInd w:val="0"/>
        <w:spacing w:line="336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bCs/>
          <w:sz w:val="24"/>
          <w:szCs w:val="24"/>
        </w:rPr>
        <w:t>Общие воспитательные задачи урока на предметном уровне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8576"/>
      </w:tblGrid>
      <w:tr w:rsidR="00A40C67" w:rsidRPr="00B16E77" w:rsidTr="00270652">
        <w:tc>
          <w:tcPr>
            <w:tcW w:w="14786" w:type="dxa"/>
            <w:gridSpan w:val="2"/>
          </w:tcPr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1)Изучение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      </w:r>
            <w:proofErr w:type="gramEnd"/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3)осознание тесной связи между языковым, литературным, интеллектуальным, духовно-нравственным развитием личности и ее социальным ростом;</w:t>
            </w:r>
          </w:p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4)приобщение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многоаспектного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диалога;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 понимание литературы как одной из основных национально-культурных ценностей народа, как особого способа познания жизни;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досуговое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чтение;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5) развитие способности понимать литературные художественные произведения, отражающие разные этнокультурные традиции;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1)воспитание ценностного отношения к родному языку и родной литературе как хранителю культуры, включение в культурно-языковое поле своего народа;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2)приобщение к литературному наследию своего народа;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3)формирование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4)обогащение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  <w:proofErr w:type="gramEnd"/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      </w:r>
            <w:proofErr w:type="gramEnd"/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numPr>
                <w:ilvl w:val="0"/>
                <w:numId w:val="18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формирование основ гражданской,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этнонациональной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      </w:r>
          </w:p>
          <w:p w:rsidR="00A40C67" w:rsidRPr="00B16E77" w:rsidRDefault="00A40C67" w:rsidP="00270652">
            <w:pPr>
              <w:numPr>
                <w:ilvl w:val="0"/>
                <w:numId w:val="18"/>
              </w:numPr>
              <w:spacing w:after="0" w:line="240" w:lineRule="auto"/>
              <w:ind w:left="459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полиэтничном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многоконфессиональном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Российском государстве.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</w:t>
            </w: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социальной ответственности, правового самосознания, толерантности, приверженности ценностям, закрепленным в Конституции Российской Федерации;</w:t>
            </w:r>
          </w:p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1) формирование у обучающихся личностных представлений об основах российской гражданской идентичности, патриотизма, гражданственности;</w:t>
            </w:r>
          </w:p>
          <w:p w:rsidR="00A40C67" w:rsidRPr="00B16E77" w:rsidRDefault="00A40C67" w:rsidP="0027065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2)экологическое воспитание, воспитание бережного и рационального природопользования;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явления</w:t>
            </w: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:о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сознание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роли математики в развитии России и мира;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возможность привести примеры из отечественной и всемирной истории математических открытий и их авторов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Физика, биология, химия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1) воспитание ответственного и бережного отношения к окружающей среде;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овладение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экосистемной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формированиеосновэкологическойграмотности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Искусство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1) 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чувственно-эмоционально</w:t>
            </w:r>
            <w:proofErr w:type="gram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развитие индивидуальных творческих способностей обучающихся, формирование устойчивого интереса к творческой деятельности;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1) формирование представлений о мире профессий, связанных с изучаемыми технологиями, их </w:t>
            </w:r>
            <w:proofErr w:type="spellStart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востребованности</w:t>
            </w:r>
            <w:proofErr w:type="spellEnd"/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рынке труда.</w:t>
            </w:r>
          </w:p>
        </w:tc>
      </w:tr>
      <w:tr w:rsidR="00A40C67" w:rsidRPr="00B16E77" w:rsidTr="00270652">
        <w:tc>
          <w:tcPr>
            <w:tcW w:w="3022" w:type="dxa"/>
          </w:tcPr>
          <w:p w:rsidR="00A40C67" w:rsidRPr="00B16E77" w:rsidRDefault="00A40C67" w:rsidP="00270652">
            <w:pPr>
              <w:adjustRightInd w:val="0"/>
              <w:spacing w:line="336" w:lineRule="auto"/>
              <w:ind w:right="-1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16E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Физическая культура и ОБЖ</w:t>
            </w:r>
          </w:p>
        </w:tc>
        <w:tc>
          <w:tcPr>
            <w:tcW w:w="11764" w:type="dxa"/>
          </w:tcPr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1) формирование и развитие установок активного, экологически целесообразного, здорового и безопасного образа жизни;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2) понимание личной и общественной значимости современной культуры безопасности жизнедеятельности;</w:t>
            </w:r>
          </w:p>
          <w:p w:rsidR="00A40C67" w:rsidRPr="00B16E77" w:rsidRDefault="00A40C67" w:rsidP="00270652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6E7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      </w:r>
          </w:p>
        </w:tc>
      </w:tr>
    </w:tbl>
    <w:p w:rsidR="00A40C67" w:rsidRPr="00B16E77" w:rsidRDefault="00A40C67" w:rsidP="00A40C67">
      <w:p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A40C67" w:rsidRPr="00B16E7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6E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Воспитательный аспект урока реализуется </w:t>
      </w:r>
      <w:proofErr w:type="gramStart"/>
      <w:r w:rsidRPr="00B16E77">
        <w:rPr>
          <w:rFonts w:ascii="Times New Roman" w:eastAsia="Calibri" w:hAnsi="Times New Roman" w:cs="Times New Roman"/>
          <w:b/>
          <w:bCs/>
          <w:sz w:val="24"/>
          <w:szCs w:val="24"/>
        </w:rPr>
        <w:t>через</w:t>
      </w:r>
      <w:proofErr w:type="gramEnd"/>
      <w:r w:rsidRPr="00B16E7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A40C67" w:rsidRPr="00B16E7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- Анализ содержания темы урока с целью выяснения его воспитательных возможностей.</w:t>
      </w:r>
    </w:p>
    <w:p w:rsidR="00A40C67" w:rsidRPr="00B16E7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- Определение  воспитательных элементов, которые целесообразно реализовать именно на данном уроке в конкретном классе с учетом запросов, возрастных </w:t>
      </w:r>
      <w:proofErr w:type="spellStart"/>
      <w:r w:rsidRPr="00B16E77">
        <w:rPr>
          <w:rFonts w:ascii="Times New Roman" w:eastAsia="Calibri" w:hAnsi="Times New Roman" w:cs="Times New Roman"/>
          <w:sz w:val="24"/>
          <w:szCs w:val="24"/>
        </w:rPr>
        <w:t>ииндивидуальных</w:t>
      </w:r>
      <w:proofErr w:type="spellEnd"/>
      <w:r w:rsidRPr="00B16E77">
        <w:rPr>
          <w:rFonts w:ascii="Times New Roman" w:eastAsia="Calibri" w:hAnsi="Times New Roman" w:cs="Times New Roman"/>
          <w:sz w:val="24"/>
          <w:szCs w:val="24"/>
        </w:rPr>
        <w:t xml:space="preserve"> особенностей учеников, уровня их воспитанности.</w:t>
      </w:r>
    </w:p>
    <w:p w:rsidR="00A40C67" w:rsidRPr="00B16E7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77">
        <w:rPr>
          <w:rFonts w:ascii="Times New Roman" w:eastAsia="Calibri" w:hAnsi="Times New Roman" w:cs="Times New Roman"/>
          <w:sz w:val="24"/>
          <w:szCs w:val="24"/>
        </w:rPr>
        <w:t>- Отбор учебного материала из дополнительных источников информации.</w:t>
      </w:r>
    </w:p>
    <w:p w:rsidR="00A40C67" w:rsidRPr="00B16E77" w:rsidRDefault="00A40C67" w:rsidP="00A40C67">
      <w:pPr>
        <w:tabs>
          <w:tab w:val="left" w:pos="1271"/>
        </w:tabs>
        <w:spacing w:after="0"/>
        <w:rPr>
          <w:rFonts w:ascii="Calibri" w:eastAsia="Calibri" w:hAnsi="Calibri" w:cs="Times New Roman"/>
          <w:b/>
          <w:bCs/>
        </w:rPr>
      </w:pPr>
    </w:p>
    <w:p w:rsidR="00A40C67" w:rsidRPr="00B16E77" w:rsidRDefault="00A40C67" w:rsidP="00A40C67">
      <w:pPr>
        <w:tabs>
          <w:tab w:val="left" w:pos="1271"/>
        </w:tabs>
        <w:spacing w:after="0"/>
        <w:ind w:firstLine="567"/>
        <w:rPr>
          <w:rFonts w:ascii="Times New Roman" w:eastAsia="Calibri" w:hAnsi="Times New Roman" w:cs="Times New Roman"/>
          <w:sz w:val="24"/>
        </w:rPr>
      </w:pPr>
      <w:r w:rsidRPr="00B16E77">
        <w:rPr>
          <w:rFonts w:ascii="Times New Roman" w:eastAsia="Calibri" w:hAnsi="Times New Roman" w:cs="Times New Roman"/>
          <w:b/>
          <w:bCs/>
          <w:sz w:val="24"/>
        </w:rPr>
        <w:t>Организационно – аналитические мероприятия</w:t>
      </w:r>
    </w:p>
    <w:p w:rsidR="00A40C67" w:rsidRPr="00B16E77" w:rsidRDefault="00A40C67" w:rsidP="00A40C67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B16E77">
        <w:rPr>
          <w:rFonts w:ascii="Times New Roman" w:eastAsia="Calibri" w:hAnsi="Times New Roman" w:cs="Times New Roman"/>
          <w:sz w:val="24"/>
        </w:rPr>
        <w:t>Курсы, семинары, для учителей-предметников и учителей начальных классов по реализации воспитательного потенциала урока.</w:t>
      </w:r>
    </w:p>
    <w:p w:rsidR="00A40C67" w:rsidRPr="00B16E77" w:rsidRDefault="00A40C67" w:rsidP="00A40C67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B16E77">
        <w:rPr>
          <w:rFonts w:ascii="Times New Roman" w:eastAsia="Calibri" w:hAnsi="Times New Roman" w:cs="Times New Roman"/>
          <w:sz w:val="24"/>
        </w:rPr>
        <w:t>Открытые уроки в рамках МО, предметных недель, Дней открытых дверей.</w:t>
      </w:r>
    </w:p>
    <w:p w:rsidR="00A40C67" w:rsidRPr="00B16E77" w:rsidRDefault="00A40C67" w:rsidP="00A40C67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B16E77">
        <w:rPr>
          <w:rFonts w:ascii="Times New Roman" w:eastAsia="Calibri" w:hAnsi="Times New Roman" w:cs="Times New Roman"/>
          <w:sz w:val="24"/>
        </w:rPr>
        <w:t xml:space="preserve">ВШК </w:t>
      </w:r>
    </w:p>
    <w:p w:rsidR="00A40C67" w:rsidRPr="00B16E77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Таблица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.Целевыеиндикаторыэффективностиреализациимодуля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«Урочная деятельность»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4978"/>
        <w:gridCol w:w="2268"/>
      </w:tblGrid>
      <w:tr w:rsidR="00A40C67" w:rsidRPr="000B3F3E" w:rsidTr="00270652">
        <w:trPr>
          <w:trHeight w:val="278"/>
        </w:trPr>
        <w:tc>
          <w:tcPr>
            <w:tcW w:w="250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97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2501" w:type="dxa"/>
            <w:vMerge w:val="restart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Реализованвоспитательный</w:t>
            </w:r>
            <w:r w:rsidRPr="000B3F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потенциалурока</w:t>
            </w:r>
            <w:proofErr w:type="spellEnd"/>
          </w:p>
        </w:tc>
        <w:tc>
          <w:tcPr>
            <w:tcW w:w="4978" w:type="dxa"/>
          </w:tcPr>
          <w:p w:rsidR="00A40C67" w:rsidRPr="0062440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Доляуроков</w:t>
            </w:r>
            <w:proofErr w:type="gramStart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еализуемыхвоспитательныйпотенциал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езультатамВШК</w:t>
            </w:r>
            <w:proofErr w:type="spellEnd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21FD" w:rsidTr="00270652">
        <w:trPr>
          <w:trHeight w:val="551"/>
        </w:trPr>
        <w:tc>
          <w:tcPr>
            <w:tcW w:w="2501" w:type="dxa"/>
            <w:vMerge/>
            <w:tcBorders>
              <w:top w:val="nil"/>
            </w:tcBorders>
          </w:tcPr>
          <w:p w:rsidR="00A40C67" w:rsidRPr="000B21FD" w:rsidRDefault="00A40C67" w:rsidP="00270652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8" w:type="dxa"/>
          </w:tcPr>
          <w:p w:rsidR="00A40C67" w:rsidRPr="0062440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Доляуроков</w:t>
            </w:r>
            <w:proofErr w:type="gramStart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остроенныхнапринципахсистемно-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24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еятельностногоподхода</w:t>
            </w:r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21FD" w:rsidTr="00270652">
        <w:trPr>
          <w:trHeight w:val="278"/>
        </w:trPr>
        <w:tc>
          <w:tcPr>
            <w:tcW w:w="2501" w:type="dxa"/>
            <w:vMerge/>
            <w:tcBorders>
              <w:top w:val="nil"/>
            </w:tcBorders>
          </w:tcPr>
          <w:p w:rsidR="00A40C67" w:rsidRPr="000B21FD" w:rsidRDefault="00A40C67" w:rsidP="00270652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Интересобучающихсякпредмету</w:t>
            </w:r>
            <w:proofErr w:type="spellEnd"/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80%</w:t>
            </w:r>
          </w:p>
        </w:tc>
      </w:tr>
    </w:tbl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</w:rPr>
      </w:pPr>
    </w:p>
    <w:p w:rsidR="00A40C67" w:rsidRPr="006C51D7" w:rsidRDefault="00A40C67" w:rsidP="00A40C67">
      <w:pPr>
        <w:pStyle w:val="aa"/>
        <w:numPr>
          <w:ilvl w:val="1"/>
          <w:numId w:val="26"/>
        </w:numPr>
        <w:jc w:val="center"/>
        <w:rPr>
          <w:rFonts w:eastAsia="Calibri"/>
          <w:b/>
          <w:sz w:val="24"/>
        </w:rPr>
      </w:pPr>
      <w:r w:rsidRPr="006C51D7">
        <w:rPr>
          <w:rFonts w:eastAsia="Calibri"/>
          <w:b/>
          <w:sz w:val="24"/>
        </w:rPr>
        <w:t>Модуль «Внеурочная деятельность»</w:t>
      </w:r>
    </w:p>
    <w:p w:rsidR="00A40C67" w:rsidRPr="006C51D7" w:rsidRDefault="00A40C67" w:rsidP="00A40C67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</w:p>
    <w:p w:rsidR="00A40C67" w:rsidRPr="006C51D7" w:rsidRDefault="00A40C67" w:rsidP="00A40C67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</w:rPr>
      </w:pPr>
      <w:r w:rsidRPr="006C51D7">
        <w:rPr>
          <w:rFonts w:ascii="Times New Roman" w:eastAsia="Calibri" w:hAnsi="Times New Roman" w:cs="Times New Roman"/>
          <w:b/>
          <w:iCs/>
          <w:sz w:val="24"/>
        </w:rPr>
        <w:t>Задача модуля</w:t>
      </w:r>
      <w:r w:rsidRPr="006C51D7">
        <w:rPr>
          <w:rFonts w:ascii="Times New Roman" w:eastAsia="Calibri" w:hAnsi="Times New Roman" w:cs="Times New Roman"/>
          <w:iCs/>
          <w:sz w:val="24"/>
        </w:rPr>
        <w:t xml:space="preserve"> - </w:t>
      </w:r>
      <w:r w:rsidRPr="006C51D7">
        <w:rPr>
          <w:rFonts w:ascii="Times New Roman" w:eastAsia="Calibri" w:hAnsi="Times New Roman" w:cs="Times New Roman"/>
          <w:sz w:val="24"/>
          <w:szCs w:val="24"/>
        </w:rPr>
        <w:t xml:space="preserve">реализовать воспитательный потенциал внеурочной деятельности для </w:t>
      </w:r>
      <w:r w:rsidRPr="006C51D7">
        <w:rPr>
          <w:rFonts w:ascii="Times New Roman" w:eastAsia="Calibri" w:hAnsi="Times New Roman" w:cs="Times New Roman"/>
          <w:iCs/>
          <w:sz w:val="24"/>
          <w:szCs w:val="24"/>
        </w:rPr>
        <w:t>обеспечения индивидуальных потребностей обучающихся, который осуществляется в рамках курсов, занятий программ внеурочной деятельности.</w:t>
      </w:r>
    </w:p>
    <w:p w:rsidR="00A40C67" w:rsidRDefault="00A40C67" w:rsidP="00A40C67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</w:rPr>
      </w:pPr>
      <w:r w:rsidRPr="006C51D7">
        <w:rPr>
          <w:rFonts w:ascii="Times New Roman" w:eastAsia="Calibri" w:hAnsi="Times New Roman" w:cs="Times New Roman"/>
          <w:iCs/>
          <w:sz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занятий.</w:t>
      </w:r>
    </w:p>
    <w:p w:rsidR="00A40C67" w:rsidRPr="00017EF5" w:rsidRDefault="00A40C67" w:rsidP="00A40C67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</w:rPr>
      </w:pPr>
    </w:p>
    <w:p w:rsidR="00A40C67" w:rsidRPr="00017EF5" w:rsidRDefault="00A40C67" w:rsidP="00A40C67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</w:rPr>
      </w:pPr>
    </w:p>
    <w:p w:rsidR="00A40C67" w:rsidRPr="006C51D7" w:rsidRDefault="00A40C67" w:rsidP="00A40C67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4022"/>
        <w:gridCol w:w="3079"/>
      </w:tblGrid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содержание занятий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организации курсов внеурочной деятельности</w:t>
            </w: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Информационно-просветительские патриотической, нравственной и экологической направленности «Разговоры о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Курс «Разговоры о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способности обучающихся применять приобретенные знания, умения и навыки для решения задач в различных сферах жизнедеятельности.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 на формирование и развитие функциональной грамотности школьников: читательской, математической, </w:t>
            </w:r>
            <w:proofErr w:type="spellStart"/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финансовой, направленной на развитие </w:t>
            </w:r>
            <w:proofErr w:type="spell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креативного</w:t>
            </w:r>
            <w:proofErr w:type="spell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мышления и глобальных компетенций.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Межпредметный</w:t>
            </w:r>
            <w:proofErr w:type="spell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марафон</w:t>
            </w: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Занятия, направленные  на удовлетворение </w:t>
            </w:r>
            <w:proofErr w:type="spell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профориентационных</w:t>
            </w:r>
            <w:proofErr w:type="spell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интересов и потребностей </w:t>
            </w: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Основная цель: развитие ценностного отношения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Знакомство с миром профессий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Занятия, связанные с реализацией особых интеллектуальных и </w:t>
            </w:r>
            <w:proofErr w:type="spell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социокультурных</w:t>
            </w:r>
            <w:proofErr w:type="spell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«Шаги в науку»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Клуб семейного чтения</w:t>
            </w: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 направленные на удовлетворение интересов и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потребностей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задачи: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слабых;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самообслуживающего</w:t>
            </w:r>
            <w:proofErr w:type="spell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труда.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Школьный </w:t>
            </w:r>
            <w:proofErr w:type="gramStart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физкультурно-спортивных</w:t>
            </w:r>
            <w:proofErr w:type="gramEnd"/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клуб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«Театральный сезоны»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0C67" w:rsidRPr="006C51D7" w:rsidTr="00270652">
        <w:tc>
          <w:tcPr>
            <w:tcW w:w="2470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</w:t>
            </w:r>
          </w:p>
        </w:tc>
        <w:tc>
          <w:tcPr>
            <w:tcW w:w="4022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важных для жизни подрастающего человека социальных умений – заботиться о других и организовывать свою собственную деятельность.</w:t>
            </w:r>
          </w:p>
        </w:tc>
        <w:tc>
          <w:tcPr>
            <w:tcW w:w="3079" w:type="dxa"/>
          </w:tcPr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«Моя безопасность»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«Подросток и закон»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«Я принимаю вызов!»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«Цени свою жизнь»</w:t>
            </w:r>
          </w:p>
          <w:p w:rsidR="00A40C67" w:rsidRPr="006C51D7" w:rsidRDefault="00A40C67" w:rsidP="0027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51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Российское движение школьников</w:t>
            </w:r>
          </w:p>
        </w:tc>
      </w:tr>
    </w:tbl>
    <w:p w:rsidR="00A40C67" w:rsidRPr="006C51D7" w:rsidRDefault="00A40C67" w:rsidP="00A40C6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C67" w:rsidRPr="006C51D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A40C67" w:rsidRPr="006C51D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6C51D7">
        <w:rPr>
          <w:rFonts w:ascii="Times New Roman" w:eastAsia="Calibri" w:hAnsi="Times New Roman" w:cs="Times New Roman"/>
          <w:b/>
          <w:bCs/>
          <w:sz w:val="24"/>
        </w:rPr>
        <w:t>Организационно – аналитические мероприятия</w:t>
      </w:r>
    </w:p>
    <w:p w:rsidR="00A40C67" w:rsidRPr="006C51D7" w:rsidRDefault="00A40C67" w:rsidP="00A40C67">
      <w:pPr>
        <w:numPr>
          <w:ilvl w:val="0"/>
          <w:numId w:val="28"/>
        </w:numPr>
        <w:tabs>
          <w:tab w:val="left" w:pos="1271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C51D7">
        <w:rPr>
          <w:rFonts w:ascii="Times New Roman" w:eastAsia="Calibri" w:hAnsi="Times New Roman" w:cs="Times New Roman"/>
          <w:sz w:val="24"/>
        </w:rPr>
        <w:t>Курсы, семинары, практикумы, консультации для руководителей студий, кружков, секций по реализации воспитательного потенциала курсов внеурочной деятельности.</w:t>
      </w:r>
    </w:p>
    <w:p w:rsidR="00A40C67" w:rsidRPr="006C51D7" w:rsidRDefault="00A40C67" w:rsidP="00A40C67">
      <w:pPr>
        <w:numPr>
          <w:ilvl w:val="0"/>
          <w:numId w:val="28"/>
        </w:numPr>
        <w:tabs>
          <w:tab w:val="left" w:pos="1271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C51D7">
        <w:rPr>
          <w:rFonts w:ascii="Times New Roman" w:eastAsia="Calibri" w:hAnsi="Times New Roman" w:cs="Times New Roman"/>
          <w:sz w:val="24"/>
        </w:rPr>
        <w:t>ВШК</w:t>
      </w:r>
    </w:p>
    <w:p w:rsidR="00A40C67" w:rsidRPr="006C51D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A40C67" w:rsidRPr="006C51D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Таблица 2.</w:t>
      </w:r>
      <w:r w:rsidRPr="006C51D7">
        <w:rPr>
          <w:rFonts w:ascii="Times New Roman" w:eastAsia="Calibri" w:hAnsi="Times New Roman" w:cs="Times New Roman"/>
          <w:b/>
          <w:sz w:val="24"/>
        </w:rPr>
        <w:t xml:space="preserve">Целевые индикаторы эффективности реализации модуля </w:t>
      </w:r>
    </w:p>
    <w:p w:rsidR="00A40C67" w:rsidRPr="006C51D7" w:rsidRDefault="00A40C67" w:rsidP="00A40C67">
      <w:pPr>
        <w:tabs>
          <w:tab w:val="left" w:pos="127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</w:rPr>
      </w:pPr>
      <w:r w:rsidRPr="006C51D7">
        <w:rPr>
          <w:rFonts w:ascii="Times New Roman" w:eastAsia="Calibri" w:hAnsi="Times New Roman" w:cs="Times New Roman"/>
          <w:b/>
          <w:sz w:val="24"/>
        </w:rPr>
        <w:t>«Внеурочная деятельность»: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6"/>
        <w:gridCol w:w="5185"/>
        <w:gridCol w:w="3684"/>
      </w:tblGrid>
      <w:tr w:rsidR="00A40C67" w:rsidRPr="006C51D7" w:rsidTr="00270652">
        <w:tc>
          <w:tcPr>
            <w:tcW w:w="2495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7141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Критерий эффективности</w:t>
            </w:r>
          </w:p>
        </w:tc>
        <w:tc>
          <w:tcPr>
            <w:tcW w:w="5150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 xml:space="preserve">Показатели </w:t>
            </w:r>
          </w:p>
        </w:tc>
      </w:tr>
      <w:tr w:rsidR="00A40C67" w:rsidRPr="006C51D7" w:rsidTr="00270652">
        <w:tc>
          <w:tcPr>
            <w:tcW w:w="2495" w:type="dxa"/>
            <w:vMerge w:val="restart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iCs/>
                <w:sz w:val="24"/>
              </w:rPr>
              <w:t xml:space="preserve">Реализован воспитательный </w:t>
            </w:r>
            <w:r w:rsidRPr="006C51D7">
              <w:rPr>
                <w:rFonts w:ascii="Times New Roman" w:eastAsia="Calibri" w:hAnsi="Times New Roman" w:cs="Times New Roman"/>
                <w:iCs/>
                <w:sz w:val="24"/>
              </w:rPr>
              <w:lastRenderedPageBreak/>
              <w:t xml:space="preserve">потенциал занятий внеурочной деятельности </w:t>
            </w:r>
          </w:p>
        </w:tc>
        <w:tc>
          <w:tcPr>
            <w:tcW w:w="7141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доля </w:t>
            </w:r>
            <w:proofErr w:type="gramStart"/>
            <w:r w:rsidRPr="006C51D7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6C51D7">
              <w:rPr>
                <w:rFonts w:ascii="Times New Roman" w:eastAsia="Calibri" w:hAnsi="Times New Roman" w:cs="Times New Roman"/>
                <w:sz w:val="24"/>
              </w:rPr>
              <w:t xml:space="preserve"> вовлеченных во внеурочную деятельность </w:t>
            </w:r>
          </w:p>
        </w:tc>
        <w:tc>
          <w:tcPr>
            <w:tcW w:w="5150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100%</w:t>
            </w:r>
          </w:p>
        </w:tc>
      </w:tr>
      <w:tr w:rsidR="00A40C67" w:rsidRPr="006C51D7" w:rsidTr="00270652">
        <w:tc>
          <w:tcPr>
            <w:tcW w:w="2495" w:type="dxa"/>
            <w:vMerge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7141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 xml:space="preserve">Доля обучающихся – участников различных конкурсов </w:t>
            </w:r>
          </w:p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(с образовательными продуктами внеурочной деятельности)</w:t>
            </w:r>
          </w:p>
        </w:tc>
        <w:tc>
          <w:tcPr>
            <w:tcW w:w="5150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25%</w:t>
            </w:r>
          </w:p>
        </w:tc>
      </w:tr>
      <w:tr w:rsidR="00A40C67" w:rsidRPr="006C51D7" w:rsidTr="00270652">
        <w:tc>
          <w:tcPr>
            <w:tcW w:w="2495" w:type="dxa"/>
            <w:vMerge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7141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охват всех направлений внеурочной деятельности по ФГОС</w:t>
            </w:r>
          </w:p>
        </w:tc>
        <w:tc>
          <w:tcPr>
            <w:tcW w:w="5150" w:type="dxa"/>
          </w:tcPr>
          <w:p w:rsidR="00A40C67" w:rsidRPr="006C51D7" w:rsidRDefault="00A40C67" w:rsidP="00270652">
            <w:pPr>
              <w:tabs>
                <w:tab w:val="left" w:pos="127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C51D7">
              <w:rPr>
                <w:rFonts w:ascii="Times New Roman" w:eastAsia="Calibri" w:hAnsi="Times New Roman" w:cs="Times New Roman"/>
                <w:sz w:val="24"/>
              </w:rPr>
              <w:t>100%</w:t>
            </w:r>
          </w:p>
        </w:tc>
      </w:tr>
    </w:tbl>
    <w:p w:rsidR="00A40C67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«Классное руководство»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еализовыватьвоспитательныевозможности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школьных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дел,поддерживатьтрадицииихколлективногопланирования,организации,проведенияианализавшкольномсообществе.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Классное руководств</w:t>
      </w:r>
      <w:proofErr w:type="gramStart"/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это особый вид педагогической деятельности, направленный, в первую очередь, на решение задач </w:t>
      </w:r>
      <w:proofErr w:type="spellStart"/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воспитания,социализации,развитияличностиобучающихся</w:t>
      </w:r>
      <w:proofErr w:type="spellEnd"/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(классный руководитель, воспита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тель, куратор, наставник,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т.п.) организует работу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сколлективом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класса; индивидуальную работу с учащимися вверенного ему класса; работу с учителями, преподающими в данном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;р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аботу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учащихся или их законными представителями.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Работаскласснымколлективом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инициированиеиподдержкаучастияклассавобщешкольных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казаниенеобходимойпомощидетямвихподготовке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роведенииианализе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организация интересных и полезных для личностного развития ребенка совместных дел сучащимися вверенного ему класс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й,трудовой,спортивно-оздоровительной,духовно-нравственной,творческой,профориентационнойнаправленности),позволяющиесоднойстороны,–вовлечьвнихдетейссамымиразнымипотребностямиитемсамымдатьимвозможностьсамореализоваться в них, а с другой, – установить и упрочить доверительные отношения с учащимися класса, стать для них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значимымвзрослым,задающимобразцыповедениявобществе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проведение классных часов как часов плодотворного и доверительного общения педагога и школьников, основанных на принципахуважительногоотношениякличностиребенка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оддержкиактивнойпозициикаждогоребенкавбеседе,предоставленияшкольникам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озможностиобсужденияипринятия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решенийпообсуждаемойпроблеме,созданияблагоприятнойсредыдляобщения.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pacing w:val="35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сплочение коллектива класса через: игры и тренинги на сплочение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; однодневные и многодневные походы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иэкскурсии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организуемые классными руководителями и родителями; празднования в классе дней рождения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ключающие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 себяподготовленныеученическимимикрогруппамипоздравления,сюрпризы,творческиеподаркиирозыгрыши;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регулярныевнутриклассны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огоньки»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ивечера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дающиекаждомушкольникувозможностьрефлексии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собственногоучастиявжизникласса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должныследоватьвшколе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Индивидуальнаяработа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сучащимися: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изучение особенностей личностного развития учащихся класса через наблюдение за поведением школьников в их повседневнойжизни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специальносоздаваемыхпедагогическихситуациях,виграх,погружающихребенкавмирчеловеческихотношений,ворганизуемых педагогом беседах по тем или иным нравственным проблемам;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результаты наблюдения сверяются с результатами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беседклассного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 с родителями школьников, с преподающими в его классе учителями, а также (при необходимости) – со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школьнымпсихологом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поддержкаребенкаврешенииважных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негожизненных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пробле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налаживание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взаимоотношенийс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дноклассникамиилиучителями,выборпрофессии,вузаидальнейшеготрудоустройства,успеваемостьит.п.),когдакаждаяпроблематрансформируетсякласснымруководителемвзадачудляшкольника,которуюонисов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>местностараются решить.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индивидуальная работа со школьниками класса, направленная на заполнение ими личных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в которых дети не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простофиксируют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свои учебные, творческие, спортивные, личностные достижения, но и в ходе индивидуальных неформальных бесед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класснымруководителемвначале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каждогогода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планируютих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вконцегода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–вместе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анализируютсвоиуспехиинеудачи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коррекция поведения ребенка через частные беседы с ним, его родителями или законными представителями, с другими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учащимисякласса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; через включение в проводимые школьным психологом тренинги общения; через предложение взять на себя ответственность за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тоилииноепоручениевклассе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Работасучителями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реподающимивклассе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регулярныеконсультацииклассногоруководителясучителями-предметниками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аправленныенаформированиеединствамненийитребованийпедагогов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поключевымвопросамвоспитания,напредупреждениеи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разрешениеконфликтовмеждуучителями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иучащимися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проведениемини-педсоветов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аправленных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нарешение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конкретных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проблемклассаи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интеграцию воспитательных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влиянийнашкольников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привлечениеучителейкучастиювовнутриклассныхделах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ающихпедагогамвозможностьлучшеузнаватьипониматьсвоихучеников,увидевихвиной,отличнойотучебной,обстановке;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привлечениеучителейк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участиювродительскихсобранияхклассадляобъединенияусилийвделеобученияивоспитаниядетей.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Работасродителямиучащихсяилиихзаконнымипредставителями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регулярноеинформированиеродителейошкольныхуспехахипроблемахихдетей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жизни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классав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целом;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помощьродителямшкольниковилиихзаконнымпредставителямврегулированииотношениймеждуними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дминистрациейшколыиучителями-предметниками;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организацияродительскихсобраний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роисходящихврежиме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обсуждениянаиболееострыхпроблемобученияивоспитанияшкольников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Созданиеиорганизацияработыродительскихкомитетовклассов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частвующихвуправленииобразовательнойорганизациейирешениивопросоввоспитанияиобученияихдетей;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привлечениечленовсемейшкольниковк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проведениюделкласса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организациянабазеклассасемейныхпраздников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онкурсов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соревнований,направленныхнасплочениесемьиишколы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Таблица3..</w:t>
      </w:r>
      <w:proofErr w:type="spell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Целевыеиндикаторыэффективностиреализации</w:t>
      </w:r>
      <w:proofErr w:type="spell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я«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Классноеруководство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4415"/>
        <w:gridCol w:w="3098"/>
      </w:tblGrid>
      <w:tr w:rsidR="00A40C67" w:rsidRPr="000B3F3E" w:rsidTr="00270652">
        <w:trPr>
          <w:trHeight w:val="277"/>
        </w:trPr>
        <w:tc>
          <w:tcPr>
            <w:tcW w:w="2234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41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309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2"/>
        </w:trPr>
        <w:tc>
          <w:tcPr>
            <w:tcW w:w="2234" w:type="dxa"/>
            <w:vMerge w:val="restart"/>
          </w:tcPr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реализован</w:t>
            </w:r>
            <w:r w:rsidRPr="007A4F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</w:t>
            </w:r>
            <w:proofErr w:type="spellEnd"/>
            <w:r w:rsidRPr="007A4F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классногоруководства</w:t>
            </w:r>
            <w:proofErr w:type="spellEnd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черезвыстроеннуюсистемувоспитательнойработы</w:t>
            </w:r>
            <w:proofErr w:type="spellEnd"/>
          </w:p>
        </w:tc>
        <w:tc>
          <w:tcPr>
            <w:tcW w:w="4415" w:type="dxa"/>
          </w:tcPr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Степеньохватаввоспитательномпроцессенаправлений</w:t>
            </w:r>
            <w:proofErr w:type="spellEnd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Обозначенныхвпрограмме</w:t>
            </w:r>
            <w:proofErr w:type="spellEnd"/>
          </w:p>
        </w:tc>
        <w:tc>
          <w:tcPr>
            <w:tcW w:w="3098" w:type="dxa"/>
          </w:tcPr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100%охваченывсенаправленияпрограммы</w:t>
            </w:r>
          </w:p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</w:tr>
      <w:tr w:rsidR="00A40C67" w:rsidRPr="000B3F3E" w:rsidTr="00270652">
        <w:trPr>
          <w:trHeight w:val="825"/>
        </w:trPr>
        <w:tc>
          <w:tcPr>
            <w:tcW w:w="2234" w:type="dxa"/>
            <w:vMerge/>
            <w:tcBorders>
              <w:top w:val="nil"/>
            </w:tcBorders>
          </w:tcPr>
          <w:p w:rsidR="00A40C67" w:rsidRPr="007A4F1A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степень учета в воспитательном процессе возрастных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иличностныхособенностейдетей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,х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арактеристиккласса</w:t>
            </w:r>
            <w:proofErr w:type="spellEnd"/>
          </w:p>
        </w:tc>
        <w:tc>
          <w:tcPr>
            <w:tcW w:w="309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подобраны на основе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анализавозрастныхиличностныхособенностейдетей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класса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вцелом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40C67" w:rsidRPr="000B3F3E" w:rsidTr="00270652">
        <w:trPr>
          <w:trHeight w:val="1103"/>
        </w:trPr>
        <w:tc>
          <w:tcPr>
            <w:tcW w:w="2234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степень использования новой по содержанию и формам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подачиинформации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,л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ичностнозначимойдлясовременныхобучающихся</w:t>
            </w:r>
            <w:proofErr w:type="spellEnd"/>
          </w:p>
        </w:tc>
        <w:tc>
          <w:tcPr>
            <w:tcW w:w="309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Используются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дистанционныетехнологиичерезгруппы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,ф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орумывсоц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иальных 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сетях;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Неменее50%мероприятийпроводятсяс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Нетрадиционныхсовременныхформ</w:t>
            </w:r>
            <w:proofErr w:type="spellEnd"/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3.4.Модуль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«О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сновные школьные дела»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еализовыватьвоспитательныевозможности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основных школьных дел,поддерживатьтрадицииихколлективногопланирования,организации,проведенияианализавшкольномсообществе.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Основные дела – это главные традиционные общешкольные дела, в которых принимает участие большая часть школьников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которыеобязательно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планируются, готовятся, проводятся и анализируются совестно педагогами и детьми. Это не набор календарных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тмечаемых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 школе, а комплекс коллективных творческих дел, интересных и значимых для школьников, объединяющих их вместе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спедагогами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вединый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коллектив. Основные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делаобеспечиваютвключенность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 них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большогочисладетей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ивзрослых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пособствуютинтенсификации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их общения, ставят их в ответственную позицию к происходящему в школе. Введение основных дел в жизнь школыпомогаетпреодолетьмероприятийныйхарактервоспитания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водящийсякнаборумероприятий,организуемыхпедагогамидля детей.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На </w:t>
      </w:r>
      <w:proofErr w:type="spellStart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внешкольномуровне</w:t>
      </w:r>
      <w:proofErr w:type="spellEnd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патриотической, трудовой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направленности)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риентированныенапреобразованиеокружающегошколусоциума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9" o:spid="_x0000_s1027" style="position:absolute;left:0;text-align:left;margin-left:56.65pt;margin-top:12.3pt;width:2.9pt;height:.5pt;z-index:-25165824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" fillcolor="black" stroked="f">
            <w10:wrap type="topAndBottom" anchorx="page"/>
          </v:rect>
        </w:pic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 родительских, совместных), на которые приглашаются представители других школ, деятели науки и культуры, представители власти,  общественности и в рамках которых обсуждаются насущные поведенческие, нравственные, социальные, проблемы, касающиеся жизни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,г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орода,страны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проводимыедляжителейрайонаиорганизуемыесовместноссемьями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учащихся спортивныесостязания,праздники,фестивали,представления,которыеоткрываютвозможностидлятворческойсамореализациишкольников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ивключаютихвдеятельнуюзаботу</w:t>
      </w:r>
      <w:r w:rsidRPr="000B3F3E">
        <w:rPr>
          <w:rFonts w:ascii="Times New Roman" w:eastAsia="Times New Roman" w:hAnsi="Times New Roman" w:cs="Times New Roman"/>
          <w:spacing w:val="10"/>
          <w:sz w:val="24"/>
          <w:szCs w:val="24"/>
        </w:rPr>
        <w:t>об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Участиевовсероссийскихакциях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посвященныхзначимымотечественнымимеждународнымсобытиям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На </w:t>
      </w:r>
      <w:proofErr w:type="spellStart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школьномуровне</w:t>
      </w:r>
      <w:proofErr w:type="spellEnd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тветственнымотношениемкделу,атмосферойэмоционально-психологическогокомфорта,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гоюмораиобщейрадости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созначимымидлядетейипедагоговзнаменательнымидатамиивкоторыхучаствуютвсе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классышколы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ритуалы посвящения, связанные с переходом учащихся на следующую ступень образования,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символизирующиеприобретение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иминовыхсоциальныхстатусоввшколеиразвивающиешкольнуюидентичностьдетей.</w:t>
      </w:r>
    </w:p>
    <w:p w:rsidR="00A40C67" w:rsidRPr="000B3F3E" w:rsidRDefault="00A40C67" w:rsidP="00A40C6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капустники-театрализованныевыступленияпедагогов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одителейишкольниковсэлементамидоброгоюмора,пародий,импровизаций на темы жизни школьников и учителей. Они создают в школе атмосферу творчества и неформального общения, способствуютсплочениюдетского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едагогическогоиродительскогосообществ школы.</w:t>
      </w:r>
    </w:p>
    <w:p w:rsidR="00A40C67" w:rsidRPr="000B3F3E" w:rsidRDefault="00A40C67" w:rsidP="00A40C6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вконкурсах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соревнованиях, олимпиадах, значительный вклад в развитие школы. Это способствует поощрению социальной активности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азвитию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позитивных межличностных отношений между педагогами и воспитанниками, формированию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чувства доверия и уважения друг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кдругу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Науровнеклассов</w:t>
      </w:r>
      <w:proofErr w:type="spellEnd"/>
      <w:r w:rsidRPr="000B3F3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0C67" w:rsidRPr="000B3F3E" w:rsidRDefault="00A40C67" w:rsidP="00A40C6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выбориделегированиепредставителейклассоввобщешкольныесоветыдел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тветственныхзаподготовкуобщешкольных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A40C67" w:rsidRPr="000B3F3E" w:rsidRDefault="00A40C67" w:rsidP="00A40C6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участиешкольныхклассоввреализацииобщешкольных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A40C67" w:rsidRPr="000B3F3E" w:rsidRDefault="00A40C67" w:rsidP="00A40C6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проведениеврамкахклассаитоговогоанализадетьмиобщешкольных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частиепредставителейклассоввитоговоманализе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проведенныхделнауровне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общешкольных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оветовдела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Наиндивидуальномуровне</w:t>
      </w:r>
      <w:proofErr w:type="spellEnd"/>
      <w:r w:rsidRPr="000B3F3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вовлечениеповозможностикаждогоребенкав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делашколыводнойизвозможныхдлянихролей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:с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ценаристов,постановщиков,исполнителей,ведущих,декораторов,музыкальныхредакторов,корреспондентов,ответственныхзакостюмыиоборудование,ответственныхзаприглашениеивстречугостейит.п.);</w:t>
      </w:r>
    </w:p>
    <w:p w:rsidR="00A40C67" w:rsidRPr="000B3F3E" w:rsidRDefault="00A40C67" w:rsidP="00A40C6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индивидуальнаяпомощьребенк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принеобходимости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восвоениинавыков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подготовки,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проведенияианализа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A40C67" w:rsidRPr="000B3F3E" w:rsidRDefault="00A40C67" w:rsidP="00A40C6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наблюдениезаповедениемребенкавситуацияхподготовки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роведенияианализа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дел,за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гоотношениямисосверстниками,старшимии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младшимишкольниками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спедагогамиидругимивзрослыми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другимидетьми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которые могли бы стать хорошим примером для ребенка, через предло</w:t>
      </w:r>
      <w:r>
        <w:rPr>
          <w:rFonts w:ascii="Times New Roman" w:eastAsia="Times New Roman" w:hAnsi="Times New Roman" w:cs="Times New Roman"/>
          <w:sz w:val="24"/>
          <w:szCs w:val="24"/>
        </w:rPr>
        <w:t>жение взять в следующем  основном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деле на себя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рольответственногозатот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илиинойфрагментобщейработы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.Целевыеиндикаторыэффективностиреализациимодуля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«Основные школьные дела»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889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2"/>
        <w:gridCol w:w="5270"/>
        <w:gridCol w:w="2127"/>
      </w:tblGrid>
      <w:tr w:rsidR="00A40C67" w:rsidRPr="000B3F3E" w:rsidTr="00270652">
        <w:trPr>
          <w:trHeight w:val="278"/>
        </w:trPr>
        <w:tc>
          <w:tcPr>
            <w:tcW w:w="2492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5270" w:type="dxa"/>
          </w:tcPr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127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2492" w:type="dxa"/>
            <w:vMerge w:val="restart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Созданыусловиядляформирования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развитиясоциальнойактивностиобучающихся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Сформированаактивная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социальнаяпозицияобучающихся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вшкольноми</w:t>
            </w:r>
            <w:proofErr w:type="spellEnd"/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Внешкольномпространстве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70" w:type="dxa"/>
          </w:tcPr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1E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Доляобучающихся</w:t>
            </w:r>
            <w:proofErr w:type="gramStart"/>
            <w:r w:rsidRPr="00871E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871E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proofErr w:type="gramEnd"/>
            <w:r w:rsidRPr="00871E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ключенныхвпланирование,подготовку</w:t>
            </w:r>
            <w:proofErr w:type="spellEnd"/>
            <w:r w:rsidRPr="00871E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Проведениеианализ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основных </w:t>
            </w:r>
            <w:proofErr w:type="spell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общешкольныхмероприятий</w:t>
            </w:r>
            <w:proofErr w:type="spellEnd"/>
          </w:p>
        </w:tc>
        <w:tc>
          <w:tcPr>
            <w:tcW w:w="2127" w:type="dxa"/>
          </w:tcPr>
          <w:p w:rsidR="00A40C67" w:rsidRPr="00E10D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0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Неменее</w:t>
            </w:r>
            <w:proofErr w:type="spellEnd"/>
            <w:r w:rsidRPr="00E10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</w:tr>
      <w:tr w:rsidR="00A40C67" w:rsidRPr="000B3F3E" w:rsidTr="00270652">
        <w:trPr>
          <w:trHeight w:val="551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E10D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0" w:type="dxa"/>
          </w:tcPr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Долямероприятий</w:t>
            </w:r>
            <w:proofErr w:type="gram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олучившихположительнуюоцен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упоитогам</w:t>
            </w:r>
            <w:proofErr w:type="spellEnd"/>
          </w:p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ВШК</w:t>
            </w:r>
          </w:p>
        </w:tc>
        <w:tc>
          <w:tcPr>
            <w:tcW w:w="2127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80%</w:t>
            </w:r>
          </w:p>
        </w:tc>
      </w:tr>
      <w:tr w:rsidR="00A40C67" w:rsidRPr="000B3F3E" w:rsidTr="00270652">
        <w:trPr>
          <w:trHeight w:val="825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Доля мероприятий, организованных и проведенных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сиспользованиемновыхтехнологий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ызывающихинтерес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</w:t>
            </w:r>
          </w:p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т.ч.дистанционных</w:t>
            </w:r>
            <w:proofErr w:type="spellEnd"/>
          </w:p>
        </w:tc>
        <w:tc>
          <w:tcPr>
            <w:tcW w:w="2127" w:type="dxa"/>
          </w:tcPr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Неменее</w:t>
            </w:r>
            <w:proofErr w:type="spellEnd"/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60%</w:t>
            </w:r>
          </w:p>
        </w:tc>
      </w:tr>
      <w:tr w:rsidR="00A40C67" w:rsidRPr="000B3F3E" w:rsidTr="00270652">
        <w:trPr>
          <w:trHeight w:val="1005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871E6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Долямероприятий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,г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деучаствуютвсеучастникивоспитательногопроцесса(ученики,родители,педагоги,социальныепартнеры)</w:t>
            </w:r>
          </w:p>
        </w:tc>
        <w:tc>
          <w:tcPr>
            <w:tcW w:w="2127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E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</w:t>
            </w:r>
          </w:p>
        </w:tc>
      </w:tr>
    </w:tbl>
    <w:p w:rsidR="00A40C67" w:rsidRPr="000B3F3E" w:rsidRDefault="00A40C67" w:rsidP="00A40C67">
      <w:pPr>
        <w:rPr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3.5. Модуль «Внешкольные мероприятия»</w:t>
      </w:r>
    </w:p>
    <w:p w:rsidR="00A40C67" w:rsidRPr="000B3F3E" w:rsidRDefault="00A40C67" w:rsidP="00A40C67">
      <w:pPr>
        <w:widowControl w:val="0"/>
        <w:shd w:val="clear" w:color="auto" w:fill="FFFFFF"/>
        <w:autoSpaceDE w:val="0"/>
        <w:autoSpaceDN w:val="0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A40C67" w:rsidRPr="000B3F3E" w:rsidRDefault="00A40C67" w:rsidP="00A40C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партнёрами школы;</w:t>
      </w:r>
    </w:p>
    <w:p w:rsidR="00A40C67" w:rsidRPr="000B3F3E" w:rsidRDefault="00A40C67" w:rsidP="00A40C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внешкольные тематические мероприятия воспитательной направленности, 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организуемые педагогами по изучаемым в общеобразовательной организации</w:t>
      </w: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предметам, курсам, модулям;</w:t>
      </w:r>
    </w:p>
    <w:p w:rsidR="00A40C67" w:rsidRPr="000B3F3E" w:rsidRDefault="00A40C67" w:rsidP="00A40C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выходного дня</w:t>
      </w:r>
      <w:proofErr w:type="gramStart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40C67" w:rsidRPr="000B3F3E" w:rsidRDefault="00A40C67" w:rsidP="00A40C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30" w:after="3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литературные,  </w:t>
      </w:r>
      <w:proofErr w:type="spellStart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</w:t>
      </w:r>
      <w:proofErr w:type="gramStart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уристические</w:t>
      </w:r>
      <w:proofErr w:type="spell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40C67" w:rsidRPr="000B3F3E" w:rsidRDefault="00A40C67" w:rsidP="00A40C67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A40C67" w:rsidRPr="000B3F3E" w:rsidRDefault="00A40C67" w:rsidP="00A40C67">
      <w:pPr>
        <w:widowControl w:val="0"/>
        <w:shd w:val="clear" w:color="auto" w:fill="FFFFFF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во всероссийских акциях, посвященных значимым отечественным и международным событиям. </w:t>
      </w:r>
    </w:p>
    <w:p w:rsidR="00A40C67" w:rsidRPr="000B3F3E" w:rsidRDefault="00A40C67" w:rsidP="00A40C67">
      <w:pPr>
        <w:widowControl w:val="0"/>
        <w:shd w:val="clear" w:color="auto" w:fill="FFFFFF"/>
        <w:autoSpaceDE w:val="0"/>
        <w:autoSpaceDN w:val="0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5.Целевые индикаторы эффективности реализации модуля «Внешкольные мероприятия»</w:t>
      </w:r>
    </w:p>
    <w:tbl>
      <w:tblPr>
        <w:tblStyle w:val="21"/>
        <w:tblW w:w="0" w:type="auto"/>
        <w:tblInd w:w="568" w:type="dxa"/>
        <w:tblLook w:val="04A0"/>
      </w:tblPr>
      <w:tblGrid>
        <w:gridCol w:w="3215"/>
        <w:gridCol w:w="4263"/>
        <w:gridCol w:w="2170"/>
      </w:tblGrid>
      <w:tr w:rsidR="00A40C67" w:rsidRPr="000B3F3E" w:rsidTr="00270652">
        <w:tc>
          <w:tcPr>
            <w:tcW w:w="3215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Ожидаемыйрезультат</w:t>
            </w:r>
            <w:proofErr w:type="spellEnd"/>
          </w:p>
        </w:tc>
        <w:tc>
          <w:tcPr>
            <w:tcW w:w="4263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Критерийэффективности</w:t>
            </w:r>
            <w:proofErr w:type="spellEnd"/>
          </w:p>
        </w:tc>
        <w:tc>
          <w:tcPr>
            <w:tcW w:w="2170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  <w:proofErr w:type="spellEnd"/>
          </w:p>
        </w:tc>
      </w:tr>
      <w:tr w:rsidR="00A40C67" w:rsidRPr="000B3F3E" w:rsidTr="00270652">
        <w:tc>
          <w:tcPr>
            <w:tcW w:w="3215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Созданы условия для формирования и развития социальной активности 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4263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количество мероприятий вне школы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количество участников внешкольных мероприятий</w:t>
            </w:r>
          </w:p>
        </w:tc>
        <w:tc>
          <w:tcPr>
            <w:tcW w:w="2170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 1 в четверть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 100%</w:t>
            </w:r>
          </w:p>
        </w:tc>
      </w:tr>
    </w:tbl>
    <w:p w:rsidR="00A40C67" w:rsidRPr="000B3F3E" w:rsidRDefault="00A40C67" w:rsidP="00A40C67">
      <w:pPr>
        <w:widowControl w:val="0"/>
        <w:shd w:val="clear" w:color="auto" w:fill="FFFFFF"/>
        <w:autoSpaceDE w:val="0"/>
        <w:autoSpaceDN w:val="0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3.6.Модуль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«О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рганизация предметно-пространственной среды»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азвиватьпредметно-эстетическуюсредушколыиреализовыватьеевоспитательныевозможности.</w:t>
      </w:r>
    </w:p>
    <w:p w:rsidR="00A40C67" w:rsidRPr="00E10D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предметно-эстетической среды обогащает </w:t>
      </w:r>
      <w:r w:rsidRPr="000B3F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внутренний мир ученика, </w:t>
      </w:r>
      <w:r w:rsidRPr="00E10D3E">
        <w:rPr>
          <w:rFonts w:ascii="Times New Roman" w:eastAsia="Times New Roman" w:hAnsi="Times New Roman" w:cs="Times New Roman"/>
          <w:sz w:val="24"/>
          <w:szCs w:val="24"/>
        </w:rPr>
        <w:t>способствует формированию у него чувства вкуса истиля</w:t>
      </w:r>
      <w:proofErr w:type="gramStart"/>
      <w:r w:rsidRPr="00E10D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E10D3E">
        <w:rPr>
          <w:rFonts w:ascii="Times New Roman" w:eastAsia="Times New Roman" w:hAnsi="Times New Roman" w:cs="Times New Roman"/>
          <w:sz w:val="24"/>
          <w:szCs w:val="24"/>
        </w:rPr>
        <w:t xml:space="preserve">оздаетатмосферупсихологическогокомфорта,поднимаетнастроение,предупреждаетстрессовыеситуации,способствуетпозитивномувосприятию </w:t>
      </w:r>
      <w:proofErr w:type="spellStart"/>
      <w:r w:rsidRPr="00E10D3E">
        <w:rPr>
          <w:rFonts w:ascii="Times New Roman" w:eastAsia="Times New Roman" w:hAnsi="Times New Roman" w:cs="Times New Roman"/>
          <w:sz w:val="24"/>
          <w:szCs w:val="24"/>
        </w:rPr>
        <w:t>ребенкомшколы</w:t>
      </w:r>
      <w:proofErr w:type="spellEnd"/>
      <w:r w:rsidRPr="00E10D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Окружающаяребенкапредметно-эстетическаясредашколы,приусловииее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грамотной организации,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обогащаетвнутренниймирученика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способствует формированию у него чувства вкуса и стиля, создает атмосферу психологического комфорта, поднимает настроение,предупреждаетстрессовыеситуации,способствуетпозитивномувосприятиюребенкомшколы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оспитывающеевлияниенаребенкаосуществляется через такие формы работы с предметно-эстетической средой школы как: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оформлениеинтерьерашкольныхпомещени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вестибюля,коридоров,рекреаций,залов,лестничныхпролетовит.п.)иихпериодическая переориентация, которая может служить хорошим средством разрушения негативных установок школьников на учебные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ивнеучебные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занятия;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свойтворческийпотенциал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такжезнакомящихихсработамидругдруга;картинопределенногохудожественногостиля,знакомящегошкольников с разнообразием эстетического осмысления мира;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фотоотчетов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об интересных событиях, происходящих в школе (проведенныхключевыхделах,интересныхэкскурсиях,походах,встречахсинтересными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людьми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озеленение пришкольной территории, разбивка клумб, тенистых аллей, оборудование во дворе школы беседок, спортивных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иигровых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площадок, доступных и приспособленных для школьников разных возрастных категорий, оздоровительно-рекреационных зон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озволяющихразделитьсвободноепространствошколыназоныактивногоитихогоотдыха;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создание и поддержание в рабочем состоянии в вестибюле школы стеллажей свободного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>книгообмена, на которые желающие дети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одителиипедагогимогутвыставлятьдляобщегопользованиясвоикниги,а также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братьс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нихдлячтениялюбые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другие;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благоустройствоклассныхкабинетов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существляемоекласснымируководителямивместесошкольникамисвоихклассов,позволяющееучащимсяпроявитьсвоифантазиюитворческиеспособности,создающееповоддлядлительногообщенияклассногоруководителясосвоимидетьми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событийныйдизайн–оформлениепространствапроведенияконкретныхшкольныхсобыти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праздников,церемоний,торжественныхлинеек,творческихвечеров,выставок,собраний,конференцийит.п.);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совместная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детьмиразработка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создание и популяризация особой школьной символики (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флагшколы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гимн школы,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эмблемашколы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логотип, элементы школьного костюма и т.п.), используемой как в школьной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повседневности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вторжественные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моментыжизниобразовательнойорганизации–вовремяпраздников,торжественныхцеремоний,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общешкольныхделииныхпроисходящихвжизнишколызнаковыхсобытий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регулярнаяорганизацияипроведениеконкурсовтворческихпроектовпоблагоустройствуразличныхучастковпришкольнойтерритории (например, высадке культурных растений, закладке газонов, сооружению альпийских горок, созданию инсталляций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иногодекоративногооформленияотведенныхдлядетскихпроектовмест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.Целевые индикаторы эффективности реализации модуля «Организация предметно-пространственной среды»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038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7"/>
        <w:gridCol w:w="4000"/>
        <w:gridCol w:w="2551"/>
      </w:tblGrid>
      <w:tr w:rsidR="00A40C67" w:rsidRPr="000B3F3E" w:rsidTr="00270652">
        <w:trPr>
          <w:trHeight w:val="273"/>
        </w:trPr>
        <w:tc>
          <w:tcPr>
            <w:tcW w:w="2487" w:type="dxa"/>
          </w:tcPr>
          <w:p w:rsidR="00A40C67" w:rsidRPr="00B0589C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2"/>
        </w:trPr>
        <w:tc>
          <w:tcPr>
            <w:tcW w:w="2487" w:type="dxa"/>
            <w:vMerge w:val="restart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Развитаяпредметно</w:t>
            </w:r>
            <w:proofErr w:type="spellEnd"/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эстетическаясредавшколе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Наличие 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постоянно действующих и сменных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 в классах и рекреациях</w:t>
            </w:r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proofErr w:type="spellEnd"/>
          </w:p>
        </w:tc>
      </w:tr>
      <w:tr w:rsidR="00A40C67" w:rsidRPr="000B3F3E" w:rsidTr="00270652">
        <w:trPr>
          <w:trHeight w:val="277"/>
        </w:trPr>
        <w:tc>
          <w:tcPr>
            <w:tcW w:w="2487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Сменность тематических стендов и выставок в актовом зале</w:t>
            </w:r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Длякаждогомероприятия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2487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информационно-тематических выставок с применением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Краеведческогоматериала</w:t>
            </w:r>
            <w:proofErr w:type="spellEnd"/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</w:t>
            </w:r>
          </w:p>
        </w:tc>
      </w:tr>
      <w:tr w:rsidR="00A40C67" w:rsidRPr="000B3F3E" w:rsidTr="00270652">
        <w:trPr>
          <w:trHeight w:val="551"/>
        </w:trPr>
        <w:tc>
          <w:tcPr>
            <w:tcW w:w="2487" w:type="dxa"/>
            <w:vMerge/>
            <w:tcBorders>
              <w:top w:val="nil"/>
              <w:bottom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Доля обучающихся и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,д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ающих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положительную оценку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Оформлениюшколы</w:t>
            </w:r>
            <w:proofErr w:type="spellEnd"/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3F3E" w:rsidTr="00270652">
        <w:trPr>
          <w:trHeight w:val="551"/>
        </w:trPr>
        <w:tc>
          <w:tcPr>
            <w:tcW w:w="2487" w:type="dxa"/>
            <w:tcBorders>
              <w:top w:val="nil"/>
            </w:tcBorders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</w:rPr>
      </w:pPr>
    </w:p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3.7.«Взаимодействие  с родителями (законными представителями»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работу с семьями школьников, их родителями или законными представителями, направленную на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решениепроблемличностного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развитиядетей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РаботасродителямиилизаконнымипредставителямиобучающихсявМКОУ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Чебаковская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осуществляетсяврамкахследующих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видовиформдеятельности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Нашкольномуровне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общешкольное родительское собрание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исовет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Учреждения, участвующий вуправленииобразовательнойорганизациейирешениивопросоввоспитанияисоциализацииихдетей;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круглые столы, на которых обсуждаются вопросы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возрастныхособенностейдетей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формыиспособыдоверительноговзаимодействияродителейсдетьми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роводятсямастер-классы,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семинарыс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приглашениемспециалистов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родительскиедни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время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которыхродителимогутпосещатьшкольныеучебныеивнеурочные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анятиядляполученияпредставленияоходеучебно-воспитательногопроцессавобразовательной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организации;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общешкольные родительские собрания, происходящие в режиме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обсуждениянаиболееострыхпроблемобученияи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воспитания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семейныйвсеобуч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акоторомродителимоглибыполучатьценныерекомендации и советы от профессиональных психологов, врачей, социальных работников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иобмениватьсясобственнымтворческимопытоминаходкамив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елевоспитаниядетей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социальныесетиичаты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которыхобсуждаютсяинтересующиеродителей(законных представителей) вопросы, а также осуществляются виртуальные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консультациипсихологови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педагогов.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Науровнекласса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классныйродительскийкомитет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частвующийврешениивопросоввоспитанияи социализации детей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ихкласса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родительскиедни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времякоторыхродителимогутпосещатьшкольныеучебныеивнеурочныезанятиядляполученияпредставленияоходеучебно-воспитательногопроцессавобразовательной организации;</w:t>
      </w:r>
    </w:p>
    <w:p w:rsidR="00A40C67" w:rsidRPr="000B3F3E" w:rsidRDefault="00A40C67" w:rsidP="00A40C6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классныеродительскиесобрания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роисходящиеврежимеобсуждениянаиболееострыхпроблемобучения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ивоспитания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класса;</w:t>
      </w:r>
    </w:p>
    <w:p w:rsidR="00A40C67" w:rsidRPr="000B3F3E" w:rsidRDefault="00A40C67" w:rsidP="00A40C6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социальныесетиичаты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которыхобсуждаютсяинтересующиеродителейвопросы,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такжеосуществляютсявиртуальныеконсультациипсихологовипедагогов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Наиндивидуальномуровне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работа специалистов по запросу родителей для решения острых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конфликтныхситуаций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участиеродителейвпедагогическихсоветах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обираемыхвслучаевозникновенияострыхпроблем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вязанныхсобучениемивоспитаниемконкретногоребенка;</w:t>
      </w:r>
    </w:p>
    <w:p w:rsidR="00A40C67" w:rsidRPr="000B3F3E" w:rsidRDefault="00A40C67" w:rsidP="00A40C6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помощьсостороныродителейвподготовкеипроведенииобщешкольныхивнутри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классныхмероприятийвоспитательнойнаправленности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индивидуальноеконсультированиеcцельюкоординациивоспитательныхусилийпедагогови родителе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законныхпредставителей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46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Таблица7.Целевыеиндикаторыэффективностиреализациимодуля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«В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заимодействие с родителями (законными представителями)»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4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4836"/>
        <w:gridCol w:w="2410"/>
      </w:tblGrid>
      <w:tr w:rsidR="00A40C67" w:rsidRPr="000B3F3E" w:rsidTr="00270652">
        <w:trPr>
          <w:trHeight w:val="273"/>
        </w:trPr>
        <w:tc>
          <w:tcPr>
            <w:tcW w:w="250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83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41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2501" w:type="dxa"/>
            <w:vMerge w:val="restart"/>
          </w:tcPr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созданыусловиядляповышениясоциальнойответственностиродителей</w:t>
            </w:r>
            <w:proofErr w:type="spell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4836" w:type="dxa"/>
          </w:tcPr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Доляродителей</w:t>
            </w:r>
            <w:proofErr w:type="gram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егулярнопосещающихродительскиесобрания</w:t>
            </w:r>
            <w:proofErr w:type="spell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Занятияродительскогов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сеобуча</w:t>
            </w:r>
            <w:proofErr w:type="spellEnd"/>
          </w:p>
        </w:tc>
        <w:tc>
          <w:tcPr>
            <w:tcW w:w="241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90%</w:t>
            </w:r>
          </w:p>
        </w:tc>
      </w:tr>
      <w:tr w:rsidR="00A40C67" w:rsidRPr="000B3F3E" w:rsidTr="00270652">
        <w:trPr>
          <w:trHeight w:val="830"/>
        </w:trPr>
        <w:tc>
          <w:tcPr>
            <w:tcW w:w="2501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Доляродителей</w:t>
            </w:r>
            <w:proofErr w:type="gram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,а</w:t>
            </w:r>
            <w:proofErr w:type="gram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ктивноучаствующихвпланировании</w:t>
            </w:r>
            <w:proofErr w:type="spell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Подготовкеипроведениивоспитательныхмероприятийвклассеишколе</w:t>
            </w:r>
            <w:proofErr w:type="spellEnd"/>
          </w:p>
        </w:tc>
        <w:tc>
          <w:tcPr>
            <w:tcW w:w="241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25%</w:t>
            </w:r>
          </w:p>
        </w:tc>
      </w:tr>
      <w:tr w:rsidR="00A40C67" w:rsidRPr="000B3F3E" w:rsidTr="00270652">
        <w:trPr>
          <w:trHeight w:val="551"/>
        </w:trPr>
        <w:tc>
          <w:tcPr>
            <w:tcW w:w="2501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Доляродителей</w:t>
            </w:r>
            <w:proofErr w:type="gram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,у</w:t>
            </w:r>
            <w:proofErr w:type="gram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довлетворенныхкачествомиуровнем</w:t>
            </w:r>
            <w:proofErr w:type="spellEnd"/>
          </w:p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241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3F3E" w:rsidTr="00270652">
        <w:trPr>
          <w:trHeight w:val="278"/>
        </w:trPr>
        <w:tc>
          <w:tcPr>
            <w:tcW w:w="2501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A40C67" w:rsidRPr="007B4D3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Долясемей</w:t>
            </w:r>
            <w:proofErr w:type="gramStart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7B4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остоящихнавсехвидахучета</w:t>
            </w:r>
            <w:proofErr w:type="spellEnd"/>
          </w:p>
        </w:tc>
        <w:tc>
          <w:tcPr>
            <w:tcW w:w="241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3.8.Модул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ь«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Самоуправление»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нициироватьиподдерживатьученическоесамоуправление–какнауровнешколы,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такинауровнеклассныхсообществ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Поддержка детского ученического самоуправления в школе помогает педагогамвоспитыватьвдетяхинициативность,самостоятельность,ответственность,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рудолюбие,чувство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собственного достоинства, а школьникам - предоставляет широкие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возможностидля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амовыраженияисамореализации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тото,чтоготовитихквзрослой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жизни.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школы назначается куратор развития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ученическогосамоуправления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Ученическое самоуправление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следующимобразом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</w:t>
      </w: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ровне школы:</w:t>
      </w:r>
    </w:p>
    <w:p w:rsidR="00A40C67" w:rsidRPr="000B3F3E" w:rsidRDefault="00A40C67" w:rsidP="00A40C6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черездеятельностьвыборногоСоветаучащихся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идеров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оздаваемого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для учета мнения школьников по вопросам управления образовательной организацией и принятия административных решений, затрагивающих их права 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законныеинтересы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через работу постоянно действующих секторов по направлениям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нициирующихиорганизующихпроведениеличностно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начимыхдляшкольниковсобытий(соревнований,конкурсов,фестивалей,капустников,флешмобовит.п.),отвечающих за проведение тех или иных конкретных мероприятий, праздников,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вечеров,акцийи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т.п.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Науровнеклассов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черездеятельностьвыборныхСоветовкласса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редставляющихинтересыкласса в общешкольных делах и призванных координировать его работу с работой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общешкольныхоргановсамоуправленияиклассныхруководителей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черездеятельностьвыборныхоргановсамоуправления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твечающихзаразличныенаправленияработы класса.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Наиндивидуальномуровне</w:t>
      </w:r>
      <w:proofErr w:type="spellEnd"/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через вовлечение школьников в деятельность ученическогосамоуправления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:п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ланирование,организацию,проведениеианализобщешкольныхивнутри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классныхдел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через реализацию обучающимися, взявшими на себя соответствующую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роль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ункций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 контролю за порядком и чистотой в классе, уходом за классной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комнатой,комнатнымирастениями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Таблица8.Целевые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индикаторы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ффективностиреализациимодул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proofErr w:type="spell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Самоуправление»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4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2"/>
        <w:gridCol w:w="4420"/>
        <w:gridCol w:w="2835"/>
      </w:tblGrid>
      <w:tr w:rsidR="00A40C67" w:rsidRPr="000B3F3E" w:rsidTr="00270652">
        <w:trPr>
          <w:trHeight w:val="277"/>
        </w:trPr>
        <w:tc>
          <w:tcPr>
            <w:tcW w:w="2492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42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83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2"/>
        </w:trPr>
        <w:tc>
          <w:tcPr>
            <w:tcW w:w="2492" w:type="dxa"/>
            <w:vMerge w:val="restart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Созданыусловиядляформирования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развитиясоциальнойактивностиобучающихся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Сформированаактивнаясоциальнаяпозицияобучающихсявшкольноми</w:t>
            </w:r>
            <w:proofErr w:type="spellEnd"/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Внешкольномпространстве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420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Доляобучающихс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старшеклассников),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включенныхвсистему</w:t>
            </w:r>
            <w:proofErr w:type="spellEnd"/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Самоуправлениянауровнешкол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активреспублики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</w:tr>
      <w:tr w:rsidR="00A40C67" w:rsidRPr="000B3F3E" w:rsidTr="00270652">
        <w:trPr>
          <w:trHeight w:val="551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0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Доля</w:t>
            </w:r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ключенныхвсистемусамоуправленияна</w:t>
            </w:r>
            <w:proofErr w:type="spellEnd"/>
          </w:p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Уровнекласса</w:t>
            </w:r>
            <w:proofErr w:type="spellEnd"/>
          </w:p>
        </w:tc>
        <w:tc>
          <w:tcPr>
            <w:tcW w:w="283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3F3E" w:rsidTr="00270652">
        <w:trPr>
          <w:trHeight w:val="552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Включенностьобучающихся</w:t>
            </w:r>
            <w:proofErr w:type="gram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,у</w:t>
            </w:r>
            <w:proofErr w:type="gram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частвующихвработеШкольной</w:t>
            </w:r>
            <w:proofErr w:type="spellEnd"/>
          </w:p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Службымедиации</w:t>
            </w:r>
            <w:proofErr w:type="spellEnd"/>
          </w:p>
        </w:tc>
        <w:tc>
          <w:tcPr>
            <w:tcW w:w="283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Включены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Числокандидатов</w:t>
            </w:r>
            <w:proofErr w:type="gram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ыдвигаемыхнапостпрезиденташкольной</w:t>
            </w:r>
            <w:proofErr w:type="spellEnd"/>
          </w:p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2835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Неменееодного</w:t>
            </w:r>
            <w:proofErr w:type="spell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отклассаизчисла7-9классов</w:t>
            </w:r>
          </w:p>
        </w:tc>
      </w:tr>
      <w:tr w:rsidR="00A40C67" w:rsidRPr="000B3F3E" w:rsidTr="00270652">
        <w:trPr>
          <w:trHeight w:val="1617"/>
        </w:trPr>
        <w:tc>
          <w:tcPr>
            <w:tcW w:w="2492" w:type="dxa"/>
            <w:vMerge/>
            <w:tcBorders>
              <w:top w:val="nil"/>
            </w:tcBorders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0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Доляобучающихся</w:t>
            </w:r>
            <w:proofErr w:type="gram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,у</w:t>
            </w:r>
            <w:proofErr w:type="gram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частвующихввыборахпрезидента</w:t>
            </w:r>
            <w:proofErr w:type="spellEnd"/>
          </w:p>
        </w:tc>
        <w:tc>
          <w:tcPr>
            <w:tcW w:w="283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3.9.  Модуль «Профилактика и безопасность»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(профилактикасуицидальногоповедения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;п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 xml:space="preserve">рофилактикапротивоправногоповедениянесовершеннолетних,воспитаниезаконопослушногоповедения; профилактика проявлений терроризма и экстремизма в молодежной среде; профилактика употребления ПАВ и </w:t>
      </w: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наркотическихсредств,половоевоспитание</w:t>
      </w:r>
      <w:proofErr w:type="spell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оздаватьусловиядляповышениясоциальнойответственностиродителейи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работупоформированиюзаконопослушного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гражданина,совершенствованиюправовойкультурыиправосознанияобучающихся.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Правовое воспитание - система воспитательных действий, направленных на формирование у обучающихся уважения к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праву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обственных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установок и представлений, опирающихся на современные правовые ценности общества, правовой культуры, основанной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нафундаментальной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правовой грамотности, компетенций, достаточных для защиты прав, свобод и интерес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личности, позитивного опыта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ятельностивсоциально-правовойсфере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.Целевыеиндикаторыэффективностиреализациимодуля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 и безопасность»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05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8"/>
        <w:gridCol w:w="2971"/>
        <w:gridCol w:w="2126"/>
      </w:tblGrid>
      <w:tr w:rsidR="00A40C67" w:rsidRPr="000B3F3E" w:rsidTr="00270652">
        <w:trPr>
          <w:trHeight w:val="278"/>
        </w:trPr>
        <w:tc>
          <w:tcPr>
            <w:tcW w:w="450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297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12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450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организована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система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законопослушного</w:t>
            </w:r>
            <w:proofErr w:type="gramEnd"/>
          </w:p>
        </w:tc>
        <w:tc>
          <w:tcPr>
            <w:tcW w:w="2971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Количествомероприятийпоправовомувоспитанию</w:t>
            </w:r>
            <w:proofErr w:type="spell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Организованныхсучастиемсотрудниковполиции</w:t>
            </w:r>
            <w:proofErr w:type="gram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,з</w:t>
            </w:r>
            <w:proofErr w:type="gram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онального</w:t>
            </w:r>
            <w:proofErr w:type="spellEnd"/>
          </w:p>
        </w:tc>
        <w:tc>
          <w:tcPr>
            <w:tcW w:w="212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Неменее1в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</w:tr>
      <w:tr w:rsidR="00A40C67" w:rsidRPr="000B3F3E" w:rsidTr="00270652">
        <w:trPr>
          <w:trHeight w:val="277"/>
        </w:trPr>
        <w:tc>
          <w:tcPr>
            <w:tcW w:w="4508" w:type="dxa"/>
            <w:vMerge w:val="restart"/>
          </w:tcPr>
          <w:p w:rsidR="00A40C67" w:rsidRPr="00242F28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гражданина,</w:t>
            </w:r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42F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совершенствованию</w:t>
            </w:r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правовойкультурыиправосознанияобучающихся</w:t>
            </w:r>
            <w:proofErr w:type="spellEnd"/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40C67" w:rsidRPr="00242F28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отсутствиепротивоправныхдействийсостороныобучающихся</w:t>
            </w:r>
            <w:proofErr w:type="spellEnd"/>
            <w:r w:rsidRPr="00242F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межведомственноевзаимодействие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C67" w:rsidRPr="000B3F3E" w:rsidTr="00270652">
        <w:trPr>
          <w:trHeight w:val="551"/>
        </w:trPr>
        <w:tc>
          <w:tcPr>
            <w:tcW w:w="4508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Степеньохватаввоспитательномпроцессенаправлений</w:t>
            </w:r>
            <w:proofErr w:type="spell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40C67" w:rsidRPr="00D430D0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Обозначены</w:t>
            </w:r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хвпрограмме</w:t>
            </w:r>
            <w:proofErr w:type="spellEnd"/>
            <w:r w:rsidRPr="00D430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12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3F3E" w:rsidTr="00270652">
        <w:trPr>
          <w:trHeight w:val="533"/>
        </w:trPr>
        <w:tc>
          <w:tcPr>
            <w:tcW w:w="4508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Совершениепротивоправныхдействийобучающимися</w:t>
            </w:r>
            <w:proofErr w:type="spellEnd"/>
          </w:p>
        </w:tc>
        <w:tc>
          <w:tcPr>
            <w:tcW w:w="212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3.10.Модуль «Социальное партнерство»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Привлекать ресурсы общества для развития образовательной сферы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Школа взаимодействует с другими образовательными организациями, организациями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Культурыиспорта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бщественнымиобъединениями,традиционнымирелигиозными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 народов России (православие, ислам, буддизм, иудаизм), разделяющими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своей деятельности цель и задачи воспитания, ценности и традиции уклада школы.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Реализациявоспитательногопотенциаласоциальногопартнерствапредусматривает: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-участие представителей организаций-партнеров, в том числе в соответствии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договорами о сотрудничестве, в проведении отдельных мероприятий в рамках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рабочей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программы воспитания и календарного плана воспитательной работы (дни открытых дверей,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государственные, региональные, школьные праздники, торжественные мероприятия и т.п.);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-участиепредставителейорганизаций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партнероввпроведенииотдельныхуроков, внеурочных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занятийвнешкольных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соответствующейтематическойнаправленности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-проведениенабазеорганизаций-партнеровотдельныхуроков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анятий,внешкольныхмероприятий,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кцийвоспитательнойнаправленностиприсоблюдениитребований законодательства Российской Федерации;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-открытые дискуссионные площадки (детские, педагогические,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овместные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), на которые приглашаются представители организаций-партнеров, на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которыхобсуждаютсяактуальныепроблемы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асающиесяжизнишколы,муниципальногообразования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региона, страны;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-социальныепроекты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овместноразрабатываемыеиреализуемыеобучающимися,педагогами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организациями-партнерамиблаготворительной,экологической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патриотической, трудовой и т.д. направленности, ориентированные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навоспитание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преобразование окружающего социума, 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позитивное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воздействиена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социальное окружение.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Таблица10. Целевые индикаторы эффективности реализации модуля «Социальное партнерство»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29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5"/>
        <w:gridCol w:w="3686"/>
        <w:gridCol w:w="2268"/>
      </w:tblGrid>
      <w:tr w:rsidR="00A40C67" w:rsidRPr="000B3F3E" w:rsidTr="00270652">
        <w:trPr>
          <w:trHeight w:val="273"/>
        </w:trPr>
        <w:tc>
          <w:tcPr>
            <w:tcW w:w="3575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1"/>
        </w:trPr>
        <w:tc>
          <w:tcPr>
            <w:tcW w:w="3575" w:type="dxa"/>
            <w:vMerge w:val="restart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Организована система работы совместно с социальными партнерами</w:t>
            </w:r>
          </w:p>
        </w:tc>
        <w:tc>
          <w:tcPr>
            <w:tcW w:w="368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мероприятий с привлечением социальных партнеров</w:t>
            </w:r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</w:tr>
      <w:tr w:rsidR="00A40C67" w:rsidRPr="000B3F3E" w:rsidTr="00270652">
        <w:trPr>
          <w:trHeight w:val="541"/>
        </w:trPr>
        <w:tc>
          <w:tcPr>
            <w:tcW w:w="3575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Степеньохватаучащихся</w:t>
            </w:r>
            <w:proofErr w:type="spellEnd"/>
          </w:p>
        </w:tc>
        <w:tc>
          <w:tcPr>
            <w:tcW w:w="2268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3.11. Модул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ь«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Профориентация»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:о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рганизовыватьпрофориентационнуюработусошкольниками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ключаетвсебя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профессиональноепросвещениешкольников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иагностикуиконсультирование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 проблемам профориентации, организацию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профессиональныхпробшкольников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Задачасовместнойдеятельностипедагогаиребенка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подготовитьшкольникакосознанномувыборусвоей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будущейпрофессиональнойдеятельности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Создаваяпрофориентационнозначимыепроблемныеситуации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ормирующиеготовностьшкольникаквыбору,педагога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лизируетегопрофессиональноес</w:t>
      </w:r>
      <w:r>
        <w:rPr>
          <w:rFonts w:ascii="Times New Roman" w:eastAsia="Times New Roman" w:hAnsi="Times New Roman" w:cs="Times New Roman"/>
          <w:sz w:val="24"/>
          <w:szCs w:val="24"/>
        </w:rPr>
        <w:t>амо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позитивный взгляд на труд в постиндустриальном мире, охватывающий нетолькопрофессиональную,ноивнепрофессиональнуюсоставляющиетакойдеятельности.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Этаработаосуществляетсячерез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7" w:rsidRPr="000B3F3E" w:rsidRDefault="00A40C67" w:rsidP="00A40C6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профориентационныечасыобщения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аправленныенаподготовкушкольникакосознанномупланированиюиреализациисвоегопрофессиональногобудущего;</w:t>
      </w:r>
    </w:p>
    <w:p w:rsidR="00A40C67" w:rsidRPr="000B3F3E" w:rsidRDefault="00A40C67" w:rsidP="00A40C6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, решение кейсо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ситуаций,вкоторыхнеобходимопринятьрешение,занятьопределеннуюпозицию),расширяющие знания школьников о типах профессий, о способах выбора профессий, одостоинствахинедостаткахтойилиинойинтереснойшкольникампрофессиональнойдеятельности;</w:t>
      </w:r>
    </w:p>
    <w:p w:rsidR="00A40C67" w:rsidRPr="000B3F3E" w:rsidRDefault="00A40C67" w:rsidP="00A40C6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выставок, ярмарок профессий,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днейоткрытыхдверейвсреднихспециальныхучебныхзаведенияхивузах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7" w:rsidRPr="000B3F3E" w:rsidRDefault="00A40C67" w:rsidP="00A40C6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совместное с педагогами изучение интернет ресурсов, посвященных выборупрофессий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рохождениепрофориентационногоонлайн-тестирования,прохождениеонлайнкурсовпоинтересующимпрофессияминаправлениямобразования;</w:t>
      </w:r>
    </w:p>
    <w:p w:rsidR="00A40C67" w:rsidRPr="000B3F3E" w:rsidRDefault="00A40C67" w:rsidP="00A40C67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всети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интернет: просмотр лекций, решение учебно-тренировочных задач, участие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вмастер-классах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осещениеоткрытыхуроков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Проектория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A40C67" w:rsidRPr="000B3F3E" w:rsidRDefault="00A40C67" w:rsidP="00A40C67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консультации психолога для школьников и их родителей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повопросам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склонностей, способностей, дарований и иных индивидуальных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особенностейдетей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оторыемогутиметьзначениевпроцессевыбораими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профессии;</w:t>
      </w:r>
    </w:p>
    <w:p w:rsidR="00A40C67" w:rsidRPr="000B3F3E" w:rsidRDefault="00A40C67" w:rsidP="00A40C67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освоениешкольникамиосновпрофессииврамкахразличныхкурсовповыбору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>ключенныхвосновнуюобразовательнуюпрограммушколы,иливрамкахкурсовдополнительного образования.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Таблица11.Целевыеиндикаторыэффективностиреализациимодуля</w:t>
      </w:r>
      <w:proofErr w:type="gramStart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«П</w:t>
      </w:r>
      <w:proofErr w:type="gramEnd"/>
      <w:r w:rsidRPr="000B3F3E">
        <w:rPr>
          <w:rFonts w:ascii="Times New Roman" w:eastAsia="Times New Roman" w:hAnsi="Times New Roman" w:cs="Times New Roman"/>
          <w:b/>
          <w:bCs/>
          <w:sz w:val="24"/>
          <w:szCs w:val="24"/>
        </w:rPr>
        <w:t>рофориентация »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63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4396"/>
        <w:gridCol w:w="2551"/>
      </w:tblGrid>
      <w:tr w:rsidR="00A40C67" w:rsidRPr="000B3F3E" w:rsidTr="00270652">
        <w:trPr>
          <w:trHeight w:val="273"/>
        </w:trPr>
        <w:tc>
          <w:tcPr>
            <w:tcW w:w="251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39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Критерийэффективности</w:t>
            </w:r>
            <w:proofErr w:type="spellEnd"/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552"/>
        </w:trPr>
        <w:tc>
          <w:tcPr>
            <w:tcW w:w="2516" w:type="dxa"/>
            <w:vMerge w:val="restart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выстроена система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навсехступенях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обучения;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сделан осознанный выбор дальнейшего самоопределения</w:t>
            </w:r>
          </w:p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выпускниками школы.</w:t>
            </w:r>
          </w:p>
        </w:tc>
        <w:tc>
          <w:tcPr>
            <w:tcW w:w="4396" w:type="dxa"/>
          </w:tcPr>
          <w:p w:rsidR="00A40C67" w:rsidRPr="00FC6026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C60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Охватпрофориентационной</w:t>
            </w:r>
            <w:r w:rsidRPr="00FC6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работойобучающихсявсехступеней</w:t>
            </w:r>
            <w:proofErr w:type="spellEnd"/>
          </w:p>
          <w:p w:rsidR="00A40C67" w:rsidRPr="00FC6026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6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40C67" w:rsidRPr="000B3F3E" w:rsidTr="00270652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A40C67" w:rsidRPr="00FC6026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C6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Использованиерегиональныхинтернет-ресурсовпо</w:t>
            </w:r>
            <w:proofErr w:type="spellEnd"/>
          </w:p>
          <w:p w:rsidR="00A40C67" w:rsidRPr="00FC6026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6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</w:p>
        </w:tc>
      </w:tr>
      <w:tr w:rsidR="00A40C67" w:rsidRPr="000B3F3E" w:rsidTr="00270652">
        <w:trPr>
          <w:trHeight w:val="1017"/>
        </w:trPr>
        <w:tc>
          <w:tcPr>
            <w:tcW w:w="2516" w:type="dxa"/>
            <w:vMerge/>
            <w:tcBorders>
              <w:top w:val="nil"/>
            </w:tcBorders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Доля выпускников, сделавших осознанный выбор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своейпрофессиональной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траектории на основе диагностик, </w:t>
            </w: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проводимыхвшколе</w:t>
            </w:r>
            <w:proofErr w:type="spellEnd"/>
          </w:p>
        </w:tc>
        <w:tc>
          <w:tcPr>
            <w:tcW w:w="2551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Неменее</w:t>
            </w:r>
            <w:proofErr w:type="spell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90%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3.12. Региональный модуль «Трудовое воспитание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»(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региональный)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FC602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1. Формирование правильного отношения к труду (наличие потребности в труде, трудолюбие, понимание значимости, отношение к труду как к главному средству развития способностей, улучшения жизненных и материальных условий).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2.Психологическая и практическая подготовка к физическому и умственному труду, овладение необходимыми для этого знаниями, умениями, навыками, культурой труда.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3. Ознакомить школьников с различными видами труда в обществе, с разнообразием профессий, а также с потребностями страны в целом.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4. Выявить профессионально-значимые свойства: способности, склонности, интересы, профессиональные намерения;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5. Постепенно развивать у школьников интереса к труду взрослых, желания трудиться;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6. Воспитать навыки трудовой деятельности, трудолюбия, интерес к самому себе, желание самосовершенствоваться;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7. формирование трудовых умений и навыков, овладение техникой безопасности при выполнении различных видов работ;</w:t>
      </w:r>
    </w:p>
    <w:p w:rsidR="00A40C67" w:rsidRPr="003A13FB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3FB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трудового воспитания: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1. Учебный труд школьника включает в себя труд умственный и физический. Рабочими программами по предметам предусмотрен физический труд на уроках трудового обучения и на пришкольном участке.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2. Общественно-полезный, результативный труд включает в себя такие виды общественно полезной деятельности, как работа по оказанию помощи инвалидам и ветеранам войны и труда; участие в экологических проектах, акциях, субботниках, в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эко-отрядах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и ремонтных бригадах.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3. Бытовой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самообслуживающий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труд включает уборку помещений, подготовку классной комнаты к занятиям, дежурство по школе, столовой, уборку мусора на прилегающей к школе территории. Дети привлекаются к самообслуживанию во внеурочной деятельности, где они занимаются в студиях, секциях, кружках, а также в пришкольном оздоровительном лагере.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Трудовое воспитание - процесс вовлечения учащихся в педагогически организованные виды труда с целью развития трудовых умений, передачи им трудового опыта, формирования потребности в труде.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Таблица 12. Целевые индикаторы эффективности реализации модуля «Трудовое воспитание»</w:t>
      </w:r>
    </w:p>
    <w:tbl>
      <w:tblPr>
        <w:tblStyle w:val="31"/>
        <w:tblW w:w="10173" w:type="dxa"/>
        <w:tblInd w:w="-142" w:type="dxa"/>
        <w:tblLook w:val="04A0"/>
      </w:tblPr>
      <w:tblGrid>
        <w:gridCol w:w="2626"/>
        <w:gridCol w:w="4813"/>
        <w:gridCol w:w="2734"/>
      </w:tblGrid>
      <w:tr w:rsidR="00A40C67" w:rsidRPr="000B3F3E" w:rsidTr="00270652">
        <w:tc>
          <w:tcPr>
            <w:tcW w:w="2377" w:type="dxa"/>
          </w:tcPr>
          <w:p w:rsidR="00A40C67" w:rsidRPr="00242F28" w:rsidRDefault="00A40C67" w:rsidP="002706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961" w:type="dxa"/>
          </w:tcPr>
          <w:p w:rsidR="00A40C67" w:rsidRPr="00242F28" w:rsidRDefault="00A40C67" w:rsidP="00270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</w:t>
            </w:r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2835" w:type="dxa"/>
          </w:tcPr>
          <w:p w:rsidR="00A40C67" w:rsidRPr="00242F28" w:rsidRDefault="00A40C67" w:rsidP="00270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rPr>
          <w:trHeight w:val="1409"/>
        </w:trPr>
        <w:tc>
          <w:tcPr>
            <w:tcW w:w="2377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Организована система работы по трудовому воспитанию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Количество  мероприятий по трудовому воспитанию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степень  охвата учащихся мероприятиями по трудовому воспитанию</w:t>
            </w:r>
          </w:p>
        </w:tc>
        <w:tc>
          <w:tcPr>
            <w:tcW w:w="2835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21FD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</w:rPr>
      </w:pPr>
    </w:p>
    <w:p w:rsidR="00A40C67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3.13. Модуль «Патриотическое воспитание</w:t>
      </w:r>
      <w:proofErr w:type="gram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»(</w:t>
      </w:r>
      <w:proofErr w:type="gram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региональный)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Задача модуля – </w:t>
      </w:r>
      <w:r w:rsidRPr="000B3F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работу, направленную на воспитание любви к родному краю, Родине, своему народу, уважение к другим народам России, формирование общероссийской культурной идентичности.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C67" w:rsidRPr="000B3F3E" w:rsidRDefault="00A40C67" w:rsidP="00A40C6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направления: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 1. Духовно-нравственное.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Осознание учащимися в процессе гражданско-патриотического воспитания высших ценностей, идеалов и ориентиров, 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Историко-краеведческое</w:t>
      </w:r>
      <w:proofErr w:type="gramStart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истема</w:t>
      </w:r>
      <w:proofErr w:type="spell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мероприятий, направленных на познание историко-культурных корней, осознаний неповторимости Отечества, его судьбы, неразрывности с ней, формирование гордости </w:t>
      </w:r>
      <w:proofErr w:type="spellStart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засопричастность</w:t>
      </w:r>
      <w:proofErr w:type="spell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деяниям предков и современников и исторической ответственности за происходящее в обществе, формирование знаний о родном городе, районе, областном центре, столице России.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proofErr w:type="spellStart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Гражданско</w:t>
      </w:r>
      <w:proofErr w:type="spellEnd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–правовое.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долга, воспитывает уважение к государственной символике.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proofErr w:type="spellStart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Социально-патриотическое</w:t>
      </w:r>
      <w:proofErr w:type="gramStart"/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аправлено</w:t>
      </w:r>
      <w:proofErr w:type="spellEnd"/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активизацию духовно-нравственной и культурно- 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5. Военно-патриотическое.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6. Спортивно-патриотическое. 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7. Культурно-патриотическое.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данного модуля осуществляется через соответствующие формы воспитательной работы: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тематические классные часы, уроки мужества;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проведение экскурсий и уроков в музейной комнате школы и посещение музеев района, области;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изучение истории своей семьи, семейных традиций;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изучение народных традиций и обычаев, истории своей страны, области, села, школы;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проведение общешкольных мероприятий патриотической направленности;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проведение встреч с ветеранами ВОВ и участниками боевых действий в горячих точках;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военно-спортивные игры;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участие в конференциях, конкурсах, смотрах.     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Организационно-методические мероприятия при реализации модуля  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Курсы, семинары, МО классных руководителей по вопросам патриотического  воспитания.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2.Организация межведомственного взаимодействия с социальными партнерами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40C67" w:rsidRPr="000B3F3E" w:rsidRDefault="00A40C67" w:rsidP="00A4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Таблица 13.Целевые индикаторы эффективности реализации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B3F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модуля «Патриотическое воспитание»</w:t>
      </w:r>
    </w:p>
    <w:p w:rsidR="00A40C67" w:rsidRPr="000B3F3E" w:rsidRDefault="00A40C67" w:rsidP="00A4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41"/>
        <w:tblW w:w="0" w:type="auto"/>
        <w:tblLook w:val="04A0"/>
      </w:tblPr>
      <w:tblGrid>
        <w:gridCol w:w="3405"/>
        <w:gridCol w:w="4358"/>
        <w:gridCol w:w="2453"/>
      </w:tblGrid>
      <w:tr w:rsidR="00A40C67" w:rsidRPr="000B3F3E" w:rsidTr="00270652">
        <w:tc>
          <w:tcPr>
            <w:tcW w:w="3405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Ожидаемыйрезультат</w:t>
            </w:r>
            <w:proofErr w:type="spellEnd"/>
          </w:p>
        </w:tc>
        <w:tc>
          <w:tcPr>
            <w:tcW w:w="4358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Критери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/>
              </w:rPr>
              <w:t>й</w:t>
            </w:r>
            <w:r w:rsidRPr="000B3F3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эффективности</w:t>
            </w:r>
            <w:proofErr w:type="spellEnd"/>
          </w:p>
        </w:tc>
        <w:tc>
          <w:tcPr>
            <w:tcW w:w="2453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B3F3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Показатели</w:t>
            </w:r>
            <w:proofErr w:type="spellEnd"/>
          </w:p>
        </w:tc>
      </w:tr>
      <w:tr w:rsidR="00A40C67" w:rsidRPr="000B3F3E" w:rsidTr="00270652">
        <w:tc>
          <w:tcPr>
            <w:tcW w:w="3405" w:type="dxa"/>
          </w:tcPr>
          <w:p w:rsidR="00A40C67" w:rsidRPr="000B3F3E" w:rsidRDefault="00A40C67" w:rsidP="00270652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Организована система работы по патриотическому воспитанию</w:t>
            </w:r>
          </w:p>
        </w:tc>
        <w:tc>
          <w:tcPr>
            <w:tcW w:w="4358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Количество мероприятий по патриотическому воспитанию, организованных с участием социальных партнеро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в(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межведомственное взаимодействие)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Степень охвата всех участников образовательного процесса мероприятиями по патриотическому </w:t>
            </w:r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воспитанию</w:t>
            </w:r>
          </w:p>
        </w:tc>
        <w:tc>
          <w:tcPr>
            <w:tcW w:w="2453" w:type="dxa"/>
          </w:tcPr>
          <w:p w:rsidR="00A40C67" w:rsidRPr="000B3F3E" w:rsidRDefault="00A40C67" w:rsidP="0027065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Не менее 1 в месяц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80%</w:t>
            </w:r>
          </w:p>
        </w:tc>
      </w:tr>
    </w:tbl>
    <w:p w:rsidR="00A40C67" w:rsidRDefault="00A40C67" w:rsidP="00A40C67">
      <w:pPr>
        <w:rPr>
          <w:sz w:val="24"/>
          <w:szCs w:val="24"/>
        </w:rPr>
      </w:pPr>
    </w:p>
    <w:p w:rsidR="00A40C67" w:rsidRPr="000B3F3E" w:rsidRDefault="00A40C67" w:rsidP="00A40C67">
      <w:pPr>
        <w:rPr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3.14. Модуль «Добровольческая деятельность (</w:t>
      </w: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(Вариативный модуль)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это участие обучающихся в общественно-полезных делах, деятельности на благо конкретных людей и социального окружения в целом.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позволяет развивать коммуникативную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культуру, умение общаться, слушать и слышать, эмоциональный интеллект,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, умение сопереживать.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поддержка ученических инициатив;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содействие всестороннему развитию учащихся, формированию у них активной жизненной позиции;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расширение сферы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вторичной занятости учащихся;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вовлечение учащихся в проекты, связанные с оказанием конкретной помощи социально незащищенным слоям населения, охраной окружающей среды.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направлениями деятельности волонтерских отрядов являются: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оказание социально-бытовых услуг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нуждающимся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помощь ветеранам войны и труда;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помощь инвалидам и пожилым людям;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участие в организации </w:t>
      </w:r>
      <w:proofErr w:type="spellStart"/>
      <w:r w:rsidRPr="000B3F3E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учащихся;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благоустройство памятных мест;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благоустройство территории села и школы;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информационное обеспечение деятельности отряда;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Воспитательный потенциал </w:t>
      </w: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реализуется следующим образом: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внешкольном уровне: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посильная помощь, оказываемая школьниками пожилым людям, проживающим в селе расположения образовательной организации;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>- привлечение обучающихся к совместной работе с учреждениями социальной сферы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в проведении культурно-просветительских и развлекательных мероприятий для посетителей этих учреждений; 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- участие обучающихся (с согласия родителей (законных представителей) к сбору помощи </w:t>
      </w:r>
      <w:proofErr w:type="gramStart"/>
      <w:r w:rsidRPr="000B3F3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нуждающихся;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i/>
          <w:sz w:val="24"/>
          <w:szCs w:val="24"/>
        </w:rPr>
        <w:t>- на уровне образовательной организации: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участие обучающихся в организации праздников,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sz w:val="24"/>
          <w:szCs w:val="24"/>
        </w:rPr>
        <w:t xml:space="preserve"> - торжественных мероприятий, встреч с гостями школы.</w:t>
      </w: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C67" w:rsidRPr="000B3F3E" w:rsidRDefault="00A40C67" w:rsidP="00A40C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Таблица 14. Целевые индикаторы эффективности реализации модуля «Добровольческая деятельность (</w:t>
      </w:r>
      <w:proofErr w:type="spellStart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0B3F3E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tbl>
      <w:tblPr>
        <w:tblStyle w:val="5"/>
        <w:tblW w:w="0" w:type="auto"/>
        <w:tblLook w:val="04A0"/>
      </w:tblPr>
      <w:tblGrid>
        <w:gridCol w:w="3227"/>
        <w:gridCol w:w="4111"/>
        <w:gridCol w:w="2878"/>
      </w:tblGrid>
      <w:tr w:rsidR="00A40C67" w:rsidRPr="000B3F3E" w:rsidTr="00270652">
        <w:tc>
          <w:tcPr>
            <w:tcW w:w="3227" w:type="dxa"/>
          </w:tcPr>
          <w:p w:rsidR="00A40C67" w:rsidRPr="00242F28" w:rsidRDefault="00A40C67" w:rsidP="002706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Ожидаемыйрезультат</w:t>
            </w:r>
            <w:proofErr w:type="spellEnd"/>
          </w:p>
        </w:tc>
        <w:tc>
          <w:tcPr>
            <w:tcW w:w="4111" w:type="dxa"/>
          </w:tcPr>
          <w:p w:rsidR="00A40C67" w:rsidRPr="00242F28" w:rsidRDefault="00A40C67" w:rsidP="002706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2878" w:type="dxa"/>
          </w:tcPr>
          <w:p w:rsidR="00A40C67" w:rsidRPr="00242F28" w:rsidRDefault="00A40C67" w:rsidP="00270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</w:tr>
      <w:tr w:rsidR="00A40C67" w:rsidRPr="000B3F3E" w:rsidTr="00270652">
        <w:tc>
          <w:tcPr>
            <w:tcW w:w="3227" w:type="dxa"/>
          </w:tcPr>
          <w:p w:rsidR="00A40C67" w:rsidRPr="000B3F3E" w:rsidRDefault="00A40C67" w:rsidP="0027065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созданы условия для формирования и развития социальной активности 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сформирована активная социальная позиция 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школьном и внешкольном пространстве.</w:t>
            </w:r>
          </w:p>
        </w:tc>
        <w:tc>
          <w:tcPr>
            <w:tcW w:w="4111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вовлеченных в волонтерскую деятельность</w:t>
            </w:r>
          </w:p>
        </w:tc>
        <w:tc>
          <w:tcPr>
            <w:tcW w:w="2878" w:type="dxa"/>
          </w:tcPr>
          <w:p w:rsidR="00A40C67" w:rsidRPr="000B3F3E" w:rsidRDefault="00A40C67" w:rsidP="00270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40C67" w:rsidRDefault="00A40C67" w:rsidP="00A40C67">
      <w:pPr>
        <w:rPr>
          <w:sz w:val="24"/>
          <w:szCs w:val="24"/>
        </w:rPr>
      </w:pPr>
    </w:p>
    <w:p w:rsidR="00A40C67" w:rsidRDefault="00A40C67" w:rsidP="00A40C67">
      <w:pPr>
        <w:rPr>
          <w:sz w:val="24"/>
          <w:szCs w:val="24"/>
        </w:rPr>
      </w:pPr>
    </w:p>
    <w:p w:rsidR="00A40C67" w:rsidRDefault="00A40C67" w:rsidP="00A40C67">
      <w:pPr>
        <w:pStyle w:val="TableParagraph"/>
        <w:ind w:left="0"/>
        <w:rPr>
          <w:b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tbl>
      <w:tblPr>
        <w:tblW w:w="10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4514"/>
        <w:gridCol w:w="113"/>
        <w:gridCol w:w="1071"/>
        <w:gridCol w:w="113"/>
        <w:gridCol w:w="1851"/>
        <w:gridCol w:w="34"/>
        <w:gridCol w:w="2157"/>
        <w:gridCol w:w="91"/>
      </w:tblGrid>
      <w:tr w:rsidR="00A40C67" w:rsidTr="00270652">
        <w:trPr>
          <w:gridAfter w:val="1"/>
          <w:wAfter w:w="91" w:type="dxa"/>
          <w:cantSplit/>
        </w:trPr>
        <w:tc>
          <w:tcPr>
            <w:tcW w:w="10351" w:type="dxa"/>
            <w:gridSpan w:val="8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КАЛЕНДАРНЫЙ ПЛАН ВОСПИТАТЕЛЬНОЙ РАБОТЫ ОРГАНИЗАЦИИ</w:t>
            </w:r>
          </w:p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на 2025-2026 учебный год</w:t>
            </w:r>
          </w:p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Начальное общее образование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№</w:t>
            </w: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События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Классы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Сроки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Ответственные</w:t>
            </w:r>
          </w:p>
        </w:tc>
      </w:tr>
      <w:tr w:rsidR="00A40C67" w:rsidTr="00270652">
        <w:trPr>
          <w:gridAfter w:val="1"/>
          <w:wAfter w:w="91" w:type="dxa"/>
          <w:cantSplit/>
          <w:trHeight w:val="85"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Основные школьные дела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>ЯГР: Оформление уголка «Достижения класса»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Праздничные мероприятия, посвященные Дню знаний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w w:val="0"/>
              </w:rPr>
              <w:t>сентября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Pr="00B135FC" w:rsidRDefault="00A40C67" w:rsidP="00270652">
            <w:pPr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>ЯГР: Ф</w:t>
            </w:r>
            <w:r w:rsidRPr="00B135FC">
              <w:rPr>
                <w:rFonts w:ascii="Arial" w:hAnsi="Arial" w:cs="Arial"/>
              </w:rPr>
              <w:t>естиваль детских общественных объединений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ШВР, КР,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Юнармия</w:t>
            </w:r>
            <w:proofErr w:type="spellEnd"/>
            <w:r>
              <w:rPr>
                <w:rFonts w:ascii="Arial" w:hAnsi="Arial" w:cs="Arial"/>
                <w:color w:val="000000"/>
                <w:w w:val="0"/>
              </w:rPr>
              <w:t>, ДП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Работа с родителями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«Семейные прогулки» </w:t>
            </w:r>
            <w:proofErr w:type="spellStart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турслеты</w:t>
            </w:r>
            <w:proofErr w:type="spellEnd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, походы, экскурсии и т.д. с отработками навыков оказания первой помощи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Акция «С любовью к бабушкам и дедушкам» (собственноручное написание письма, открытки)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«Семейный талисман» фотовыставка (иной формат) необычных овощей и фруктов, выращенных на приусадебных участках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Веселые старты «Вместе с папой»;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О</w:t>
            </w:r>
            <w:r w:rsidRPr="00B135FC">
              <w:rPr>
                <w:rFonts w:ascii="Arial" w:eastAsia="SimSun" w:hAnsi="Arial" w:cs="Arial"/>
                <w:lang w:eastAsia="zh-CN"/>
              </w:rPr>
              <w:t>формление галереи детских рисунков о профессиях, по которым трудятся отцы обучающихся либо о самой мужской профессии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ЯГР: Семейный турнир настольных игр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«Семейная гостиная с играми и песнями»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Мастер-класс «Вместе творим красоту!»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Семейные каникулы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Литературный вечер «Читаем вслух всей семьёй»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Творческий проект «Моя семья глазами ребёнка»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«Весёлые старты» (команды детей и родителей)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Изготовление открыток к 8 марта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Семейная игротека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Выставка семейного творчества «Мир наших увлечений»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 xml:space="preserve">астер-класс «От бабушки и дедушки»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Профилактика и безопасность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 xml:space="preserve">Общешкольная линейка «Беслан, мы скорбим с тобой».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«Жить. Дышать. Помнить»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советник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«</w:t>
            </w:r>
            <w:proofErr w:type="spellStart"/>
            <w:proofErr w:type="gramStart"/>
            <w:r>
              <w:rPr>
                <w:rFonts w:ascii="Arial" w:eastAsia="SimSun" w:hAnsi="Arial" w:cs="Arial"/>
                <w:color w:val="000000"/>
                <w:lang w:eastAsia="zh-CN"/>
              </w:rPr>
              <w:t>Pro</w:t>
            </w:r>
            <w:proofErr w:type="gram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Бе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Z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опасность</w:t>
            </w:r>
            <w:proofErr w:type="spell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>ероприятие «Школа юного пешехода»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Конкурс рисунков «Правонарушения в сказках»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w w:val="0"/>
              </w:rPr>
              <w:t xml:space="preserve">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Занятие-постановка «Почему нельзя играть с огнем?»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Игра-квест</w:t>
            </w:r>
            <w:proofErr w:type="spellEnd"/>
            <w:r w:rsidRPr="00B135FC">
              <w:rPr>
                <w:rFonts w:ascii="Arial" w:hAnsi="Arial" w:cs="Arial"/>
              </w:rPr>
              <w:t xml:space="preserve"> «Спасатели спешат на помощь»</w:t>
            </w:r>
            <w:r>
              <w:rPr>
                <w:rFonts w:ascii="Arial" w:hAnsi="Arial" w:cs="Arial"/>
              </w:rPr>
              <w:t xml:space="preserve"> на</w:t>
            </w:r>
            <w:r w:rsidRPr="00B135FC">
              <w:rPr>
                <w:rFonts w:ascii="Arial" w:hAnsi="Arial" w:cs="Arial"/>
              </w:rPr>
              <w:t xml:space="preserve"> усвоение действий при травмах и несчастных случаях.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«</w:t>
            </w:r>
            <w:proofErr w:type="gramStart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Pro</w:t>
            </w:r>
            <w:proofErr w:type="spellStart"/>
            <w:proofErr w:type="gramEnd"/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Бе</w:t>
            </w:r>
            <w:proofErr w:type="spellEnd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Z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опасность»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>
              <w:rPr>
                <w:rFonts w:ascii="Arial" w:hAnsi="Arial" w:cs="Arial"/>
              </w:rPr>
              <w:t>Класный</w:t>
            </w:r>
            <w:proofErr w:type="spellEnd"/>
            <w:r>
              <w:rPr>
                <w:rFonts w:ascii="Arial" w:hAnsi="Arial" w:cs="Arial"/>
              </w:rPr>
              <w:t xml:space="preserve"> час </w:t>
            </w:r>
            <w:r w:rsidRPr="00B135FC"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</w:rPr>
              <w:t>Б</w:t>
            </w:r>
            <w:r w:rsidRPr="00B135FC">
              <w:rPr>
                <w:rFonts w:ascii="Arial" w:hAnsi="Arial" w:cs="Arial"/>
              </w:rPr>
              <w:t>езопасный путь домой»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  <w:t>Конкурс рисунков, викторина «Советы Дяди Степы»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Квест</w:t>
            </w:r>
            <w:proofErr w:type="spellEnd"/>
            <w:r w:rsidRPr="00B135FC">
              <w:rPr>
                <w:rFonts w:ascii="Arial" w:hAnsi="Arial" w:cs="Arial"/>
              </w:rPr>
              <w:t xml:space="preserve"> «Путешествие по зимним опасностям»</w:t>
            </w:r>
            <w:proofErr w:type="gramStart"/>
            <w:r w:rsidRPr="00B135FC">
              <w:rPr>
                <w:rFonts w:ascii="Arial" w:hAnsi="Arial" w:cs="Arial"/>
              </w:rPr>
              <w:t>.Ц</w:t>
            </w:r>
            <w:proofErr w:type="gramEnd"/>
            <w:r w:rsidRPr="00B135FC">
              <w:rPr>
                <w:rFonts w:ascii="Arial" w:hAnsi="Arial" w:cs="Arial"/>
              </w:rPr>
              <w:t>ель: выявление основных рисков зимних развлечений и способ защиты от них.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«</w:t>
            </w:r>
            <w:proofErr w:type="gramStart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Pro</w:t>
            </w:r>
            <w:proofErr w:type="spellStart"/>
            <w:proofErr w:type="gramEnd"/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Бе</w:t>
            </w:r>
            <w:proofErr w:type="spellEnd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Z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опасность»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Ролевая игра «Новый год без происшествий»</w:t>
            </w:r>
            <w:r>
              <w:rPr>
                <w:rFonts w:ascii="Arial" w:hAnsi="Arial" w:cs="Arial"/>
              </w:rPr>
              <w:t xml:space="preserve"> на</w:t>
            </w:r>
            <w:r w:rsidRPr="00B135FC">
              <w:rPr>
                <w:rFonts w:ascii="Arial" w:hAnsi="Arial" w:cs="Arial"/>
              </w:rPr>
              <w:t xml:space="preserve"> соблюдение мер предосторожности при обращении с пиротехникой и электрическими гирляндами.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333333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Классный час «Имею право, но обязан»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Фотосессия</w:t>
            </w:r>
            <w:proofErr w:type="spellEnd"/>
            <w:r w:rsidRPr="00B135FC">
              <w:rPr>
                <w:rFonts w:ascii="Arial" w:hAnsi="Arial" w:cs="Arial"/>
              </w:rPr>
              <w:t xml:space="preserve"> на тему «Правильное использование ремней безопасности и детских кресел».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Мультфильм-обзор «Весенний досуг без риска»</w:t>
            </w:r>
            <w:r>
              <w:rPr>
                <w:rFonts w:ascii="Arial" w:hAnsi="Arial" w:cs="Arial"/>
              </w:rPr>
              <w:t xml:space="preserve"> -</w:t>
            </w:r>
            <w:r w:rsidRPr="00B135FC">
              <w:rPr>
                <w:rFonts w:ascii="Arial" w:hAnsi="Arial" w:cs="Arial"/>
              </w:rPr>
              <w:t xml:space="preserve"> просмотр мультфильмов с последующим обсуждением вопросов безопасности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«Мы за здоровый образ жизни». Интерактивные занятия по формированию навыков культуры личной гигиены с представителями системы здравоохранения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</w:rPr>
              <w:t>Pro</w:t>
            </w:r>
            <w:proofErr w:type="gramEnd"/>
            <w:r w:rsidRPr="00B135FC">
              <w:rPr>
                <w:rFonts w:ascii="Arial" w:hAnsi="Arial" w:cs="Arial"/>
              </w:rPr>
              <w:t>Бе</w:t>
            </w:r>
            <w:r>
              <w:rPr>
                <w:rFonts w:ascii="Arial" w:hAnsi="Arial" w:cs="Arial"/>
              </w:rPr>
              <w:t>Z</w:t>
            </w:r>
            <w:r w:rsidRPr="00B135FC">
              <w:rPr>
                <w:rFonts w:ascii="Arial" w:hAnsi="Arial" w:cs="Arial"/>
              </w:rPr>
              <w:t>опасность</w:t>
            </w:r>
            <w:proofErr w:type="spellEnd"/>
            <w:r w:rsidRPr="00B135FC">
              <w:rPr>
                <w:rFonts w:ascii="Arial" w:hAnsi="Arial" w:cs="Arial"/>
              </w:rPr>
              <w:t>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портивные мероприятия и акции, посвященные Всемирному дню здоровья. </w:t>
            </w:r>
            <w:r>
              <w:rPr>
                <w:rFonts w:ascii="Arial" w:hAnsi="Arial" w:cs="Arial"/>
              </w:rPr>
              <w:t>Витаминные переменки/Веселые физкультминутки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УФК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рофилактическая игра «Правильный путь</w:t>
            </w:r>
            <w:r>
              <w:rPr>
                <w:rFonts w:ascii="Arial" w:hAnsi="Arial" w:cs="Arial"/>
              </w:rPr>
              <w:t xml:space="preserve"> </w:t>
            </w:r>
            <w:r w:rsidRPr="00B135F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135FC">
              <w:rPr>
                <w:rFonts w:ascii="Arial" w:hAnsi="Arial" w:cs="Arial"/>
              </w:rPr>
              <w:t>безопасный путь!»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советник, СП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>икторина «Летний лагерь: куда пойти и как подготовиться».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Мероприятие «Собираемся в поход правильно»</w:t>
            </w:r>
            <w:r>
              <w:rPr>
                <w:rFonts w:ascii="Arial" w:hAnsi="Arial" w:cs="Arial"/>
              </w:rPr>
              <w:t xml:space="preserve"> -</w:t>
            </w:r>
            <w:r w:rsidRPr="00B135FC">
              <w:rPr>
                <w:rFonts w:ascii="Arial" w:hAnsi="Arial" w:cs="Arial"/>
              </w:rPr>
              <w:t xml:space="preserve"> обучение правильному выбору экипировки и снаряжения для активного отдыха.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Патриотическое воспитание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одготовка материалов и размещение на сайтах «Память народа», «Подвиг народа»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Проведение «Уроков Мужества».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>ероприятия, проводимые при взаимодействии с Региональным отделением Всероссийского детско-юношеского военно-патриотического общественного движения «</w:t>
            </w:r>
            <w:proofErr w:type="spellStart"/>
            <w:r w:rsidRPr="00B135FC">
              <w:rPr>
                <w:rFonts w:ascii="Arial" w:hAnsi="Arial" w:cs="Arial"/>
              </w:rPr>
              <w:t>Юнармия</w:t>
            </w:r>
            <w:proofErr w:type="spellEnd"/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ШВР, КР,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Юнармия</w:t>
            </w:r>
            <w:proofErr w:type="spellEnd"/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Проведение совместных мероприятий с библиотеками, посвященными Дню </w:t>
            </w:r>
            <w:r>
              <w:rPr>
                <w:rFonts w:ascii="Arial" w:eastAsia="Times New Roman" w:hAnsi="Arial" w:cs="Arial"/>
                <w:color w:val="000000"/>
              </w:rPr>
              <w:t>Бородинского сражения русской армии под командованием М.И. Кутузова с французской армией (1812 год)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библиотекарь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ЯГР: Конкурс рисунков ко дню космических войск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ЯГР: Акция «Сила в единстве»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ЯГР: Мероприятие «История герба России»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>ЯГР: Классные часы о героях Отечества (рассказать об участниках Великой Отечественной войны и локальных войн, именитых земляках; улицах школах, общественных местах, названных в их честь)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 xml:space="preserve">ЯГР: Проведение торжественных линеек, классных часов, посвященных Дню Конституции Российской Федерации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Торжественное открытие месячника оборонно-массовой и спортивной работы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 xml:space="preserve">роект «Семейный архив» создание и презентация альбомов с семейными фотографиями и историями, связанными с войнами, военными конфликтами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«Блокадный хлеб»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 xml:space="preserve">ЯГР: Акция </w:t>
            </w:r>
            <w:r w:rsidRPr="00B135FC">
              <w:rPr>
                <w:rFonts w:ascii="Arial" w:hAnsi="Arial" w:cs="Arial"/>
                <w:szCs w:val="22"/>
                <w:lang w:val="ru-RU"/>
              </w:rPr>
              <w:t>«С днем рождения, Курганская область!»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«Цветок памяти»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Т</w:t>
            </w:r>
            <w:r w:rsidRPr="00B135FC">
              <w:rPr>
                <w:rFonts w:ascii="Arial" w:hAnsi="Arial" w:cs="Arial"/>
              </w:rPr>
              <w:t>оржественное закрытие месячника оборонно-массовой и спортивной работ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Март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День воссоединения Крыма с Россией - посещение концертов, музеев, выставок, библиотек, проведения мероприятий в соответствии с концепцией предложенной советником директора по воспитанию.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КР, советник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«Урок памяти» ко Дню победы русских воинов князя Александра Невского над немецкими рыцарями на Чудском озере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ЯГР: Ш</w:t>
            </w:r>
            <w:r w:rsidRPr="00B135FC">
              <w:rPr>
                <w:rFonts w:ascii="Arial" w:hAnsi="Arial" w:cs="Arial"/>
              </w:rPr>
              <w:t xml:space="preserve">кольный проект «Семейные реликвии войны»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День Победы. Линейка. Минута молчания. </w:t>
            </w:r>
            <w:r w:rsidRPr="00B135FC">
              <w:rPr>
                <w:rFonts w:ascii="Arial" w:hAnsi="Arial" w:cs="Arial"/>
              </w:rPr>
              <w:t xml:space="preserve">Праздничный концерт (песни времен Великой Отечественной войны). Участие обучающихся в акциях «Георгиевская лента», «Окна Победы», а также митингах, посвященных Дню </w:t>
            </w:r>
            <w:r>
              <w:rPr>
                <w:rFonts w:ascii="Arial" w:hAnsi="Arial" w:cs="Arial"/>
              </w:rPr>
              <w:t>Победы на территориях муниципальных образований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Т</w:t>
            </w:r>
            <w:r w:rsidRPr="00B135FC">
              <w:rPr>
                <w:rFonts w:ascii="Arial" w:hAnsi="Arial" w:cs="Arial"/>
              </w:rPr>
              <w:t>ворческая экспозиция «Победа глазами детей»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Духовно-нравственное воспитание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«Урок</w:t>
            </w:r>
            <w:r>
              <w:rPr>
                <w:rFonts w:ascii="Arial" w:hAnsi="Arial" w:cs="Arial"/>
              </w:rPr>
              <w:t>и</w:t>
            </w:r>
            <w:r w:rsidRPr="00B135FC">
              <w:rPr>
                <w:rFonts w:ascii="Arial" w:hAnsi="Arial" w:cs="Arial"/>
              </w:rPr>
              <w:t xml:space="preserve"> нравственности» с приглашением представителей духовенства.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 xml:space="preserve">лассные часы о сборе гуманитарной помощи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«Самолетик будущего»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Конкурс каллиграфии «Проба пера»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 (по тексту Департамента образования и науки Курганской области)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Видеопоздравления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>, открытки для воспитателей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Т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еатрализованный концерт «Спасибо, Учитель!» 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Киноклуб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>. «Вовка в тридевятом царстве»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  <w:color w:val="000000"/>
              </w:rPr>
              <w:t>Коллективно-творческое дело «Сказки народов России»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КР, советник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К</w:t>
            </w:r>
            <w:r w:rsidRPr="00B135FC">
              <w:rPr>
                <w:rFonts w:ascii="Arial" w:eastAsia="SimSun" w:hAnsi="Arial" w:cs="Arial"/>
                <w:lang w:eastAsia="zh-CN"/>
              </w:rPr>
              <w:t>онцерт ко Дню ма</w:t>
            </w:r>
            <w:r>
              <w:rPr>
                <w:rFonts w:ascii="Arial" w:eastAsia="SimSun" w:hAnsi="Arial" w:cs="Arial"/>
                <w:lang w:eastAsia="zh-CN"/>
              </w:rPr>
              <w:t>тери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А</w:t>
            </w:r>
            <w:r w:rsidRPr="00B135FC">
              <w:rPr>
                <w:rFonts w:ascii="Arial" w:eastAsia="SimSun" w:hAnsi="Arial" w:cs="Arial"/>
                <w:lang w:eastAsia="zh-CN"/>
              </w:rPr>
              <w:t>кции Движения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 xml:space="preserve"> П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>ервых к Международному Дню добровольца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ДП,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Мастер-класс «Учимся дарить подарки»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 xml:space="preserve">стречи с представителями Епархии «Традиционные праздники Русской Православной Церкви»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 «Детям о героях»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Концерт ко Дню рождения Курганской области «Курган - город трудовой доблести»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изготовление п</w:t>
            </w:r>
            <w:r w:rsidRPr="00B135FC">
              <w:rPr>
                <w:rFonts w:ascii="Arial" w:hAnsi="Arial" w:cs="Arial"/>
              </w:rPr>
              <w:t>оздравительн</w:t>
            </w:r>
            <w:r>
              <w:rPr>
                <w:rFonts w:ascii="Arial" w:hAnsi="Arial" w:cs="Arial"/>
              </w:rPr>
              <w:t>ых</w:t>
            </w:r>
            <w:r w:rsidRPr="00B135FC">
              <w:rPr>
                <w:rFonts w:ascii="Arial" w:hAnsi="Arial" w:cs="Arial"/>
              </w:rPr>
              <w:t xml:space="preserve"> открыт</w:t>
            </w:r>
            <w:r>
              <w:rPr>
                <w:rFonts w:ascii="Arial" w:hAnsi="Arial" w:cs="Arial"/>
              </w:rPr>
              <w:t>ок</w:t>
            </w:r>
            <w:r w:rsidRPr="00B135FC">
              <w:rPr>
                <w:rFonts w:ascii="Arial" w:hAnsi="Arial" w:cs="Arial"/>
              </w:rPr>
              <w:t xml:space="preserve"> ко Дню защитника Отечества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ЯГР: Акция</w:t>
            </w:r>
            <w:r w:rsidRPr="00B135FC">
              <w:rPr>
                <w:rFonts w:ascii="Arial" w:hAnsi="Arial" w:cs="Arial"/>
              </w:rPr>
              <w:t xml:space="preserve"> «Цветы весны для мамочки моей»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Организация детского спектакля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Мероприятие «Экскурсия к звездам»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Народные подвижные игры «Игры наших предков»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рогулка в парк «В гости к природе»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853" w:type="dxa"/>
            <w:gridSpan w:val="7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Трудовое воспитание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Times New Roman" w:hAnsi="Arial" w:cs="Arial"/>
                <w:color w:val="000000"/>
              </w:rPr>
              <w:t>Операция «Уют».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Последняя неделя каждой четверти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ЯГР: У</w:t>
            </w:r>
            <w:r w:rsidRPr="00B135FC">
              <w:rPr>
                <w:rFonts w:ascii="Arial" w:hAnsi="Arial" w:cs="Arial"/>
              </w:rPr>
              <w:t>чебно-практическое занятие по уходу за обувью и одеждой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w w:val="0"/>
              </w:rPr>
              <w:t>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Викторина «Знаете ли вы правила безопасности труда?»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Совместное участие с родителями в строительстве </w:t>
            </w:r>
            <w:r>
              <w:rPr>
                <w:rFonts w:ascii="Arial" w:hAnsi="Arial" w:cs="Arial"/>
              </w:rPr>
              <w:t xml:space="preserve">кормушек, скворечников </w:t>
            </w:r>
            <w:r w:rsidRPr="00B135FC">
              <w:rPr>
                <w:rFonts w:ascii="Arial" w:hAnsi="Arial" w:cs="Arial"/>
              </w:rPr>
              <w:t>для птичьего двора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Час общения «Трудовая жизнь моей семьи»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Совместное мероприятие для детей и родителей «Трудовой пикник»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ЯГР: </w:t>
            </w:r>
            <w:r w:rsidRPr="00B135FC">
              <w:rPr>
                <w:rFonts w:ascii="Arial" w:hAnsi="Arial" w:cs="Arial"/>
              </w:rPr>
              <w:t>Организация выставки творческих работ, сделанных детьми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Профессии в сказках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Оформление стенгазеты о профессиональных праздниках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Арт-выставка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«Трудовые руки»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Техническое соревнование «Мастер на все руки»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Лаборатория ремонта учебных принадлежностей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Профориентационное</w:t>
            </w:r>
            <w:proofErr w:type="spellEnd"/>
            <w:r w:rsidRPr="00B135FC">
              <w:rPr>
                <w:rFonts w:ascii="Arial" w:hAnsi="Arial" w:cs="Arial"/>
              </w:rPr>
              <w:t xml:space="preserve"> мероприятие «Мир профессий глазами ребенка»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Акция взаимопомощи между учениками младших классов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осадка рассады для пришкольных участков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>онкурса технического творчества «</w:t>
            </w:r>
            <w:r>
              <w:rPr>
                <w:rFonts w:ascii="Arial" w:hAnsi="Arial" w:cs="Arial"/>
              </w:rPr>
              <w:t>Мой дизайн ракеты</w:t>
            </w:r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ЯГР: А</w:t>
            </w:r>
            <w:r w:rsidRPr="00B135FC">
              <w:rPr>
                <w:rFonts w:ascii="Arial" w:hAnsi="Arial" w:cs="Arial"/>
              </w:rPr>
              <w:t>кция «</w:t>
            </w:r>
            <w:proofErr w:type="spellStart"/>
            <w:r w:rsidRPr="00B135FC">
              <w:rPr>
                <w:rFonts w:ascii="Arial" w:hAnsi="Arial" w:cs="Arial"/>
              </w:rPr>
              <w:t>Мир</w:t>
            </w:r>
            <w:proofErr w:type="gramStart"/>
            <w:r w:rsidRPr="00B135FC">
              <w:rPr>
                <w:rFonts w:ascii="Arial" w:hAnsi="Arial" w:cs="Arial"/>
              </w:rPr>
              <w:t>!Т</w:t>
            </w:r>
            <w:proofErr w:type="gramEnd"/>
            <w:r w:rsidRPr="00B135FC">
              <w:rPr>
                <w:rFonts w:ascii="Arial" w:hAnsi="Arial" w:cs="Arial"/>
              </w:rPr>
              <w:t>руд</w:t>
            </w:r>
            <w:proofErr w:type="spellEnd"/>
            <w:r w:rsidRPr="00B135FC">
              <w:rPr>
                <w:rFonts w:ascii="Arial" w:hAnsi="Arial" w:cs="Arial"/>
              </w:rPr>
              <w:t>! Май!» уборка территории школы, пришкольного огорода, подготовка к посадке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Школьный проект «Ремонт книг»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мая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Библиотекарь,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w w:val="0"/>
              </w:rPr>
              <w:t>Экологическое воспитание</w:t>
            </w:r>
          </w:p>
        </w:tc>
        <w:tc>
          <w:tcPr>
            <w:tcW w:w="1184" w:type="dxa"/>
            <w:gridSpan w:val="2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964" w:type="dxa"/>
            <w:gridSpan w:val="2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gridSpan w:val="2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ЯГР: участие в программах «</w:t>
            </w:r>
            <w:proofErr w:type="spellStart"/>
            <w:r>
              <w:rPr>
                <w:rFonts w:ascii="Arial" w:hAnsi="Arial" w:cs="Arial"/>
              </w:rPr>
              <w:t>Эколята</w:t>
            </w:r>
            <w:proofErr w:type="spellEnd"/>
            <w:r>
              <w:rPr>
                <w:rFonts w:ascii="Arial" w:hAnsi="Arial" w:cs="Arial"/>
              </w:rPr>
              <w:t>», «Орленок – эколог»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учебного года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советник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>бор и сдача макулатуры</w:t>
            </w:r>
            <w:r>
              <w:rPr>
                <w:rFonts w:ascii="Arial" w:hAnsi="Arial" w:cs="Arial"/>
              </w:rPr>
              <w:t>, батареек, пластика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1-4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w w:val="0"/>
              </w:rPr>
              <w:t>раз в полугодие</w:t>
            </w:r>
          </w:p>
        </w:tc>
        <w:tc>
          <w:tcPr>
            <w:tcW w:w="2191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сбор корма для животных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полугодие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Конкурс рисунков «Природа глазами ребёнка»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Сентябрь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>ыставки поделок «Вторая жизнь старых вещей»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Эко-викторина</w:t>
            </w:r>
            <w:proofErr w:type="spellEnd"/>
            <w:r w:rsidRPr="00B135FC">
              <w:rPr>
                <w:rFonts w:ascii="Arial" w:hAnsi="Arial" w:cs="Arial"/>
              </w:rPr>
              <w:t xml:space="preserve"> «Что мы знаем о природе?»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Ноябрь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З</w:t>
            </w:r>
            <w:r w:rsidRPr="00B135FC">
              <w:rPr>
                <w:rFonts w:ascii="Arial" w:hAnsi="Arial" w:cs="Arial"/>
              </w:rPr>
              <w:t>аняти</w:t>
            </w:r>
            <w:r>
              <w:rPr>
                <w:rFonts w:ascii="Arial" w:hAnsi="Arial" w:cs="Arial"/>
              </w:rPr>
              <w:t>е</w:t>
            </w:r>
            <w:r w:rsidRPr="00B135FC">
              <w:rPr>
                <w:rFonts w:ascii="Arial" w:hAnsi="Arial" w:cs="Arial"/>
              </w:rPr>
              <w:t xml:space="preserve"> «Правила обращения с животными зимой»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Декабрь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</w:t>
            </w:r>
            <w:r w:rsidRPr="00B135FC">
              <w:rPr>
                <w:rFonts w:ascii="Arial" w:hAnsi="Arial" w:cs="Arial"/>
              </w:rPr>
              <w:t xml:space="preserve"> «Посадим дерево дружбы»</w:t>
            </w:r>
            <w:r>
              <w:rPr>
                <w:rFonts w:ascii="Arial" w:hAnsi="Arial" w:cs="Arial"/>
              </w:rPr>
              <w:t xml:space="preserve"> / «Сад памяти»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Апрель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Завхоз, КР</w:t>
            </w:r>
          </w:p>
        </w:tc>
      </w:tr>
      <w:tr w:rsidR="00A40C67" w:rsidTr="00270652">
        <w:trPr>
          <w:gridAfter w:val="1"/>
          <w:wAfter w:w="91" w:type="dxa"/>
          <w:cantSplit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514" w:type="dxa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«Цветущие клумбы»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1-4</w:t>
            </w:r>
          </w:p>
        </w:tc>
        <w:tc>
          <w:tcPr>
            <w:tcW w:w="196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Май</w:t>
            </w:r>
          </w:p>
        </w:tc>
        <w:tc>
          <w:tcPr>
            <w:tcW w:w="2191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Завхоз, КР</w:t>
            </w:r>
          </w:p>
        </w:tc>
      </w:tr>
      <w:tr w:rsidR="00A40C67" w:rsidTr="00270652">
        <w:tc>
          <w:tcPr>
            <w:tcW w:w="10442" w:type="dxa"/>
            <w:gridSpan w:val="9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КАЛЕНДАРНЫЙ ПЛАН ВОСПИТАТЕЛЬНОЙ РАБОТЫ ОРГАНИЗАЦИИ</w:t>
            </w:r>
          </w:p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на 2025-2026 учебный год</w:t>
            </w:r>
          </w:p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Основное общее образование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№</w:t>
            </w: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События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Классы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Сроки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Ответственные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Работа с родителями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«Семейные прогулки» </w:t>
            </w:r>
            <w:proofErr w:type="spellStart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турслеты</w:t>
            </w:r>
            <w:proofErr w:type="spellEnd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, походы, экскурсии и т.д. с отработками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lastRenderedPageBreak/>
              <w:t>навыков оказания первой помощи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Акция «С любовью к бабушкам и дедушкам» (собственноручное написание письма, открытки)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«Семейный погребок» 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>мастер–класс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 xml:space="preserve"> в к</w:t>
            </w:r>
            <w:r>
              <w:rPr>
                <w:rFonts w:ascii="Arial" w:eastAsia="SimSun" w:hAnsi="Arial" w:cs="Arial"/>
                <w:lang w:eastAsia="zh-CN"/>
              </w:rPr>
              <w:t>л</w:t>
            </w:r>
            <w:r w:rsidRPr="00B135FC">
              <w:rPr>
                <w:rFonts w:ascii="Arial" w:eastAsia="SimSun" w:hAnsi="Arial" w:cs="Arial"/>
                <w:lang w:eastAsia="zh-CN"/>
              </w:rPr>
              <w:t>ассах/видеоклип приготовления или рецепта любимых семейных заготовок.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>Веселые старты «Вместе с папой»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ЯГР: Интерактивная детско-родительская игра «Искусство компромисса»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К</w:t>
            </w:r>
            <w:r w:rsidRPr="00B135FC">
              <w:rPr>
                <w:rFonts w:ascii="Arial" w:eastAsia="SimSun" w:hAnsi="Arial" w:cs="Arial"/>
                <w:lang w:eastAsia="zh-CN"/>
              </w:rPr>
              <w:t>онцерт ко Дню мамы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М</w:t>
            </w:r>
            <w:r w:rsidRPr="00B135FC">
              <w:rPr>
                <w:rFonts w:ascii="Arial" w:eastAsia="SimSun" w:hAnsi="Arial" w:cs="Arial"/>
                <w:lang w:eastAsia="zh-CN"/>
              </w:rPr>
              <w:t>узыкальный семейный вечер «Семейный дуэт»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Психологический тренинг «Семья — мой тыл»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психолог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Проект «Успехи моей семьи»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 xml:space="preserve">роект «Семейный архив» создание и презентация альбомов с семейными фотографиями и историями, связанными с войнами, военными конфликтами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емейный </w:t>
            </w:r>
            <w:proofErr w:type="spellStart"/>
            <w:r w:rsidRPr="00B135FC">
              <w:rPr>
                <w:rFonts w:ascii="Arial" w:hAnsi="Arial" w:cs="Arial"/>
              </w:rPr>
              <w:t>киноклуб</w:t>
            </w:r>
            <w:proofErr w:type="spellEnd"/>
            <w:r w:rsidRPr="00B135FC">
              <w:rPr>
                <w:rFonts w:ascii="Arial" w:hAnsi="Arial" w:cs="Arial"/>
              </w:rPr>
              <w:t xml:space="preserve"> по теме</w:t>
            </w:r>
            <w:r>
              <w:rPr>
                <w:rFonts w:ascii="Arial" w:hAnsi="Arial" w:cs="Arial"/>
              </w:rPr>
              <w:t xml:space="preserve"> - п</w:t>
            </w:r>
            <w:r w:rsidRPr="00B135FC">
              <w:rPr>
                <w:rFonts w:ascii="Arial" w:hAnsi="Arial" w:cs="Arial"/>
              </w:rPr>
              <w:t xml:space="preserve">росмотр фильмов о </w:t>
            </w:r>
            <w:r>
              <w:rPr>
                <w:rFonts w:ascii="Arial" w:hAnsi="Arial" w:cs="Arial"/>
              </w:rPr>
              <w:t>Великой Отечественной войне (</w:t>
            </w:r>
            <w:proofErr w:type="gramStart"/>
            <w:r>
              <w:rPr>
                <w:rFonts w:ascii="Arial" w:hAnsi="Arial" w:cs="Arial"/>
              </w:rPr>
              <w:t>согласно перечня</w:t>
            </w:r>
            <w:proofErr w:type="gramEnd"/>
            <w:r>
              <w:rPr>
                <w:rFonts w:ascii="Arial" w:hAnsi="Arial" w:cs="Arial"/>
              </w:rPr>
              <w:t xml:space="preserve"> Департамента образования и науки Курганской области)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>оревнования по прыжкам через скакалку, спортивные игры (командные соревнования</w:t>
            </w:r>
            <w:r>
              <w:rPr>
                <w:rFonts w:ascii="Arial" w:hAnsi="Arial" w:cs="Arial"/>
              </w:rPr>
              <w:t>: ш</w:t>
            </w:r>
            <w:r w:rsidRPr="00B135FC">
              <w:rPr>
                <w:rFonts w:ascii="Arial" w:hAnsi="Arial" w:cs="Arial"/>
              </w:rPr>
              <w:t>кольники против команды взрослых)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Семейная игротека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Конкурс «Завтрак для мамы»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Д</w:t>
            </w:r>
            <w:r w:rsidRPr="00B135FC">
              <w:rPr>
                <w:rFonts w:ascii="Arial" w:hAnsi="Arial" w:cs="Arial"/>
              </w:rPr>
              <w:t>искуссия «Семейные устои современности»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Семейный спортивный турнир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УФК, 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Фотовыставка «Наш общий дом»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Дискуссионный клуб с участием родителей «Обсудим важные темы»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Ш</w:t>
            </w:r>
            <w:r w:rsidRPr="00B135FC">
              <w:rPr>
                <w:rFonts w:ascii="Arial" w:hAnsi="Arial" w:cs="Arial"/>
              </w:rPr>
              <w:t xml:space="preserve">кольный проект «Семейные реликвии войны»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 xml:space="preserve">астер-класс «От бабушки и дедушки»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5-7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емейный </w:t>
            </w:r>
            <w:proofErr w:type="spellStart"/>
            <w:r w:rsidRPr="00B135FC">
              <w:rPr>
                <w:rFonts w:ascii="Arial" w:hAnsi="Arial" w:cs="Arial"/>
              </w:rPr>
              <w:t>киноклуб</w:t>
            </w:r>
            <w:proofErr w:type="spellEnd"/>
            <w:r w:rsidRPr="00B135FC">
              <w:rPr>
                <w:rFonts w:ascii="Arial" w:hAnsi="Arial" w:cs="Arial"/>
              </w:rPr>
              <w:t>, просмотр и обсуждение кинофильмов</w:t>
            </w:r>
            <w:r>
              <w:rPr>
                <w:rFonts w:ascii="Arial" w:hAnsi="Arial" w:cs="Arial"/>
              </w:rPr>
              <w:t xml:space="preserve"> (</w:t>
            </w:r>
            <w:proofErr w:type="gramStart"/>
            <w:r>
              <w:rPr>
                <w:rFonts w:ascii="Arial" w:hAnsi="Arial" w:cs="Arial"/>
              </w:rPr>
              <w:t>согласно перечня</w:t>
            </w:r>
            <w:proofErr w:type="gramEnd"/>
            <w:r>
              <w:rPr>
                <w:rFonts w:ascii="Arial" w:hAnsi="Arial" w:cs="Arial"/>
              </w:rPr>
              <w:t xml:space="preserve"> Департамента образования и науки Курганской области)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8-9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Самоуправление</w:t>
            </w:r>
          </w:p>
        </w:tc>
        <w:tc>
          <w:tcPr>
            <w:tcW w:w="1184" w:type="dxa"/>
            <w:gridSpan w:val="2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Шефство старших над младшими (по модели, предложенной Департаментом образования и науки Курганской области)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7-9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учебного года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Профилактика и безопасность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 xml:space="preserve"> Общешкольная линейка «Беслан, мы скорбим с тобой».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«Жить. Дышать. Помнить»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«</w:t>
            </w:r>
            <w:proofErr w:type="spellStart"/>
            <w:proofErr w:type="gramStart"/>
            <w:r>
              <w:rPr>
                <w:rFonts w:ascii="Arial" w:eastAsia="SimSun" w:hAnsi="Arial" w:cs="Arial"/>
                <w:color w:val="000000"/>
                <w:lang w:eastAsia="zh-CN"/>
              </w:rPr>
              <w:t>Pro</w:t>
            </w:r>
            <w:proofErr w:type="gram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Бе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Z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опасность</w:t>
            </w:r>
            <w:proofErr w:type="spell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Интерактивная лекция «Интернет и информационная безопасность».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«Мы за здоровый образ жизни». Встречи с представителями системы здравоохранения (профилактика </w:t>
            </w:r>
            <w:r w:rsidRPr="00B135FC">
              <w:rPr>
                <w:rFonts w:ascii="Arial" w:eastAsia="SimSun" w:hAnsi="Arial" w:cs="Arial"/>
                <w:lang w:eastAsia="zh-CN"/>
              </w:rPr>
              <w:lastRenderedPageBreak/>
              <w:t>заболеваний, отдельные встречи с девочками и мальчиками, профилактика употребления ПАВ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Конкурс рисунков «Правонарушения в сказках»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Классный час «Подросток и закон»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«</w:t>
            </w:r>
            <w:proofErr w:type="gramStart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Pro</w:t>
            </w:r>
            <w:proofErr w:type="spellStart"/>
            <w:proofErr w:type="gramEnd"/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Бе</w:t>
            </w:r>
            <w:proofErr w:type="spellEnd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Z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опасность»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Информ-день</w:t>
            </w:r>
            <w:proofErr w:type="spellEnd"/>
            <w:r w:rsidRPr="00B135FC">
              <w:rPr>
                <w:rFonts w:ascii="Arial" w:hAnsi="Arial" w:cs="Arial"/>
              </w:rPr>
              <w:t xml:space="preserve"> «Профилактика простудных заболеваний».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  <w:t>Конкурс рисунков, викторина «Советы Дяди Степы»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Школьная акция «Против наркотиков»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Классный час «Имею право, но обязан»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«Открытый разговор» встреча с представителями силовых структур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Конкурс проектов «Лучшая инструкция по безопасности»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советник, завхоз,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«</w:t>
            </w:r>
            <w:proofErr w:type="gramStart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Pro</w:t>
            </w:r>
            <w:proofErr w:type="spellStart"/>
            <w:proofErr w:type="gramEnd"/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Бе</w:t>
            </w:r>
            <w:proofErr w:type="spellEnd"/>
            <w:r>
              <w:rPr>
                <w:rFonts w:ascii="Arial" w:eastAsia="SimSun" w:hAnsi="Arial" w:cs="Arial"/>
                <w:color w:val="333333"/>
                <w:lang w:val="en-US" w:eastAsia="zh-CN"/>
              </w:rPr>
              <w:t>Z</w:t>
            </w:r>
            <w:r w:rsidRPr="00B135FC">
              <w:rPr>
                <w:rFonts w:ascii="Arial" w:eastAsia="SimSun" w:hAnsi="Arial" w:cs="Arial"/>
                <w:color w:val="333333"/>
                <w:lang w:eastAsia="zh-CN"/>
              </w:rPr>
              <w:t>опасность»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333333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gramStart"/>
            <w:r w:rsidRPr="00B135FC">
              <w:rPr>
                <w:rFonts w:ascii="Arial" w:hAnsi="Arial" w:cs="Arial"/>
              </w:rPr>
              <w:t>Обучающий</w:t>
            </w:r>
            <w:proofErr w:type="gramEnd"/>
            <w:r w:rsidRPr="00B135FC">
              <w:rPr>
                <w:rFonts w:ascii="Arial" w:hAnsi="Arial" w:cs="Arial"/>
              </w:rPr>
              <w:t xml:space="preserve"> </w:t>
            </w:r>
            <w:proofErr w:type="spellStart"/>
            <w:r w:rsidRPr="00B135FC">
              <w:rPr>
                <w:rFonts w:ascii="Arial" w:hAnsi="Arial" w:cs="Arial"/>
              </w:rPr>
              <w:t>квест</w:t>
            </w:r>
            <w:proofErr w:type="spellEnd"/>
            <w:r w:rsidRPr="00B135FC">
              <w:rPr>
                <w:rFonts w:ascii="Arial" w:hAnsi="Arial" w:cs="Arial"/>
              </w:rPr>
              <w:t xml:space="preserve"> «Моя квартира без травм»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333333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употребления ПАВ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Тренировка «Оказание первой </w:t>
            </w:r>
            <w:r w:rsidRPr="00B135FC">
              <w:rPr>
                <w:rFonts w:ascii="Arial" w:hAnsi="Arial" w:cs="Arial"/>
              </w:rPr>
              <w:lastRenderedPageBreak/>
              <w:t>медицинской помощи»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1 декада </w:t>
            </w:r>
            <w:r>
              <w:rPr>
                <w:rFonts w:ascii="Arial" w:hAnsi="Arial" w:cs="Arial"/>
                <w:color w:val="000000"/>
                <w:w w:val="0"/>
              </w:rPr>
              <w:lastRenderedPageBreak/>
              <w:t>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 w:rsidRPr="00B135FC">
              <w:rPr>
                <w:rFonts w:ascii="Arial" w:hAnsi="Arial" w:cs="Arial"/>
              </w:rPr>
              <w:t>Открытый диалог «Улица без конфликтов»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Семинар-практикум «Осознанный туризм»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«Мы за здоровый образ жизни». Интерактивные занятия по формированию навыков культуры личной гигиены с представителями системы здравоохранения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</w:rPr>
              <w:t>Pro</w:t>
            </w:r>
            <w:proofErr w:type="gramEnd"/>
            <w:r w:rsidRPr="00B135FC">
              <w:rPr>
                <w:rFonts w:ascii="Arial" w:hAnsi="Arial" w:cs="Arial"/>
              </w:rPr>
              <w:t>Бе</w:t>
            </w:r>
            <w:r>
              <w:rPr>
                <w:rFonts w:ascii="Arial" w:hAnsi="Arial" w:cs="Arial"/>
              </w:rPr>
              <w:t>Z</w:t>
            </w:r>
            <w:r w:rsidRPr="00B135FC">
              <w:rPr>
                <w:rFonts w:ascii="Arial" w:hAnsi="Arial" w:cs="Arial"/>
              </w:rPr>
              <w:t>опасность</w:t>
            </w:r>
            <w:proofErr w:type="spellEnd"/>
            <w:r w:rsidRPr="00B135FC">
              <w:rPr>
                <w:rFonts w:ascii="Arial" w:hAnsi="Arial" w:cs="Arial"/>
              </w:rPr>
              <w:t>» (лекции, мастер-классы, практическая отработка навыков и т.д.)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портивные мероприятия и акции, посвященные Всемирному дню здоровья. </w:t>
            </w:r>
            <w:r>
              <w:rPr>
                <w:rFonts w:ascii="Arial" w:hAnsi="Arial" w:cs="Arial"/>
              </w:rPr>
              <w:t>Витаминные переменки/Веселые физкультминутки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ШВР, УФК, 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Малые олимпийские игры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ШВР, УФК, советник</w:t>
            </w:r>
          </w:p>
        </w:tc>
      </w:tr>
      <w:tr w:rsidR="00A40C67" w:rsidRPr="00B135FC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Интерактивная ролевая игра, дискуссия «Закон и порядок: твой выбор»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135FC">
              <w:rPr>
                <w:rFonts w:ascii="Arial" w:hAnsi="Arial" w:cs="Arial"/>
              </w:rPr>
              <w:t xml:space="preserve">ШВР, советник, </w:t>
            </w:r>
            <w:r>
              <w:rPr>
                <w:rFonts w:ascii="Arial" w:hAnsi="Arial" w:cs="Arial"/>
              </w:rPr>
              <w:t>КР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УО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УИ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СП</w:t>
            </w:r>
          </w:p>
        </w:tc>
      </w:tr>
      <w:tr w:rsidR="00A40C67" w:rsidRPr="00B135FC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Деловая игра с элементами тренингов и дискуссии «Понимание права: мой выбор, моя ответственность»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135FC">
              <w:rPr>
                <w:rFonts w:ascii="Arial" w:hAnsi="Arial" w:cs="Arial"/>
              </w:rPr>
              <w:t xml:space="preserve">ШВР, советник, </w:t>
            </w:r>
            <w:r>
              <w:rPr>
                <w:rFonts w:ascii="Arial" w:hAnsi="Arial" w:cs="Arial"/>
              </w:rPr>
              <w:t>КР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УО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УИ</w:t>
            </w:r>
            <w:r w:rsidRPr="00B135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Подведение итогов года «Безопасность начинается с меня»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</w:rPr>
              <w:t>Pro</w:t>
            </w:r>
            <w:proofErr w:type="gramEnd"/>
            <w:r w:rsidRPr="00B135FC">
              <w:rPr>
                <w:rFonts w:ascii="Arial" w:hAnsi="Arial" w:cs="Arial"/>
              </w:rPr>
              <w:t>Бе</w:t>
            </w:r>
            <w:r>
              <w:rPr>
                <w:rFonts w:ascii="Arial" w:hAnsi="Arial" w:cs="Arial"/>
              </w:rPr>
              <w:t>Z</w:t>
            </w:r>
            <w:r w:rsidRPr="00B135FC">
              <w:rPr>
                <w:rFonts w:ascii="Arial" w:hAnsi="Arial" w:cs="Arial"/>
              </w:rPr>
              <w:t>опасность</w:t>
            </w:r>
            <w:proofErr w:type="spellEnd"/>
            <w:r w:rsidRPr="00B135FC">
              <w:rPr>
                <w:rFonts w:ascii="Arial" w:hAnsi="Arial" w:cs="Arial"/>
              </w:rPr>
              <w:t>» (лекции, мастер-классы, практическая отработка навыков и т.д.)</w:t>
            </w:r>
            <w:r>
              <w:rPr>
                <w:rFonts w:ascii="Arial" w:hAnsi="Arial" w:cs="Arial"/>
              </w:rPr>
              <w:t>,</w:t>
            </w:r>
            <w:r w:rsidRPr="00B135FC">
              <w:rPr>
                <w:rFonts w:ascii="Arial" w:hAnsi="Arial" w:cs="Arial"/>
              </w:rPr>
              <w:t xml:space="preserve"> Анкетирование в класс</w:t>
            </w:r>
            <w:r>
              <w:rPr>
                <w:rFonts w:ascii="Arial" w:hAnsi="Arial" w:cs="Arial"/>
              </w:rPr>
              <w:t>ах</w:t>
            </w:r>
            <w:r w:rsidRPr="00B135FC">
              <w:rPr>
                <w:rFonts w:ascii="Arial" w:hAnsi="Arial" w:cs="Arial"/>
              </w:rPr>
              <w:t xml:space="preserve"> по занятости обучающихся в летний период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Патриотическое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«Письмо солдату»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Calibri" w:hAnsi="Arial" w:cs="Arial"/>
              </w:rPr>
              <w:t>М</w:t>
            </w:r>
            <w:r w:rsidRPr="00B135FC">
              <w:rPr>
                <w:rFonts w:ascii="Arial" w:eastAsia="Calibri" w:hAnsi="Arial" w:cs="Arial"/>
              </w:rPr>
              <w:t xml:space="preserve">ероприятия, проводимые при взаимодействии с Региональным отделением Всероссийского детско-юношеского военно-патриотического </w:t>
            </w:r>
            <w:r w:rsidRPr="00B135FC">
              <w:rPr>
                <w:rFonts w:ascii="Arial" w:eastAsia="Calibri" w:hAnsi="Arial" w:cs="Arial"/>
              </w:rPr>
              <w:lastRenderedPageBreak/>
              <w:t>общественного движения «</w:t>
            </w:r>
            <w:proofErr w:type="spellStart"/>
            <w:r w:rsidRPr="00B135FC">
              <w:rPr>
                <w:rFonts w:ascii="Arial" w:eastAsia="Calibri" w:hAnsi="Arial" w:cs="Arial"/>
              </w:rPr>
              <w:t>Юнармия</w:t>
            </w:r>
            <w:proofErr w:type="spellEnd"/>
            <w:r w:rsidRPr="00B135FC">
              <w:rPr>
                <w:rFonts w:ascii="Arial" w:eastAsia="Calibri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Профильные смены «Безопасный мир»</w:t>
            </w:r>
            <w:r>
              <w:rPr>
                <w:rFonts w:ascii="Arial" w:eastAsia="SimSun" w:hAnsi="Arial" w:cs="Arial"/>
                <w:lang w:eastAsia="zh-CN"/>
              </w:rPr>
              <w:t xml:space="preserve"> (по согласованию)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«Урок</w:t>
            </w:r>
            <w:r>
              <w:rPr>
                <w:rFonts w:ascii="Arial" w:eastAsia="SimSun" w:hAnsi="Arial" w:cs="Arial"/>
                <w:lang w:eastAsia="zh-CN"/>
              </w:rPr>
              <w:t>и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 нравственности» с приглашением представителей духовенства.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Times New Roman" w:hAnsi="Arial" w:cs="Arial"/>
                <w:color w:val="000000"/>
              </w:rPr>
              <w:t>Отборочные этапы Всероссийской военно-патриотической игры «Зарница 2.0» (школьный этап)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Октябрь-январь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Проведение совместных мероприятий с местными библиотеками, посвященными Дню </w:t>
            </w:r>
            <w:r>
              <w:rPr>
                <w:rFonts w:ascii="Arial" w:eastAsia="Times New Roman" w:hAnsi="Arial" w:cs="Arial"/>
                <w:color w:val="000000"/>
              </w:rPr>
              <w:t>Бородинского сражения русской армии под командованием М.И. Кутузова с французской армией (1812 год)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  <w:color w:val="000000"/>
              </w:rPr>
              <w:t>Просмотр документального фильма «Парад 1941 года»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>Ж</w:t>
            </w:r>
            <w:r w:rsidRPr="00B135FC"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 xml:space="preserve">ивая газета «О герое былых времен» мероприятие, посвященное </w:t>
            </w:r>
            <w:r w:rsidRPr="00B135FC">
              <w:rPr>
                <w:rFonts w:ascii="Arial" w:eastAsia="Carlito" w:hAnsi="Arial" w:cs="Arial"/>
                <w:bCs/>
                <w:color w:val="000000"/>
                <w:lang w:eastAsia="zh-CN"/>
              </w:rPr>
              <w:t xml:space="preserve">130 - </w:t>
            </w:r>
            <w:proofErr w:type="spellStart"/>
            <w:r w:rsidRPr="00B135FC">
              <w:rPr>
                <w:rFonts w:ascii="Arial" w:eastAsia="Carlito" w:hAnsi="Arial" w:cs="Arial"/>
                <w:bCs/>
                <w:color w:val="000000"/>
                <w:lang w:eastAsia="zh-CN"/>
              </w:rPr>
              <w:t>летию</w:t>
            </w:r>
            <w:proofErr w:type="spellEnd"/>
            <w:r w:rsidRPr="00B135FC">
              <w:rPr>
                <w:rFonts w:ascii="Arial" w:eastAsia="Carlito" w:hAnsi="Arial" w:cs="Arial"/>
                <w:bCs/>
                <w:color w:val="000000"/>
                <w:lang w:eastAsia="zh-CN"/>
              </w:rPr>
              <w:t xml:space="preserve"> со дня рождения Героя Советского Союза Шумилова М.С.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  <w:t xml:space="preserve">«Жить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– Родине служить!»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профориентационное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мероприятие с участием сотрудников правоохранительных органов, военкоматов, представителями ветеранских организаций, направленное на популяризацию профессии офицера, военнослужащего, сотрудников внутренних дел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100 вопросов взрослому. Встреча с депутатами, представителями органов местного самоуправления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8-9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 xml:space="preserve">ЯГР: Проведение торжественных линеек, классных часов, посвященных Дню Конституции Российской Федерации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А</w:t>
            </w:r>
            <w:r w:rsidRPr="00B135FC">
              <w:rPr>
                <w:rFonts w:ascii="Arial" w:hAnsi="Arial" w:cs="Arial"/>
              </w:rPr>
              <w:t xml:space="preserve">кция «Доброе дело для </w:t>
            </w:r>
            <w:proofErr w:type="spellStart"/>
            <w:r w:rsidRPr="00B135FC">
              <w:rPr>
                <w:rFonts w:ascii="Arial" w:hAnsi="Arial" w:cs="Arial"/>
              </w:rPr>
              <w:t>СВОих</w:t>
            </w:r>
            <w:proofErr w:type="spellEnd"/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Торжественное открытие месячника оборонно-массовой и спортивной работы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 xml:space="preserve">ЯГР: </w:t>
            </w:r>
            <w:r w:rsidRPr="00B135FC">
              <w:rPr>
                <w:rFonts w:ascii="Arial" w:hAnsi="Arial" w:cs="Arial"/>
                <w:szCs w:val="22"/>
                <w:lang w:val="ru-RU"/>
              </w:rPr>
              <w:t>Мероприятия в рамках проекта «Хранители истории»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Концерт </w:t>
            </w:r>
            <w:r>
              <w:rPr>
                <w:rFonts w:ascii="Arial" w:hAnsi="Arial" w:cs="Arial"/>
              </w:rPr>
              <w:t xml:space="preserve">лучших номеров ко Дню </w:t>
            </w:r>
            <w:proofErr w:type="spellStart"/>
            <w:r>
              <w:rPr>
                <w:rFonts w:ascii="Arial" w:hAnsi="Arial" w:cs="Arial"/>
              </w:rPr>
              <w:t>рождеиня</w:t>
            </w:r>
            <w:proofErr w:type="spellEnd"/>
            <w:r>
              <w:rPr>
                <w:rFonts w:ascii="Arial" w:hAnsi="Arial" w:cs="Arial"/>
              </w:rPr>
              <w:t xml:space="preserve"> Курганской области «Любимой Курганской области посвящается»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5-11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«Цветок памяти»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 xml:space="preserve">стречи с войнами </w:t>
            </w:r>
            <w:r>
              <w:rPr>
                <w:rFonts w:ascii="Arial" w:hAnsi="Arial" w:cs="Arial"/>
              </w:rPr>
              <w:t xml:space="preserve">участниками боевых действий </w:t>
            </w:r>
            <w:r w:rsidRPr="00B135FC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B135FC">
              <w:rPr>
                <w:rFonts w:ascii="Arial" w:hAnsi="Arial" w:cs="Arial"/>
              </w:rPr>
              <w:t>посещение матерей воинов (оказание помощи по хозяйству, чаепитие, общение и пр.)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>ЯГР: С</w:t>
            </w:r>
            <w:r w:rsidRPr="00B135FC">
              <w:rPr>
                <w:rFonts w:ascii="Arial" w:hAnsi="Arial" w:cs="Arial"/>
                <w:szCs w:val="22"/>
                <w:lang w:val="ru-RU"/>
              </w:rPr>
              <w:t>портивные соревнования, посвященные памяти, погибших при исполнении служебного долга совместно с советом отцов</w:t>
            </w:r>
            <w:r>
              <w:rPr>
                <w:rFonts w:ascii="Arial" w:hAnsi="Arial" w:cs="Arial"/>
                <w:szCs w:val="22"/>
                <w:lang w:val="ru-RU"/>
              </w:rPr>
              <w:t xml:space="preserve"> (по согласованию)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>ЯГР: У</w:t>
            </w:r>
            <w:r w:rsidRPr="00B135FC">
              <w:rPr>
                <w:rFonts w:ascii="Arial" w:hAnsi="Arial" w:cs="Arial"/>
                <w:szCs w:val="22"/>
                <w:lang w:val="ru-RU"/>
              </w:rPr>
              <w:t xml:space="preserve">рок памяти выпускникам, погибшим в ходе </w:t>
            </w:r>
            <w:r>
              <w:rPr>
                <w:rFonts w:ascii="Arial" w:hAnsi="Arial" w:cs="Arial"/>
                <w:szCs w:val="22"/>
              </w:rPr>
              <w:t>CBO</w:t>
            </w:r>
            <w:r w:rsidRPr="00B135FC">
              <w:rPr>
                <w:rFonts w:ascii="Arial" w:hAnsi="Arial" w:cs="Arial"/>
                <w:szCs w:val="22"/>
                <w:lang w:val="ru-RU"/>
              </w:rPr>
              <w:t xml:space="preserve"> (в т.ч. около памятных плит). Урок может проходить с приглашением родственников погибшего (</w:t>
            </w:r>
            <w:r>
              <w:rPr>
                <w:rFonts w:ascii="Arial" w:hAnsi="Arial" w:cs="Arial"/>
                <w:szCs w:val="22"/>
                <w:lang w:val="ru-RU"/>
              </w:rPr>
              <w:t>по согласованию</w:t>
            </w:r>
            <w:r w:rsidRPr="00B135FC">
              <w:rPr>
                <w:rFonts w:ascii="Arial" w:hAnsi="Arial" w:cs="Arial"/>
                <w:szCs w:val="22"/>
                <w:lang w:val="ru-RU"/>
              </w:rPr>
              <w:t>) или его сослуживцев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>ЯГР: Т</w:t>
            </w:r>
            <w:r w:rsidRPr="00B135FC">
              <w:rPr>
                <w:rFonts w:ascii="Arial" w:hAnsi="Arial" w:cs="Arial"/>
                <w:szCs w:val="22"/>
                <w:lang w:val="ru-RU"/>
              </w:rPr>
              <w:t>оржественное закрытие месячника оборонно-массовой и спортивной работ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Март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День воссоединения Крыма с Россией - посещение концертов, музеев, выставок, библиотек, проведения мероприятий в соответствии с концепцией предложенной советником директора по воспитанию.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«Обелиск»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Акция «Обелиск»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одготовка материалов и размещение на сайтах «Память народа», «Подвиг народа»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День Победы. Линейка. Минута молчания. </w:t>
            </w:r>
            <w:r w:rsidRPr="00B135FC">
              <w:rPr>
                <w:rFonts w:ascii="Arial" w:hAnsi="Arial" w:cs="Arial"/>
              </w:rPr>
              <w:t xml:space="preserve">Праздничный концерт (песни времен Великой Отечественной войны). Участие обучающихся в акциях «Георгиевская лента», «Окна Победы», а также митингах, посвященных Дню </w:t>
            </w:r>
            <w:r>
              <w:rPr>
                <w:rFonts w:ascii="Arial" w:hAnsi="Arial" w:cs="Arial"/>
              </w:rPr>
              <w:t>Победы на территориях муниципальных образований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Рассказы обучающихся о родственниках - участниках Великой Отечественной войны на классных часах и школьных мероприятиях с размещением на официальных страницах образовательной организации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ШВР, 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Духовно-нравственное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>ЯГР: Акция «Самолетик будущего»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Исторический турнир «Грамотность на Руси»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7-9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Т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еатрализованный концерт «Спасибо, Учитель!» 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proofErr w:type="spellStart"/>
            <w:r>
              <w:rPr>
                <w:rFonts w:ascii="Arial" w:eastAsia="SimSun" w:hAnsi="Arial" w:cs="Arial"/>
                <w:lang w:eastAsia="zh-CN"/>
              </w:rPr>
              <w:t>Киноклуб</w:t>
            </w:r>
            <w:proofErr w:type="spellEnd"/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Конкурс каллиграфии «Проба пера»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 (по тексту Департамента образования и науки Курганской области)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5-6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УРЯ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Классный проект</w:t>
            </w:r>
            <w:r>
              <w:rPr>
                <w:rFonts w:ascii="Arial" w:hAnsi="Arial" w:cs="Arial"/>
              </w:rPr>
              <w:t xml:space="preserve">/викторина </w:t>
            </w:r>
            <w:r w:rsidRPr="00B135FC">
              <w:rPr>
                <w:rFonts w:ascii="Arial" w:hAnsi="Arial" w:cs="Arial"/>
              </w:rPr>
              <w:t>«Народные ремесла и промыслы»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hAnsi="Arial" w:cs="Arial"/>
                <w:color w:val="000000"/>
              </w:rPr>
              <w:t>Коллективно-творческое дело «Сказки народов России»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Советник, 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«Широка страна моя родная» - викторина о народах, проживающих в РФ их традициях и обычаях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Советник, 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«Город мой»</w:t>
            </w:r>
            <w:r>
              <w:rPr>
                <w:rFonts w:ascii="Arial" w:hAnsi="Arial" w:cs="Arial"/>
              </w:rPr>
              <w:t xml:space="preserve"> / «Село мое»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А</w:t>
            </w:r>
            <w:r w:rsidRPr="00B135FC">
              <w:rPr>
                <w:rFonts w:ascii="Arial" w:eastAsia="SimSun" w:hAnsi="Arial" w:cs="Arial"/>
                <w:lang w:eastAsia="zh-CN"/>
              </w:rPr>
              <w:t>кции Движения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 xml:space="preserve"> П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>ервых к Международному Дню добровольца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5-7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 w:rsidRPr="00B135FC">
              <w:rPr>
                <w:rFonts w:ascii="Arial" w:hAnsi="Arial" w:cs="Arial"/>
              </w:rPr>
              <w:t>Историко-культурный экскурс «Святки и народные гуляния»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Новогодний бал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lang w:eastAsia="zh-CN"/>
              </w:rPr>
              <w:t>ЯГР</w:t>
            </w:r>
            <w:proofErr w:type="gramStart"/>
            <w:r>
              <w:rPr>
                <w:rFonts w:ascii="Arial" w:eastAsia="SimSun" w:hAnsi="Arial" w:cs="Arial"/>
                <w:color w:val="000000"/>
                <w:lang w:eastAsia="zh-CN"/>
              </w:rPr>
              <w:t>:</w:t>
            </w:r>
            <w:r>
              <w:rPr>
                <w:rFonts w:ascii="Arial" w:eastAsia="SimSun" w:hAnsi="Arial" w:cs="Arial"/>
                <w:lang w:eastAsia="zh-CN"/>
              </w:rPr>
              <w:t>Н</w:t>
            </w:r>
            <w:proofErr w:type="gramEnd"/>
            <w:r>
              <w:rPr>
                <w:rFonts w:ascii="Arial" w:eastAsia="SimSun" w:hAnsi="Arial" w:cs="Arial"/>
                <w:lang w:eastAsia="zh-CN"/>
              </w:rPr>
              <w:t>овогодний</w:t>
            </w:r>
            <w:proofErr w:type="spellEnd"/>
            <w:r>
              <w:rPr>
                <w:rFonts w:ascii="Arial" w:eastAsia="SimSun" w:hAnsi="Arial" w:cs="Arial"/>
                <w:lang w:eastAsia="zh-CN"/>
              </w:rPr>
              <w:t xml:space="preserve"> маскарад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>ЯГР:</w:t>
            </w:r>
            <w:r w:rsidRPr="00B135FC">
              <w:rPr>
                <w:rFonts w:ascii="Arial" w:hAnsi="Arial" w:cs="Arial"/>
              </w:rPr>
              <w:t xml:space="preserve"> кулинарный фестиваль «Делаем блюда</w:t>
            </w:r>
            <w:r>
              <w:rPr>
                <w:rFonts w:ascii="Arial" w:hAnsi="Arial" w:cs="Arial"/>
              </w:rPr>
              <w:t xml:space="preserve"> народной кухни</w:t>
            </w:r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Исторический экскурс «Вклад деятелей культуры в Победу»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Изготовление сувениров «Дар мастера»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>л</w:t>
            </w:r>
            <w:r>
              <w:rPr>
                <w:rFonts w:ascii="Arial" w:hAnsi="Arial" w:cs="Arial"/>
              </w:rPr>
              <w:t xml:space="preserve">ассные </w:t>
            </w:r>
            <w:r w:rsidRPr="00B135FC">
              <w:rPr>
                <w:rFonts w:ascii="Arial" w:hAnsi="Arial" w:cs="Arial"/>
              </w:rPr>
              <w:t xml:space="preserve">часы и индивидуальные беседы на тему «Нравственные отношения юношей и девушек». </w:t>
            </w:r>
            <w:r>
              <w:rPr>
                <w:rFonts w:ascii="Arial" w:hAnsi="Arial" w:cs="Arial"/>
              </w:rPr>
              <w:t>Мероприятия совместно с Епархией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Организация </w:t>
            </w:r>
            <w:r w:rsidRPr="00B135FC">
              <w:rPr>
                <w:rFonts w:ascii="Arial" w:hAnsi="Arial" w:cs="Arial"/>
              </w:rPr>
              <w:t>детского спектакля</w:t>
            </w:r>
            <w:r>
              <w:rPr>
                <w:rFonts w:ascii="Arial" w:hAnsi="Arial" w:cs="Arial"/>
              </w:rPr>
              <w:t xml:space="preserve"> </w:t>
            </w:r>
            <w:r w:rsidRPr="00B135FC">
              <w:rPr>
                <w:rFonts w:ascii="Arial" w:hAnsi="Arial" w:cs="Arial"/>
              </w:rPr>
              <w:t xml:space="preserve"> «Масленица — прощанье зимы»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«Литературная гостиная» (посещение библиотек)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Библиотекарь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Посещение планетария/Конкурс рисунков «Этот таинственный космос»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Интерактивная игра «Космический бум»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Экскурсия «Парк русской архитектуры»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Ф</w:t>
            </w:r>
            <w:r w:rsidRPr="00B135FC">
              <w:rPr>
                <w:rFonts w:ascii="Arial" w:hAnsi="Arial" w:cs="Arial"/>
              </w:rPr>
              <w:t>естиваль детских общественных объединений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Советник, ДП,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Юнармия</w:t>
            </w:r>
            <w:proofErr w:type="spellEnd"/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Трудовое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hAnsi="Arial" w:cs="Arial"/>
                <w:color w:val="000000"/>
                <w:w w:val="0"/>
              </w:rPr>
              <w:t>Операция «Уют»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Последняя неделя каждой четверти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завхоз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Каникулярная школа инженерного направления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Весенние, летние и осенние каникулы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ЗУВР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Сентябрь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«Семейный талисман» фотовыставка (иной формат) необычных овощей и фруктов, выращенных на приусадебных участках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УТ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313"/>
              </w:tabs>
              <w:snapToGrid w:val="0"/>
              <w:rPr>
                <w:rFonts w:ascii="Arial" w:eastAsia="Calibri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«Курган - город трудовой доблести»</w:t>
            </w:r>
            <w:r>
              <w:rPr>
                <w:rFonts w:ascii="Arial" w:eastAsia="SimSun" w:hAnsi="Arial" w:cs="Arial"/>
                <w:lang w:eastAsia="zh-CN"/>
              </w:rPr>
              <w:t xml:space="preserve"> - к</w:t>
            </w:r>
            <w:r w:rsidRPr="00B135FC">
              <w:rPr>
                <w:rFonts w:ascii="Arial" w:eastAsia="SimSun" w:hAnsi="Arial" w:cs="Arial"/>
                <w:lang w:eastAsia="zh-CN"/>
              </w:rPr>
              <w:t>лассный час о героях труда Курганской области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Октябрь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 xml:space="preserve">астер-классы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«Научи учителя»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О</w:t>
            </w:r>
            <w:r w:rsidRPr="00B135FC">
              <w:rPr>
                <w:rFonts w:ascii="Arial" w:eastAsia="SimSun" w:hAnsi="Arial" w:cs="Arial"/>
                <w:lang w:eastAsia="zh-CN"/>
              </w:rPr>
              <w:t>формление галереи детских рисунков о профессиях, по которым трудятся отцы обучающихся либо о самой мужской профессии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Совместное мероприятие для детей и родителей «Трудовой пикник»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ЯГР: У</w:t>
            </w:r>
            <w:r w:rsidRPr="00B135FC">
              <w:rPr>
                <w:rFonts w:ascii="Arial" w:hAnsi="Arial" w:cs="Arial"/>
              </w:rPr>
              <w:t>бор</w:t>
            </w:r>
            <w:r>
              <w:rPr>
                <w:rFonts w:ascii="Arial" w:hAnsi="Arial" w:cs="Arial"/>
              </w:rPr>
              <w:t>ка</w:t>
            </w:r>
            <w:r w:rsidRPr="00B135FC">
              <w:rPr>
                <w:rFonts w:ascii="Arial" w:hAnsi="Arial" w:cs="Arial"/>
              </w:rPr>
              <w:t xml:space="preserve"> территории учебного заведения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Завхоз,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«Собери полезную вещь (работа в командах по созданию полезных приспособлений для дома или двора)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УТ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Трудовой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хакатон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(решение производственной задачи.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 xml:space="preserve"> 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>Предложенной местным предприятием или органом местного самоуправления)</w:t>
            </w:r>
            <w:proofErr w:type="gramEnd"/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313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>астерская идей: «Папа может...»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Арт-выставка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«Трудовые руки»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С</w:t>
            </w:r>
            <w:r w:rsidRPr="00B135FC">
              <w:rPr>
                <w:rFonts w:ascii="Arial" w:eastAsia="SimSun" w:hAnsi="Arial" w:cs="Arial"/>
                <w:lang w:eastAsia="zh-CN"/>
              </w:rPr>
              <w:t>оздание социального ролика о труде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Т</w:t>
            </w:r>
            <w:r w:rsidRPr="00B135FC">
              <w:rPr>
                <w:rFonts w:ascii="Arial" w:eastAsia="SimSun" w:hAnsi="Arial" w:cs="Arial"/>
                <w:lang w:eastAsia="zh-CN"/>
              </w:rPr>
              <w:t>рудовой коде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>кс в гр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>афике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Советник, УО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Январь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ind w:left="110" w:hangingChars="50" w:hanging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Р</w:t>
            </w:r>
            <w:r w:rsidRPr="00B135FC">
              <w:rPr>
                <w:rFonts w:ascii="Arial" w:hAnsi="Arial" w:cs="Arial"/>
              </w:rPr>
              <w:t>ассказ</w:t>
            </w:r>
            <w:r>
              <w:rPr>
                <w:rFonts w:ascii="Arial" w:hAnsi="Arial" w:cs="Arial"/>
              </w:rPr>
              <w:t>ы</w:t>
            </w:r>
            <w:r w:rsidRPr="00B135FC">
              <w:rPr>
                <w:rFonts w:ascii="Arial" w:hAnsi="Arial" w:cs="Arial"/>
              </w:rPr>
              <w:t xml:space="preserve"> учеников</w:t>
            </w:r>
            <w:r>
              <w:rPr>
                <w:rFonts w:ascii="Arial" w:hAnsi="Arial" w:cs="Arial"/>
              </w:rPr>
              <w:t xml:space="preserve"> старших классов</w:t>
            </w:r>
            <w:r w:rsidRPr="00B135FC">
              <w:rPr>
                <w:rFonts w:ascii="Arial" w:hAnsi="Arial" w:cs="Arial"/>
              </w:rPr>
              <w:t xml:space="preserve"> о своем первом опыте </w:t>
            </w:r>
            <w:r>
              <w:rPr>
                <w:rFonts w:ascii="Arial" w:hAnsi="Arial" w:cs="Arial"/>
              </w:rPr>
              <w:t>трудоустройства в прошедшем году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декадя</w:t>
            </w:r>
            <w:proofErr w:type="spellEnd"/>
            <w:r>
              <w:rPr>
                <w:rFonts w:ascii="Arial" w:hAnsi="Arial" w:cs="Arial"/>
                <w:color w:val="000000"/>
                <w:w w:val="0"/>
              </w:rPr>
              <w:t xml:space="preserve">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ind w:left="110" w:hangingChars="50" w:hanging="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Акция </w:t>
            </w:r>
            <w:r w:rsidRPr="00B135FC">
              <w:rPr>
                <w:rFonts w:ascii="Arial" w:hAnsi="Arial" w:cs="Arial"/>
              </w:rPr>
              <w:t>«Молодежь помогает пожилым людям</w:t>
            </w:r>
            <w:r>
              <w:rPr>
                <w:rFonts w:ascii="Arial" w:hAnsi="Arial" w:cs="Arial"/>
              </w:rPr>
              <w:t>/ветеранам и их семьям</w:t>
            </w:r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Просмотр фильмов и обсуждение произведений литературы о </w:t>
            </w:r>
            <w:r>
              <w:rPr>
                <w:rFonts w:ascii="Arial" w:hAnsi="Arial" w:cs="Arial"/>
              </w:rPr>
              <w:t>героях</w:t>
            </w:r>
            <w:r w:rsidRPr="00B135FC">
              <w:rPr>
                <w:rFonts w:ascii="Arial" w:hAnsi="Arial" w:cs="Arial"/>
              </w:rPr>
              <w:t xml:space="preserve"> труда</w:t>
            </w:r>
            <w:r>
              <w:rPr>
                <w:rFonts w:ascii="Arial" w:hAnsi="Arial" w:cs="Arial"/>
              </w:rPr>
              <w:t xml:space="preserve"> в годы Великой Отечественной войны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Турнир по информационным технологиям «Компьютерный гений»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7-9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учителя информатики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Представление проектов (макетов) школьной мебели, уголков, пространств, пришкольной территории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завхоз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Апрель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осадка рассады для пришкольных участков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«Трудовой десант» 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6-8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УТ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Дебаты на </w:t>
            </w:r>
            <w:proofErr w:type="gramStart"/>
            <w:r w:rsidRPr="00B135FC">
              <w:rPr>
                <w:rFonts w:ascii="Arial" w:hAnsi="Arial" w:cs="Arial"/>
              </w:rPr>
              <w:t>темы</w:t>
            </w:r>
            <w:proofErr w:type="gramEnd"/>
            <w:r w:rsidRPr="00B135FC">
              <w:rPr>
                <w:rFonts w:ascii="Arial" w:hAnsi="Arial" w:cs="Arial"/>
              </w:rPr>
              <w:t xml:space="preserve"> актуальных проблем рынка труда «</w:t>
            </w:r>
            <w:proofErr w:type="gramStart"/>
            <w:r w:rsidRPr="00B135FC">
              <w:rPr>
                <w:rFonts w:ascii="Arial" w:hAnsi="Arial" w:cs="Arial"/>
              </w:rPr>
              <w:t>Какова</w:t>
            </w:r>
            <w:proofErr w:type="gramEnd"/>
            <w:r w:rsidRPr="00B135FC">
              <w:rPr>
                <w:rFonts w:ascii="Arial" w:hAnsi="Arial" w:cs="Arial"/>
              </w:rPr>
              <w:t xml:space="preserve"> роль современной молодежи в экономике страны?»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7-9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ШВР, УО,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</w:t>
            </w:r>
            <w:r w:rsidRPr="00B135FC">
              <w:rPr>
                <w:rFonts w:ascii="Arial" w:hAnsi="Arial" w:cs="Arial"/>
              </w:rPr>
              <w:t>кция «</w:t>
            </w:r>
            <w:proofErr w:type="spellStart"/>
            <w:r w:rsidRPr="00B135FC">
              <w:rPr>
                <w:rFonts w:ascii="Arial" w:hAnsi="Arial" w:cs="Arial"/>
              </w:rPr>
              <w:t>Мир</w:t>
            </w:r>
            <w:proofErr w:type="gramStart"/>
            <w:r w:rsidRPr="00B135FC">
              <w:rPr>
                <w:rFonts w:ascii="Arial" w:hAnsi="Arial" w:cs="Arial"/>
              </w:rPr>
              <w:t>!Т</w:t>
            </w:r>
            <w:proofErr w:type="gramEnd"/>
            <w:r w:rsidRPr="00B135FC">
              <w:rPr>
                <w:rFonts w:ascii="Arial" w:hAnsi="Arial" w:cs="Arial"/>
              </w:rPr>
              <w:t>руд</w:t>
            </w:r>
            <w:proofErr w:type="spellEnd"/>
            <w:r w:rsidRPr="00B135FC">
              <w:rPr>
                <w:rFonts w:ascii="Arial" w:hAnsi="Arial" w:cs="Arial"/>
              </w:rPr>
              <w:t>! Май!» уборка территории школы, пришкольного огорода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ШВР, УТ,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Школьный проект «Ремонт книг»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5-6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мая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Библиотекарь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944" w:type="dxa"/>
            <w:gridSpan w:val="8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Экологическое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>бор и сдача макулатуры</w:t>
            </w:r>
            <w:r>
              <w:rPr>
                <w:rFonts w:ascii="Arial" w:hAnsi="Arial" w:cs="Arial"/>
              </w:rPr>
              <w:t>, батареек, пластика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w w:val="0"/>
              </w:rPr>
              <w:t>раз в полугодие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Субботники на территории </w:t>
            </w:r>
            <w:r>
              <w:rPr>
                <w:rFonts w:ascii="Arial" w:hAnsi="Arial" w:cs="Arial"/>
              </w:rPr>
              <w:lastRenderedPageBreak/>
              <w:t>населенного пункта (по согласованию)</w:t>
            </w:r>
          </w:p>
        </w:tc>
        <w:tc>
          <w:tcPr>
            <w:tcW w:w="1184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5-9</w:t>
            </w:r>
          </w:p>
        </w:tc>
        <w:tc>
          <w:tcPr>
            <w:tcW w:w="1885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По графику, утвержденному </w:t>
            </w:r>
            <w:r>
              <w:rPr>
                <w:rFonts w:ascii="Arial" w:hAnsi="Arial" w:cs="Arial"/>
                <w:color w:val="000000"/>
                <w:w w:val="0"/>
              </w:rPr>
              <w:lastRenderedPageBreak/>
              <w:t>администрацией муниципального или городского округа</w:t>
            </w:r>
          </w:p>
        </w:tc>
        <w:tc>
          <w:tcPr>
            <w:tcW w:w="2248" w:type="dxa"/>
            <w:gridSpan w:val="2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сбор корма для животных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полугодие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Фотоконкурс «Красота рядом»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Сентябрь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Экспериментальные уроки «Загрязнение воздуха и почвы»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8-9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Тематическое мероприятие </w:t>
            </w:r>
            <w:r w:rsidRPr="00B135FC">
              <w:rPr>
                <w:rFonts w:ascii="Arial" w:hAnsi="Arial" w:cs="Arial"/>
              </w:rPr>
              <w:t>«Домашний питомец и экология»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Ноябрь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Интеллектуальная викторина «</w:t>
            </w:r>
            <w:proofErr w:type="spellStart"/>
            <w:proofErr w:type="gramStart"/>
            <w:r w:rsidRPr="00B135FC">
              <w:rPr>
                <w:rFonts w:ascii="Arial" w:hAnsi="Arial" w:cs="Arial"/>
              </w:rPr>
              <w:t>Следопыт-следопыта</w:t>
            </w:r>
            <w:proofErr w:type="spellEnd"/>
            <w:proofErr w:type="gramEnd"/>
            <w:r w:rsidRPr="00B135FC">
              <w:rPr>
                <w:rFonts w:ascii="Arial" w:hAnsi="Arial" w:cs="Arial"/>
              </w:rPr>
              <w:t>» по знанию биологии, географии, истории природы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Декабрь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Экологическое путешествие «Мир заповедников России»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Январь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Творческий конкурс плакатов «Береги свою землю»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5-9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Март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Международный день Земли - обсуждение достижений человечества в области экологии и роли каждого гражданина в сохранении природы.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8-9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Апрель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Практикум «Здоровый образ жизни начинается с чистого дома»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8-9</w:t>
            </w:r>
          </w:p>
        </w:tc>
        <w:tc>
          <w:tcPr>
            <w:tcW w:w="1885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Май</w:t>
            </w:r>
          </w:p>
        </w:tc>
        <w:tc>
          <w:tcPr>
            <w:tcW w:w="2248" w:type="dxa"/>
            <w:gridSpan w:val="2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</w:tbl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tbl>
      <w:tblPr>
        <w:tblW w:w="9787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330"/>
        <w:gridCol w:w="1184"/>
        <w:gridCol w:w="2584"/>
        <w:gridCol w:w="2191"/>
      </w:tblGrid>
      <w:tr w:rsidR="00A40C67" w:rsidRPr="00B135FC" w:rsidTr="00270652">
        <w:tc>
          <w:tcPr>
            <w:tcW w:w="9787" w:type="dxa"/>
            <w:gridSpan w:val="5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КАЛЕНДАРНЫЙ ПЛАН ВОСПИТАТЕЛЬНОЙ РАБОТЫ ОРГАНИЗАЦИИ</w:t>
            </w:r>
          </w:p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на 2025-2026 учебный год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№</w:t>
            </w: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События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Классы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Сроки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Ответственные</w:t>
            </w:r>
          </w:p>
        </w:tc>
      </w:tr>
      <w:tr w:rsidR="00A40C67" w:rsidTr="00270652">
        <w:trPr>
          <w:trHeight w:val="85"/>
        </w:trPr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Основные школьные дела</w:t>
            </w:r>
          </w:p>
        </w:tc>
      </w:tr>
      <w:tr w:rsidR="00A40C67" w:rsidTr="00270652">
        <w:trPr>
          <w:trHeight w:val="90"/>
        </w:trPr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Праздничные мероприятия, посвященные Дню знаний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>
              <w:rPr>
                <w:rFonts w:ascii="Arial" w:hAnsi="Arial" w:cs="Arial"/>
              </w:rPr>
              <w:t>Общешкольна</w:t>
            </w:r>
            <w:proofErr w:type="spellEnd"/>
            <w:r>
              <w:rPr>
                <w:rFonts w:ascii="Arial" w:hAnsi="Arial" w:cs="Arial"/>
              </w:rPr>
              <w:t xml:space="preserve"> презентация достижений старшеклассников за учебный год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Работа с родителями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«Семейные прогулки» </w:t>
            </w:r>
            <w:proofErr w:type="spellStart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турслеты</w:t>
            </w:r>
            <w:proofErr w:type="spellEnd"/>
            <w:r w:rsidRPr="00B135FC">
              <w:rPr>
                <w:rFonts w:ascii="Arial" w:eastAsia="Calibri" w:hAnsi="Arial" w:cs="Arial"/>
                <w:color w:val="000000"/>
                <w:shd w:val="clear" w:color="auto" w:fill="FFFFFF"/>
              </w:rPr>
              <w:t>, походы, экскурсии и т.д. с отработками навыков оказания первой помощи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Calibri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«Семейн</w:t>
            </w:r>
            <w:r>
              <w:rPr>
                <w:rFonts w:ascii="Arial" w:eastAsia="SimSun" w:hAnsi="Arial" w:cs="Arial"/>
                <w:lang w:eastAsia="zh-CN"/>
              </w:rPr>
              <w:t>ая кладовая</w:t>
            </w:r>
            <w:r w:rsidRPr="00B135FC">
              <w:rPr>
                <w:rFonts w:ascii="Arial" w:eastAsia="SimSun" w:hAnsi="Arial" w:cs="Arial"/>
                <w:lang w:eastAsia="zh-CN"/>
              </w:rPr>
              <w:t>» мастер – класс в кассах/видеоклип приготовления или рецепта любимых семейных заготовок.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>Товарищеский матч «Играем по-честному»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Совместное мероприятие для детей и родителей «Трудовой пикник»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ЯГР: Практикум «Роль семьи в подготовке к ЕГЭ» 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ЗУВР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М</w:t>
            </w:r>
            <w:r w:rsidRPr="00B135FC">
              <w:rPr>
                <w:rFonts w:ascii="Arial" w:eastAsia="SimSun" w:hAnsi="Arial" w:cs="Arial"/>
                <w:lang w:eastAsia="zh-CN"/>
              </w:rPr>
              <w:t>узыкальный семейный вечер «Семейный дуэт»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Декабрь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Фотовыставка «Жизнь замечательных людей моего города»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«Открытый микрофон» — диалог поколений 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Форум с приглашением родителей «Проблемы современного общества и пути их решения»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Д</w:t>
            </w:r>
            <w:r w:rsidRPr="00B135FC">
              <w:rPr>
                <w:rFonts w:ascii="Arial" w:hAnsi="Arial" w:cs="Arial"/>
              </w:rPr>
              <w:t xml:space="preserve">искуссия «Семейные </w:t>
            </w:r>
            <w:r w:rsidRPr="00B135FC">
              <w:rPr>
                <w:rFonts w:ascii="Arial" w:hAnsi="Arial" w:cs="Arial"/>
              </w:rPr>
              <w:lastRenderedPageBreak/>
              <w:t>устои современности»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Семейный выходной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Ш</w:t>
            </w:r>
            <w:r w:rsidRPr="00B135FC">
              <w:rPr>
                <w:rFonts w:ascii="Arial" w:hAnsi="Arial" w:cs="Arial"/>
              </w:rPr>
              <w:t xml:space="preserve">кольный проект «Семейные реликвии войны»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Самоуправление</w:t>
            </w:r>
          </w:p>
        </w:tc>
        <w:tc>
          <w:tcPr>
            <w:tcW w:w="1184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shd w:val="clear" w:color="auto" w:fill="FABF8F" w:themeFill="accent6" w:themeFillTint="99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Шефство старших над младшими (по модели, предложенной Департаментом образования и науки Курганской области)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учебного года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Профилактика и безопасность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«</w:t>
            </w:r>
            <w:proofErr w:type="spellStart"/>
            <w:proofErr w:type="gramStart"/>
            <w:r>
              <w:rPr>
                <w:rFonts w:ascii="Arial" w:eastAsia="SimSun" w:hAnsi="Arial" w:cs="Arial"/>
                <w:color w:val="000000"/>
                <w:lang w:eastAsia="zh-CN"/>
              </w:rPr>
              <w:t>Pro</w:t>
            </w:r>
            <w:proofErr w:type="gram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Бе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Z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опасность</w:t>
            </w:r>
            <w:proofErr w:type="spellEnd"/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ШВР, ПОБЗР,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 xml:space="preserve">Общешкольная линейка «Беслан, мы скорбим с тобой».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«Жить. Дышать. Помнить»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Привлечение сотрудников ГИБДД и транспортной полиции для обсуждения правил пользования общественным </w:t>
            </w:r>
            <w:r>
              <w:rPr>
                <w:rFonts w:ascii="Arial" w:hAnsi="Arial" w:cs="Arial"/>
              </w:rPr>
              <w:t xml:space="preserve">и личным </w:t>
            </w:r>
            <w:r w:rsidRPr="00B135FC">
              <w:rPr>
                <w:rFonts w:ascii="Arial" w:hAnsi="Arial" w:cs="Arial"/>
              </w:rPr>
              <w:t>транспортом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ЗУВР, КР, СП, ДП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Круглый стол «Психологическое благополучие ученика: </w:t>
            </w:r>
            <w:proofErr w:type="spellStart"/>
            <w:r w:rsidRPr="00B135FC">
              <w:rPr>
                <w:rFonts w:ascii="Arial" w:hAnsi="Arial" w:cs="Arial"/>
              </w:rPr>
              <w:t>стрессоустойчивость</w:t>
            </w:r>
            <w:proofErr w:type="spellEnd"/>
            <w:r w:rsidRPr="00B135FC">
              <w:rPr>
                <w:rFonts w:ascii="Arial" w:hAnsi="Arial" w:cs="Arial"/>
              </w:rPr>
              <w:t xml:space="preserve"> и эмоциональная устойчивость».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Октябрь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>ероприятия, посвященны</w:t>
            </w:r>
            <w:r>
              <w:rPr>
                <w:rFonts w:ascii="Arial" w:hAnsi="Arial" w:cs="Arial"/>
              </w:rPr>
              <w:t>е</w:t>
            </w:r>
            <w:r w:rsidRPr="00B135FC">
              <w:rPr>
                <w:rFonts w:ascii="Arial" w:hAnsi="Arial" w:cs="Arial"/>
              </w:rPr>
              <w:t xml:space="preserve"> проблемам </w:t>
            </w:r>
            <w:proofErr w:type="spellStart"/>
            <w:r w:rsidRPr="00B135FC">
              <w:rPr>
                <w:rFonts w:ascii="Arial" w:hAnsi="Arial" w:cs="Arial"/>
              </w:rPr>
              <w:t>кибербуллинга</w:t>
            </w:r>
            <w:proofErr w:type="spellEnd"/>
            <w:r w:rsidRPr="00B135FC">
              <w:rPr>
                <w:rFonts w:ascii="Arial" w:hAnsi="Arial" w:cs="Arial"/>
              </w:rPr>
              <w:t xml:space="preserve"> и виртуальной зависимости.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Квиз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– игра «Человек и </w:t>
            </w:r>
            <w:r w:rsidRPr="00B135FC">
              <w:rPr>
                <w:rFonts w:ascii="Arial" w:eastAsia="SimSun" w:hAnsi="Arial" w:cs="Arial"/>
                <w:lang w:eastAsia="zh-CN"/>
              </w:rPr>
              <w:lastRenderedPageBreak/>
              <w:t>закон»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Открытые дебаты по актуальным вопросам этики и морали в цифровом пространстве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hd w:val="clear" w:color="auto" w:fill="FFFFFF"/>
                <w:lang w:eastAsia="zh-CN"/>
              </w:rPr>
              <w:t>Декабрь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Тренировка «Оказание первой медицинской помощи»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333333"/>
                <w:lang w:eastAsia="zh-CN"/>
              </w:rPr>
              <w:t>Январь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употребления ПАВ и т.д.)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еминар </w:t>
            </w:r>
            <w:r>
              <w:rPr>
                <w:rFonts w:ascii="Arial" w:hAnsi="Arial" w:cs="Arial"/>
              </w:rPr>
              <w:t xml:space="preserve">по </w:t>
            </w:r>
            <w:r w:rsidRPr="00B135FC">
              <w:rPr>
                <w:rFonts w:ascii="Arial" w:hAnsi="Arial" w:cs="Arial"/>
              </w:rPr>
              <w:t>работе с эмоциями и преодолением сложных жизненных обстоятельств.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Февраль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 xml:space="preserve">ЯГР: Акция </w:t>
            </w:r>
            <w:r w:rsidRPr="00B135FC">
              <w:rPr>
                <w:rFonts w:ascii="Arial" w:hAnsi="Arial" w:cs="Arial"/>
                <w:szCs w:val="22"/>
                <w:lang w:val="ru-RU"/>
              </w:rPr>
              <w:t>«С днем рождения, Курганская область!»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>стречи с войнами интернационалистами/посещение матерей воинов (оказание помощи по хозяйству, чаепитие, общение и пр.)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Т</w:t>
            </w:r>
            <w:r w:rsidRPr="00B135FC">
              <w:rPr>
                <w:rFonts w:ascii="Arial" w:hAnsi="Arial" w:cs="Arial"/>
              </w:rPr>
              <w:t xml:space="preserve">урнир по </w:t>
            </w:r>
            <w:proofErr w:type="spellStart"/>
            <w:r>
              <w:rPr>
                <w:rFonts w:ascii="Arial" w:hAnsi="Arial" w:cs="Arial"/>
              </w:rPr>
              <w:t>армреслингу</w:t>
            </w:r>
            <w:proofErr w:type="spellEnd"/>
            <w:r w:rsidRPr="00B135FC">
              <w:rPr>
                <w:rFonts w:ascii="Arial" w:hAnsi="Arial" w:cs="Arial"/>
              </w:rPr>
              <w:t xml:space="preserve">, </w:t>
            </w:r>
            <w:proofErr w:type="spellStart"/>
            <w:r w:rsidRPr="00B135FC">
              <w:rPr>
                <w:rFonts w:ascii="Arial" w:hAnsi="Arial" w:cs="Arial"/>
              </w:rPr>
              <w:t>дарт</w:t>
            </w:r>
            <w:r>
              <w:rPr>
                <w:rFonts w:ascii="Arial" w:hAnsi="Arial" w:cs="Arial"/>
              </w:rPr>
              <w:t>с</w:t>
            </w:r>
            <w:r w:rsidRPr="00B135FC">
              <w:rPr>
                <w:rFonts w:ascii="Arial" w:hAnsi="Arial" w:cs="Arial"/>
              </w:rPr>
              <w:t>у</w:t>
            </w:r>
            <w:proofErr w:type="spellEnd"/>
            <w:r w:rsidRPr="00B135FC">
              <w:rPr>
                <w:rFonts w:ascii="Arial" w:hAnsi="Arial" w:cs="Arial"/>
              </w:rPr>
              <w:t>, стрельбе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УФК,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«</w:t>
            </w:r>
            <w:r w:rsidRPr="00B135FC">
              <w:rPr>
                <w:rFonts w:ascii="Arial" w:hAnsi="Arial" w:cs="Arial"/>
              </w:rPr>
              <w:t>Клуб Молодёжного Самоуправления</w:t>
            </w:r>
            <w:r>
              <w:rPr>
                <w:rFonts w:ascii="Arial" w:hAnsi="Arial" w:cs="Arial"/>
              </w:rPr>
              <w:t>» - с</w:t>
            </w:r>
            <w:r w:rsidRPr="00B135FC">
              <w:rPr>
                <w:rFonts w:ascii="Arial" w:hAnsi="Arial" w:cs="Arial"/>
              </w:rPr>
              <w:t xml:space="preserve">оздание инициативных групп, направленных на поддержку сверстников и решение возникающих социальных </w:t>
            </w:r>
            <w:r w:rsidRPr="00B135FC">
              <w:rPr>
                <w:rFonts w:ascii="Arial" w:hAnsi="Arial" w:cs="Arial"/>
              </w:rPr>
              <w:lastRenderedPageBreak/>
              <w:t>трудностей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Панельные дискуссии</w:t>
            </w:r>
            <w:r>
              <w:rPr>
                <w:rFonts w:ascii="Arial" w:hAnsi="Arial" w:cs="Arial"/>
              </w:rPr>
              <w:t xml:space="preserve"> - п</w:t>
            </w:r>
            <w:r w:rsidRPr="00B135FC">
              <w:rPr>
                <w:rFonts w:ascii="Arial" w:hAnsi="Arial" w:cs="Arial"/>
              </w:rPr>
              <w:t>одготовка к ситуациям чрезвычайного характера (</w:t>
            </w:r>
            <w:r>
              <w:rPr>
                <w:rFonts w:ascii="Arial" w:hAnsi="Arial" w:cs="Arial"/>
              </w:rPr>
              <w:t>о</w:t>
            </w:r>
            <w:r w:rsidRPr="00B135FC">
              <w:rPr>
                <w:rFonts w:ascii="Arial" w:hAnsi="Arial" w:cs="Arial"/>
              </w:rPr>
              <w:t>бучение методике взаимодействия в условиях стихийных бедствий)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ПОБЗР,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>портивные мероприятия и акции, посвященные Всемирному дню здоровья.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УФК, 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Малые олимпийские игры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УФК, 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Деловая игра с элементами тренингов и дискуссии «Понимание права: мой выбор, моя ответственность»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советник, УО,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Проверка теоретических знаний и практических навыков в области гражданской обороны и безопасности жизнедеятельности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Профориентация 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>
              <w:rPr>
                <w:rFonts w:ascii="Arial" w:eastAsia="SimSun" w:hAnsi="Arial" w:cs="Arial"/>
                <w:lang w:eastAsia="zh-CN"/>
              </w:rPr>
              <w:t>П</w:t>
            </w:r>
            <w:r w:rsidRPr="00B135FC">
              <w:rPr>
                <w:rFonts w:ascii="Arial" w:eastAsia="SimSun" w:hAnsi="Arial" w:cs="Arial"/>
                <w:lang w:eastAsia="zh-CN"/>
              </w:rPr>
              <w:t>рофориентационные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встречи с работниками дошкольных образовательных учреждений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3 декада сентября 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Патриотическое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ЯГР: П</w:t>
            </w:r>
            <w:r w:rsidRPr="00B135FC">
              <w:rPr>
                <w:rFonts w:ascii="Arial" w:hAnsi="Arial" w:cs="Arial"/>
              </w:rPr>
              <w:t>одготовка материалов и размещение на сайтах «Память народа», «Подвиг народа»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hAnsi="Arial" w:cs="Arial"/>
              </w:rPr>
              <w:t>Киноклуб</w:t>
            </w:r>
            <w:proofErr w:type="spellEnd"/>
            <w:r w:rsidRPr="00B135FC">
              <w:rPr>
                <w:rFonts w:ascii="Arial" w:hAnsi="Arial" w:cs="Arial"/>
              </w:rPr>
              <w:t>. Просмотр фильмов проекта «</w:t>
            </w:r>
            <w:proofErr w:type="spellStart"/>
            <w:r w:rsidRPr="00B135FC">
              <w:rPr>
                <w:rFonts w:ascii="Arial" w:hAnsi="Arial" w:cs="Arial"/>
              </w:rPr>
              <w:t>Знание</w:t>
            </w:r>
            <w:proofErr w:type="gramStart"/>
            <w:r w:rsidRPr="00B135FC">
              <w:rPr>
                <w:rFonts w:ascii="Arial" w:hAnsi="Arial" w:cs="Arial"/>
              </w:rPr>
              <w:t>.К</w:t>
            </w:r>
            <w:proofErr w:type="gramEnd"/>
            <w:r w:rsidRPr="00B135FC">
              <w:rPr>
                <w:rFonts w:ascii="Arial" w:hAnsi="Arial" w:cs="Arial"/>
              </w:rPr>
              <w:t>ино</w:t>
            </w:r>
            <w:proofErr w:type="spellEnd"/>
            <w:r w:rsidRPr="00B135FC">
              <w:rPr>
                <w:rFonts w:ascii="Arial" w:hAnsi="Arial" w:cs="Arial"/>
              </w:rPr>
              <w:t>», приуроченных к памятным датам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Calibri" w:hAnsi="Arial" w:cs="Arial"/>
              </w:rPr>
              <w:t>Отборочные этапы Всероссийской военно-патриотической игры «Зарница 2.0» (школьный этап)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Октябрь-январь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Calibri" w:hAnsi="Arial" w:cs="Arial"/>
              </w:rPr>
              <w:t>М</w:t>
            </w:r>
            <w:r w:rsidRPr="00B135FC">
              <w:rPr>
                <w:rFonts w:ascii="Arial" w:eastAsia="Calibri" w:hAnsi="Arial" w:cs="Arial"/>
              </w:rPr>
              <w:t>ероприятия, проводимые при взаимодействии с Региональным отделением Всероссийского детско-юношеского военно-патриотического общественного движения «</w:t>
            </w:r>
            <w:proofErr w:type="spellStart"/>
            <w:r w:rsidRPr="00B135FC">
              <w:rPr>
                <w:rFonts w:ascii="Arial" w:eastAsia="Calibri" w:hAnsi="Arial" w:cs="Arial"/>
              </w:rPr>
              <w:t>Юнармия</w:t>
            </w:r>
            <w:proofErr w:type="spellEnd"/>
            <w:r w:rsidRPr="00B135FC">
              <w:rPr>
                <w:rFonts w:ascii="Arial" w:eastAsia="Calibri" w:hAnsi="Arial" w:cs="Arial"/>
              </w:rPr>
              <w:t>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proofErr w:type="spellStart"/>
            <w:r>
              <w:rPr>
                <w:rFonts w:ascii="Arial" w:hAnsi="Arial" w:cs="Arial"/>
                <w:color w:val="000000"/>
                <w:w w:val="0"/>
              </w:rPr>
              <w:t>Юнармия</w:t>
            </w:r>
            <w:proofErr w:type="spellEnd"/>
            <w:r>
              <w:rPr>
                <w:rFonts w:ascii="Arial" w:hAnsi="Arial" w:cs="Arial"/>
                <w:color w:val="000000"/>
                <w:w w:val="0"/>
              </w:rPr>
              <w:t>, 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Акция «Письмо солдату»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hAnsi="Arial" w:cs="Arial"/>
                <w:shd w:val="clear" w:color="auto" w:fill="FFFFFF"/>
              </w:rPr>
              <w:t>П</w:t>
            </w:r>
            <w:r w:rsidRPr="00B135FC">
              <w:rPr>
                <w:rFonts w:ascii="Arial" w:hAnsi="Arial" w:cs="Arial"/>
                <w:shd w:val="clear" w:color="auto" w:fill="FFFFFF"/>
              </w:rPr>
              <w:t xml:space="preserve">роведение учебных сборов обучающихся 8,10 классов и 1-2 курсов образовательных организаций (по графику)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По отдельному графику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</w:rPr>
              <w:t>ЯГР: Проведение «Уроков Мужества».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КР, ПОБЗР,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Сентябрь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Times New Roman" w:hAnsi="Arial" w:cs="Arial"/>
                <w:color w:val="000000"/>
              </w:rPr>
              <w:t xml:space="preserve">Проведение совместных мероприятий с местными библиотеками, посвященными </w:t>
            </w:r>
            <w:r w:rsidRPr="00B135FC">
              <w:rPr>
                <w:rFonts w:ascii="Arial" w:eastAsia="Times New Roman" w:hAnsi="Arial"/>
                <w:color w:val="000000"/>
              </w:rPr>
              <w:t>Д</w:t>
            </w:r>
            <w:r>
              <w:rPr>
                <w:rFonts w:ascii="Arial" w:hAnsi="Arial"/>
                <w:color w:val="000000"/>
              </w:rPr>
              <w:t>ню</w:t>
            </w:r>
            <w:r w:rsidRPr="00B135FC">
              <w:rPr>
                <w:rFonts w:ascii="Arial" w:eastAsia="Times New Roman" w:hAnsi="Arial"/>
                <w:color w:val="000000"/>
              </w:rPr>
              <w:t xml:space="preserve"> победы русских полков во главе с великим князем Дмитрием Донским в Куликовской битве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  <w:color w:val="000000"/>
              </w:rPr>
              <w:t>Просмотр документального фильма «Парад 1941 года»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shd w:val="clear" w:color="auto" w:fill="FFFFFF"/>
                <w:lang w:eastAsia="zh-CN"/>
              </w:rPr>
              <w:t xml:space="preserve">«Жить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– Родине служить!»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профориентационное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мероприятие с участием сотрудников правоохранительных органов, военкоматов, представителями ветеранских организаций, направленное на </w:t>
            </w:r>
            <w:r w:rsidRPr="00B135FC">
              <w:rPr>
                <w:rFonts w:ascii="Arial" w:eastAsia="SimSun" w:hAnsi="Arial" w:cs="Arial"/>
                <w:lang w:eastAsia="zh-CN"/>
              </w:rPr>
              <w:lastRenderedPageBreak/>
              <w:t>популяризацию профессии офицера, военнослужащего, сотрудников внутренних дел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2 декада ноября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Просмотр документального фильма «Твои герои, Зауралье». После просмотра фильма провести беседу с обучающимися, обратив внимание на населенные пункты, являющиеся малой Родиной Героев, названия улиц, носящих их имена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</w:pPr>
            <w:r>
              <w:rPr>
                <w:rFonts w:ascii="Arial" w:eastAsia="Arial" w:hAnsi="Arial" w:cs="Arial"/>
                <w:bCs/>
                <w:color w:val="333333"/>
                <w:shd w:val="clear" w:color="auto" w:fill="FFFFFF"/>
              </w:rPr>
              <w:t xml:space="preserve">ЯГР: Проведение торжественных линеек, классных часов, посвященных Дню Конституции Российской Федерации 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Январь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«Жить – Родине служить!» </w:t>
            </w:r>
            <w:proofErr w:type="spellStart"/>
            <w:r w:rsidRPr="00B135FC">
              <w:rPr>
                <w:rFonts w:ascii="Arial" w:hAnsi="Arial" w:cs="Arial"/>
              </w:rPr>
              <w:t>профориентационное</w:t>
            </w:r>
            <w:proofErr w:type="spellEnd"/>
            <w:r w:rsidRPr="00B135FC">
              <w:rPr>
                <w:rFonts w:ascii="Arial" w:hAnsi="Arial" w:cs="Arial"/>
              </w:rPr>
              <w:t xml:space="preserve"> мероприятие с участием сотрудников правоохранительных органов, военкоматов, представителями ветеранских организаций, направленное на популяризацию профессии офицера, военнослужащего, сотрудников внутренних дел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Торжественное открытие месячника оборонно-массовой и спортивной работы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 xml:space="preserve">емейный </w:t>
            </w:r>
            <w:proofErr w:type="spellStart"/>
            <w:r w:rsidRPr="00B135FC">
              <w:rPr>
                <w:rFonts w:ascii="Arial" w:hAnsi="Arial" w:cs="Arial"/>
              </w:rPr>
              <w:t>киноклуб</w:t>
            </w:r>
            <w:proofErr w:type="spellEnd"/>
            <w:r w:rsidRPr="00B135FC">
              <w:rPr>
                <w:rFonts w:ascii="Arial" w:hAnsi="Arial" w:cs="Arial"/>
              </w:rPr>
              <w:t xml:space="preserve"> по теме</w:t>
            </w:r>
            <w:r>
              <w:rPr>
                <w:rFonts w:ascii="Arial" w:hAnsi="Arial" w:cs="Arial"/>
              </w:rPr>
              <w:t xml:space="preserve"> -</w:t>
            </w:r>
            <w:r w:rsidRPr="00B135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</w:t>
            </w:r>
            <w:r w:rsidRPr="00B135FC">
              <w:rPr>
                <w:rFonts w:ascii="Arial" w:hAnsi="Arial" w:cs="Arial"/>
              </w:rPr>
              <w:t xml:space="preserve">росмотр фильмов о </w:t>
            </w:r>
            <w:r>
              <w:rPr>
                <w:rFonts w:ascii="Arial" w:hAnsi="Arial" w:cs="Arial"/>
              </w:rPr>
              <w:t>Великой Отечественной войне (</w:t>
            </w:r>
            <w:proofErr w:type="gramStart"/>
            <w:r>
              <w:rPr>
                <w:rFonts w:ascii="Arial" w:hAnsi="Arial" w:cs="Arial"/>
              </w:rPr>
              <w:t>согласно перечня</w:t>
            </w:r>
            <w:proofErr w:type="gramEnd"/>
            <w:r>
              <w:rPr>
                <w:rFonts w:ascii="Arial" w:hAnsi="Arial" w:cs="Arial"/>
              </w:rPr>
              <w:t xml:space="preserve"> Департамента образования и науки Курганской области)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Февраль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В</w:t>
            </w:r>
            <w:r w:rsidRPr="00B135FC">
              <w:rPr>
                <w:rFonts w:ascii="Arial" w:hAnsi="Arial" w:cs="Arial"/>
              </w:rPr>
              <w:t xml:space="preserve">стречи с войнами </w:t>
            </w:r>
            <w:r>
              <w:rPr>
                <w:rFonts w:ascii="Arial" w:hAnsi="Arial" w:cs="Arial"/>
              </w:rPr>
              <w:t xml:space="preserve">участниками боевых действий </w:t>
            </w:r>
            <w:r w:rsidRPr="00B135FC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B135FC">
              <w:rPr>
                <w:rFonts w:ascii="Arial" w:hAnsi="Arial" w:cs="Arial"/>
              </w:rPr>
              <w:t>посещение матерей воинов (оказание помощи по хозяйству, чаепитие, общение и пр.)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У</w:t>
            </w:r>
            <w:r w:rsidRPr="00B135FC">
              <w:rPr>
                <w:rFonts w:ascii="Arial" w:hAnsi="Arial" w:cs="Arial"/>
              </w:rPr>
              <w:t xml:space="preserve">рок памяти выпускникам, погибшим в ходе </w:t>
            </w:r>
            <w:r>
              <w:rPr>
                <w:rFonts w:ascii="Arial" w:hAnsi="Arial" w:cs="Arial"/>
              </w:rPr>
              <w:t>CBO</w:t>
            </w:r>
            <w:r w:rsidRPr="00B135FC">
              <w:rPr>
                <w:rFonts w:ascii="Arial" w:hAnsi="Arial" w:cs="Arial"/>
              </w:rPr>
              <w:t xml:space="preserve"> (в т.ч. около памятных плит). Урок может проходить с приглашением родственников погибшего (при желании) или его сослуживцев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УИ, ПОБЗР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Т</w:t>
            </w:r>
            <w:r w:rsidRPr="00B135FC">
              <w:rPr>
                <w:rFonts w:ascii="Arial" w:hAnsi="Arial" w:cs="Arial"/>
              </w:rPr>
              <w:t>оржественное закрытие месячника оборонно-массовой и спортивной работ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szCs w:val="22"/>
                <w:lang w:val="ru-RU"/>
              </w:rPr>
            </w:pPr>
            <w:r>
              <w:rPr>
                <w:rFonts w:ascii="Arial" w:hAnsi="Arial" w:cs="Arial"/>
                <w:szCs w:val="22"/>
                <w:lang w:val="ru-RU"/>
              </w:rPr>
              <w:t>ЯГР: У</w:t>
            </w:r>
            <w:r w:rsidRPr="00B135FC">
              <w:rPr>
                <w:rFonts w:ascii="Arial" w:hAnsi="Arial" w:cs="Arial"/>
                <w:szCs w:val="22"/>
                <w:lang w:val="ru-RU"/>
              </w:rPr>
              <w:t xml:space="preserve">рок памяти выпускникам, погибшим в ходе </w:t>
            </w:r>
            <w:r>
              <w:rPr>
                <w:rFonts w:ascii="Arial" w:hAnsi="Arial" w:cs="Arial"/>
                <w:szCs w:val="22"/>
              </w:rPr>
              <w:t>CBO</w:t>
            </w:r>
            <w:r w:rsidRPr="00B135FC">
              <w:rPr>
                <w:rFonts w:ascii="Arial" w:hAnsi="Arial" w:cs="Arial"/>
                <w:szCs w:val="22"/>
                <w:lang w:val="ru-RU"/>
              </w:rPr>
              <w:t xml:space="preserve"> (в т.ч. около памятных плит). Урок может проходить с приглашением родственников погибшего (</w:t>
            </w:r>
            <w:r>
              <w:rPr>
                <w:rFonts w:ascii="Arial" w:hAnsi="Arial" w:cs="Arial"/>
                <w:szCs w:val="22"/>
                <w:lang w:val="ru-RU"/>
              </w:rPr>
              <w:t>по согласованию</w:t>
            </w:r>
            <w:r w:rsidRPr="00B135FC">
              <w:rPr>
                <w:rFonts w:ascii="Arial" w:hAnsi="Arial" w:cs="Arial"/>
                <w:szCs w:val="22"/>
                <w:lang w:val="ru-RU"/>
              </w:rPr>
              <w:t>) или его сослуживцев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ПОБЗР, УФК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pStyle w:val="18"/>
              <w:jc w:val="both"/>
              <w:rPr>
                <w:rFonts w:ascii="Arial" w:hAnsi="Arial" w:cs="Arial"/>
                <w:b/>
                <w:bCs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Cs w:val="22"/>
                <w:lang w:val="ru-RU"/>
              </w:rPr>
              <w:t>Март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День воссоединения Крыма с Россией - посещение концертов, музеев, выставок, библиотек, проведения мероприятий в соответствии с концепцией предложенной советником директора по воспитанию.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А</w:t>
            </w:r>
            <w:r w:rsidRPr="00B135FC">
              <w:rPr>
                <w:rFonts w:ascii="Arial" w:hAnsi="Arial" w:cs="Arial"/>
              </w:rPr>
              <w:t>кция «Обелиск» с привлечение родительской общественности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День Победы. Линейка. Минута молчания. </w:t>
            </w:r>
            <w:r w:rsidRPr="00B135FC">
              <w:rPr>
                <w:rFonts w:ascii="Arial" w:hAnsi="Arial" w:cs="Arial"/>
              </w:rPr>
              <w:t xml:space="preserve">Праздничный концерт (песни времен Великой Отечественной войны). Участие обучающихся в </w:t>
            </w:r>
            <w:r w:rsidRPr="00B135FC">
              <w:rPr>
                <w:rFonts w:ascii="Arial" w:hAnsi="Arial" w:cs="Arial"/>
              </w:rPr>
              <w:lastRenderedPageBreak/>
              <w:t xml:space="preserve">акциях «Георгиевская лента», «Окна Победы», а также митингах, посвященных Дню </w:t>
            </w:r>
            <w:r>
              <w:rPr>
                <w:rFonts w:ascii="Arial" w:hAnsi="Arial" w:cs="Arial"/>
              </w:rPr>
              <w:t>Победы на территориях муниципальных образований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Духовно-нравственное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«Уроков нравственности» с приглашением представителей духовенства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четверть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 xml:space="preserve">лассные часы о сборе гуманитарной помощи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lang w:eastAsia="zh-CN"/>
              </w:rPr>
              <w:t>Сентябрь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>Акция «Самолетик будущего»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851"/>
              </w:tabs>
              <w:rPr>
                <w:rFonts w:ascii="Arial" w:eastAsia="SimSu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>Исторический турнир «Грамотность на Руси»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Литературная гостиная «Истории судеб знаменитых россиян»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декадя</w:t>
            </w:r>
            <w:proofErr w:type="spellEnd"/>
            <w:r>
              <w:rPr>
                <w:rFonts w:ascii="Arial" w:hAnsi="Arial" w:cs="Arial"/>
                <w:color w:val="000000"/>
                <w:w w:val="0"/>
              </w:rPr>
              <w:t xml:space="preserve">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Октябрь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Т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еатрализованный концерт «Спасибо, Учитель!» 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Видеопоздравление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«Я тебя поздравляю»/посещение педагогов-ветеранов.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>ЯГР: М</w:t>
            </w:r>
            <w:r w:rsidRPr="00B135FC">
              <w:rPr>
                <w:rFonts w:ascii="Arial" w:hAnsi="Arial" w:cs="Arial"/>
              </w:rPr>
              <w:t xml:space="preserve">астер-классы </w:t>
            </w:r>
            <w:r w:rsidRPr="00B135FC">
              <w:rPr>
                <w:rFonts w:ascii="Arial" w:eastAsia="SimSun" w:hAnsi="Arial" w:cs="Arial"/>
                <w:color w:val="000000"/>
                <w:lang w:eastAsia="zh-CN"/>
              </w:rPr>
              <w:t xml:space="preserve">«Научи учителя»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proofErr w:type="spellStart"/>
            <w:r>
              <w:rPr>
                <w:rFonts w:ascii="Arial" w:eastAsia="SimSun" w:hAnsi="Arial" w:cs="Arial"/>
                <w:lang w:eastAsia="zh-CN"/>
              </w:rPr>
              <w:t>Киноклуб</w:t>
            </w:r>
            <w:proofErr w:type="spellEnd"/>
            <w:r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Ноябрь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>100 вопросов взрослому. Встреча с депутатами, представителями органов местного самоуправления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Общественная инициатива «Мы создаем историю сами»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 xml:space="preserve">онференция «Современный россиянин: </w:t>
            </w:r>
            <w:r w:rsidRPr="00B135FC">
              <w:rPr>
                <w:rFonts w:ascii="Arial" w:hAnsi="Arial" w:cs="Arial"/>
              </w:rPr>
              <w:lastRenderedPageBreak/>
              <w:t>личность и судьба»</w:t>
            </w:r>
            <w:r>
              <w:rPr>
                <w:rFonts w:ascii="Arial" w:hAnsi="Arial" w:cs="Arial"/>
              </w:rPr>
              <w:t>:</w:t>
            </w:r>
            <w:r w:rsidRPr="00B135FC">
              <w:rPr>
                <w:rFonts w:ascii="Arial" w:hAnsi="Arial" w:cs="Arial"/>
              </w:rPr>
              <w:t xml:space="preserve"> обсу</w:t>
            </w:r>
            <w:r>
              <w:rPr>
                <w:rFonts w:ascii="Arial" w:hAnsi="Arial" w:cs="Arial"/>
              </w:rPr>
              <w:t>ждение</w:t>
            </w:r>
            <w:r w:rsidRPr="00B135FC">
              <w:rPr>
                <w:rFonts w:ascii="Arial" w:hAnsi="Arial" w:cs="Arial"/>
              </w:rPr>
              <w:t xml:space="preserve"> проблем молодеж</w:t>
            </w:r>
            <w:r>
              <w:rPr>
                <w:rFonts w:ascii="Arial" w:hAnsi="Arial" w:cs="Arial"/>
              </w:rPr>
              <w:t>и</w:t>
            </w:r>
            <w:r w:rsidRPr="00B135FC">
              <w:rPr>
                <w:rFonts w:ascii="Arial" w:hAnsi="Arial" w:cs="Arial"/>
              </w:rPr>
              <w:t>, социальн</w:t>
            </w:r>
            <w:r>
              <w:rPr>
                <w:rFonts w:ascii="Arial" w:hAnsi="Arial" w:cs="Arial"/>
              </w:rPr>
              <w:t>ой</w:t>
            </w:r>
            <w:r w:rsidRPr="00B135FC">
              <w:rPr>
                <w:rFonts w:ascii="Arial" w:hAnsi="Arial" w:cs="Arial"/>
              </w:rPr>
              <w:t xml:space="preserve"> роли гражданина современной России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ЯГР: </w:t>
            </w:r>
            <w:r w:rsidRPr="00B135FC">
              <w:rPr>
                <w:rFonts w:ascii="Arial" w:hAnsi="Arial" w:cs="Arial"/>
              </w:rPr>
              <w:t>Парламентская школа «Гражданин и закон»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УО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ЯГР: </w:t>
            </w:r>
            <w:r w:rsidRPr="00B135FC">
              <w:rPr>
                <w:rFonts w:ascii="Arial" w:hAnsi="Arial" w:cs="Arial"/>
              </w:rPr>
              <w:t>Языковой марафон «Родной язык — богатство каждого»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Новогодний маскарад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Январь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Диалоговое пространство «Общество и я»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Классные часы лидеров мнений»</w:t>
            </w:r>
            <w:r>
              <w:rPr>
                <w:rFonts w:ascii="Arial" w:hAnsi="Arial" w:cs="Arial"/>
              </w:rPr>
              <w:t xml:space="preserve">: </w:t>
            </w:r>
            <w:r w:rsidRPr="00B135FC">
              <w:rPr>
                <w:rFonts w:ascii="Arial" w:hAnsi="Arial" w:cs="Arial"/>
              </w:rPr>
              <w:t>обучение искусству ведения конструктивного разговора, лидерским качествам, социальной смелости и активности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Февраль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Классный смотр фильмов «Исторические фильмы о судьбах людей»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Интерактивный музейный экспонат «Отечественная война и её уроки»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Март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100 вопросов взрослому на тему: «Жизнь замечательных женщин» встреча с женщинами – лидерами общественного мнения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марта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Конкурс стихов собственного сочинения/ экскурсия «В </w:t>
            </w:r>
            <w:proofErr w:type="spellStart"/>
            <w:r w:rsidRPr="00B135FC">
              <w:rPr>
                <w:rFonts w:ascii="Arial" w:hAnsi="Arial" w:cs="Arial"/>
              </w:rPr>
              <w:t>закулисье</w:t>
            </w:r>
            <w:proofErr w:type="spellEnd"/>
            <w:r w:rsidRPr="00B135FC">
              <w:rPr>
                <w:rFonts w:ascii="Arial" w:hAnsi="Arial" w:cs="Arial"/>
              </w:rPr>
              <w:t xml:space="preserve"> театра»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марта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Апрель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Виртуальная экскурсия в Музей космонавтики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Педагогическая консультация «Формула успеха выпускника»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К</w:t>
            </w:r>
            <w:r w:rsidRPr="00B135FC">
              <w:rPr>
                <w:rFonts w:ascii="Arial" w:hAnsi="Arial" w:cs="Arial"/>
              </w:rPr>
              <w:t>лассный час «Патриотизм и свобода совести»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100 вопросов взрослому - в</w:t>
            </w:r>
            <w:r w:rsidRPr="00B135FC">
              <w:rPr>
                <w:rFonts w:ascii="Arial" w:hAnsi="Arial" w:cs="Arial"/>
              </w:rPr>
              <w:t>стреч</w:t>
            </w:r>
            <w:r>
              <w:rPr>
                <w:rFonts w:ascii="Arial" w:hAnsi="Arial" w:cs="Arial"/>
              </w:rPr>
              <w:t>а общественным деятелем / активистом</w:t>
            </w:r>
            <w:r w:rsidRPr="00B135FC">
              <w:rPr>
                <w:rFonts w:ascii="Arial" w:hAnsi="Arial" w:cs="Arial"/>
              </w:rPr>
              <w:t>, посвященн</w:t>
            </w:r>
            <w:r>
              <w:rPr>
                <w:rFonts w:ascii="Arial" w:hAnsi="Arial" w:cs="Arial"/>
              </w:rPr>
              <w:t>ая</w:t>
            </w:r>
            <w:r w:rsidRPr="00B135FC">
              <w:rPr>
                <w:rFonts w:ascii="Arial" w:hAnsi="Arial" w:cs="Arial"/>
              </w:rPr>
              <w:t xml:space="preserve"> Дню детских Общественных организаций России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Рассказы обучающихся о родственниках - участниках Великой Отечественной войны на классных часах и школьных мероприятиях с размещением на официальных страницах образовательной организации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5-9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ШВР, КР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Трудовое воспитание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Times New Roman" w:hAnsi="Arial" w:cs="Arial"/>
                <w:color w:val="000000"/>
              </w:rPr>
              <w:t>Операция «Уют».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На последней неделе каждой четверти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КР, завхоз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Каникулярная </w:t>
            </w:r>
            <w:r w:rsidRPr="00B135FC">
              <w:rPr>
                <w:rFonts w:ascii="Arial" w:hAnsi="Arial" w:cs="Arial"/>
              </w:rPr>
              <w:t xml:space="preserve">школа </w:t>
            </w:r>
            <w:r>
              <w:rPr>
                <w:rFonts w:ascii="Arial" w:hAnsi="Arial" w:cs="Arial"/>
              </w:rPr>
              <w:t xml:space="preserve">олимпиадного, </w:t>
            </w:r>
            <w:r w:rsidRPr="00B135FC">
              <w:rPr>
                <w:rFonts w:ascii="Arial" w:hAnsi="Arial" w:cs="Arial"/>
              </w:rPr>
              <w:t xml:space="preserve">инженерного направления 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Весенние, летние и осенние каникулы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w w:val="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0"/>
              </w:rPr>
              <w:t>Сентябрь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Неделя науки и техники «Научись понимать и создавать новые технологии»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сентября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УФ, УТ,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Программа практикумов по приобретению опыта работы</w:t>
            </w:r>
            <w:r>
              <w:rPr>
                <w:rFonts w:ascii="Arial" w:hAnsi="Arial" w:cs="Arial"/>
              </w:rPr>
              <w:t xml:space="preserve"> по профессии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сентября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Октябрь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встречи с представителями </w:t>
            </w:r>
            <w:r>
              <w:rPr>
                <w:rFonts w:ascii="Arial" w:hAnsi="Arial" w:cs="Arial"/>
              </w:rPr>
              <w:lastRenderedPageBreak/>
              <w:t>предприятий, индивидуальными предпринимателями по вопросам актуальных кадровых потребностей работодателей, возможностей заключения целевых договоров (по согласованию)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lastRenderedPageBreak/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Конференция по проблемам занятости молодёжи «Пути решения проблемы безработицы среди молодежи»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октября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Ноябрь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ЯГР: уборка пришкольной территории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завхоз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eastAsia="SimSun" w:hAnsi="Arial" w:cs="Arial"/>
                <w:lang w:eastAsia="zh-CN"/>
              </w:rPr>
              <w:t xml:space="preserve">Трудовой </w:t>
            </w:r>
            <w:proofErr w:type="spellStart"/>
            <w:r w:rsidRPr="00B135FC">
              <w:rPr>
                <w:rFonts w:ascii="Arial" w:eastAsia="SimSun" w:hAnsi="Arial" w:cs="Arial"/>
                <w:lang w:eastAsia="zh-CN"/>
              </w:rPr>
              <w:t>хакатон</w:t>
            </w:r>
            <w:proofErr w:type="spellEnd"/>
            <w:r w:rsidRPr="00B135FC">
              <w:rPr>
                <w:rFonts w:ascii="Arial" w:eastAsia="SimSun" w:hAnsi="Arial" w:cs="Arial"/>
                <w:lang w:eastAsia="zh-CN"/>
              </w:rPr>
              <w:t xml:space="preserve"> (решение производственной задачи.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 xml:space="preserve"> 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>Предложенной местным предприятием или органом местного самоуправления)</w:t>
            </w:r>
            <w:proofErr w:type="gramEnd"/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ноября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Декабрь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eastAsia="SimSun" w:hAnsi="Arial" w:cs="Arial"/>
                <w:lang w:eastAsia="zh-CN"/>
              </w:rPr>
              <w:t>Т</w:t>
            </w:r>
            <w:r w:rsidRPr="00B135FC">
              <w:rPr>
                <w:rFonts w:ascii="Arial" w:eastAsia="SimSun" w:hAnsi="Arial" w:cs="Arial"/>
                <w:lang w:eastAsia="zh-CN"/>
              </w:rPr>
              <w:t>рудовой коде</w:t>
            </w:r>
            <w:proofErr w:type="gramStart"/>
            <w:r w:rsidRPr="00B135FC">
              <w:rPr>
                <w:rFonts w:ascii="Arial" w:eastAsia="SimSun" w:hAnsi="Arial" w:cs="Arial"/>
                <w:lang w:eastAsia="zh-CN"/>
              </w:rPr>
              <w:t>кс в гр</w:t>
            </w:r>
            <w:proofErr w:type="gramEnd"/>
            <w:r w:rsidRPr="00B135FC">
              <w:rPr>
                <w:rFonts w:ascii="Arial" w:eastAsia="SimSun" w:hAnsi="Arial" w:cs="Arial"/>
                <w:lang w:eastAsia="zh-CN"/>
              </w:rPr>
              <w:t>афике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декабря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Советник, УО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Январь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ind w:left="110" w:hangingChars="50" w:hanging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Р</w:t>
            </w:r>
            <w:r w:rsidRPr="00B135FC">
              <w:rPr>
                <w:rFonts w:ascii="Arial" w:hAnsi="Arial" w:cs="Arial"/>
              </w:rPr>
              <w:t>ассказ</w:t>
            </w:r>
            <w:r>
              <w:rPr>
                <w:rFonts w:ascii="Arial" w:hAnsi="Arial" w:cs="Arial"/>
              </w:rPr>
              <w:t>ы</w:t>
            </w:r>
            <w:r w:rsidRPr="00B135FC">
              <w:rPr>
                <w:rFonts w:ascii="Arial" w:hAnsi="Arial" w:cs="Arial"/>
              </w:rPr>
              <w:t xml:space="preserve"> учеников</w:t>
            </w:r>
            <w:r>
              <w:rPr>
                <w:rFonts w:ascii="Arial" w:hAnsi="Arial" w:cs="Arial"/>
              </w:rPr>
              <w:t xml:space="preserve"> старших классов</w:t>
            </w:r>
            <w:r w:rsidRPr="00B135FC">
              <w:rPr>
                <w:rFonts w:ascii="Arial" w:hAnsi="Arial" w:cs="Arial"/>
              </w:rPr>
              <w:t xml:space="preserve"> о своем первом опыте </w:t>
            </w:r>
            <w:r>
              <w:rPr>
                <w:rFonts w:ascii="Arial" w:hAnsi="Arial" w:cs="Arial"/>
              </w:rPr>
              <w:t>трудоустройства в прошедшем году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w w:val="0"/>
              </w:rPr>
              <w:t>декадя</w:t>
            </w:r>
            <w:proofErr w:type="spellEnd"/>
            <w:r>
              <w:rPr>
                <w:rFonts w:ascii="Arial" w:hAnsi="Arial" w:cs="Arial"/>
                <w:color w:val="000000"/>
                <w:w w:val="0"/>
              </w:rPr>
              <w:t xml:space="preserve"> января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ind w:left="110" w:hangingChars="50" w:hanging="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ЯГР: Акция </w:t>
            </w:r>
            <w:r w:rsidRPr="00B135FC">
              <w:rPr>
                <w:rFonts w:ascii="Arial" w:hAnsi="Arial" w:cs="Arial"/>
              </w:rPr>
              <w:t>«Молодежь помогает пожилым людям</w:t>
            </w:r>
            <w:r>
              <w:rPr>
                <w:rFonts w:ascii="Arial" w:hAnsi="Arial" w:cs="Arial"/>
              </w:rPr>
              <w:t>/ветеранам и их семьям</w:t>
            </w:r>
            <w:r w:rsidRPr="00B135FC">
              <w:rPr>
                <w:rFonts w:ascii="Arial" w:hAnsi="Arial" w:cs="Arial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января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Февраль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Деловая игра с ИИ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февраля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Советник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Просмотр фильмов и обсуждение произведений литературы о </w:t>
            </w:r>
            <w:r>
              <w:rPr>
                <w:rFonts w:ascii="Arial" w:hAnsi="Arial" w:cs="Arial"/>
              </w:rPr>
              <w:t>героях</w:t>
            </w:r>
            <w:r w:rsidRPr="00B135FC">
              <w:rPr>
                <w:rFonts w:ascii="Arial" w:hAnsi="Arial" w:cs="Arial"/>
              </w:rPr>
              <w:t xml:space="preserve"> труда</w:t>
            </w:r>
            <w:r>
              <w:rPr>
                <w:rFonts w:ascii="Arial" w:hAnsi="Arial" w:cs="Arial"/>
              </w:rPr>
              <w:t xml:space="preserve"> в годы Великой Отечественной </w:t>
            </w:r>
            <w:r>
              <w:rPr>
                <w:rFonts w:ascii="Arial" w:hAnsi="Arial" w:cs="Arial"/>
              </w:rPr>
              <w:lastRenderedPageBreak/>
              <w:t>войны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lastRenderedPageBreak/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февраля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Март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Турнир по информационным технологиям «Компьютерный гений»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марта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учитель информатики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b/>
                <w:bCs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lang w:eastAsia="zh-CN"/>
              </w:rPr>
              <w:t>Апрель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313"/>
              </w:tabs>
              <w:rPr>
                <w:rFonts w:ascii="Arial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  <w:color w:val="000000"/>
              </w:rPr>
              <w:t>ЯГР: уборка пришкольной территории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апреля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завхоз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Подготовка </w:t>
            </w:r>
            <w:proofErr w:type="spellStart"/>
            <w:r w:rsidRPr="00B135FC">
              <w:rPr>
                <w:rFonts w:ascii="Arial" w:hAnsi="Arial" w:cs="Arial"/>
              </w:rPr>
              <w:t>портфолио</w:t>
            </w:r>
            <w:proofErr w:type="spellEnd"/>
            <w:r w:rsidRPr="00B135FC">
              <w:rPr>
                <w:rFonts w:ascii="Arial" w:hAnsi="Arial" w:cs="Arial"/>
              </w:rPr>
              <w:t xml:space="preserve"> достижений «Расскажи о себе работодателю»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апреля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КР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 xml:space="preserve">Дебаты на </w:t>
            </w:r>
            <w:proofErr w:type="gramStart"/>
            <w:r w:rsidRPr="00B135FC">
              <w:rPr>
                <w:rFonts w:ascii="Arial" w:hAnsi="Arial" w:cs="Arial"/>
              </w:rPr>
              <w:t>темы</w:t>
            </w:r>
            <w:proofErr w:type="gramEnd"/>
            <w:r w:rsidRPr="00B135FC">
              <w:rPr>
                <w:rFonts w:ascii="Arial" w:hAnsi="Arial" w:cs="Arial"/>
              </w:rPr>
              <w:t xml:space="preserve"> актуальных проблем рынка труда «</w:t>
            </w:r>
            <w:proofErr w:type="gramStart"/>
            <w:r w:rsidRPr="00B135FC">
              <w:rPr>
                <w:rFonts w:ascii="Arial" w:hAnsi="Arial" w:cs="Arial"/>
              </w:rPr>
              <w:t>Какова</w:t>
            </w:r>
            <w:proofErr w:type="gramEnd"/>
            <w:r w:rsidRPr="00B135FC">
              <w:rPr>
                <w:rFonts w:ascii="Arial" w:hAnsi="Arial" w:cs="Arial"/>
              </w:rPr>
              <w:t xml:space="preserve"> роль современной молодежи в экономике страны?»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3 декада апреля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ШВР, УО,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Май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ЯГР: А</w:t>
            </w:r>
            <w:r w:rsidRPr="00B135FC">
              <w:rPr>
                <w:rFonts w:ascii="Arial" w:hAnsi="Arial" w:cs="Arial"/>
              </w:rPr>
              <w:t>кция «</w:t>
            </w:r>
            <w:proofErr w:type="spellStart"/>
            <w:r w:rsidRPr="00B135FC">
              <w:rPr>
                <w:rFonts w:ascii="Arial" w:hAnsi="Arial" w:cs="Arial"/>
              </w:rPr>
              <w:t>Мир</w:t>
            </w:r>
            <w:proofErr w:type="gramStart"/>
            <w:r w:rsidRPr="00B135FC">
              <w:rPr>
                <w:rFonts w:ascii="Arial" w:hAnsi="Arial" w:cs="Arial"/>
              </w:rPr>
              <w:t>!Т</w:t>
            </w:r>
            <w:proofErr w:type="gramEnd"/>
            <w:r w:rsidRPr="00B135FC">
              <w:rPr>
                <w:rFonts w:ascii="Arial" w:hAnsi="Arial" w:cs="Arial"/>
              </w:rPr>
              <w:t>руд</w:t>
            </w:r>
            <w:proofErr w:type="spellEnd"/>
            <w:r w:rsidRPr="00B135FC">
              <w:rPr>
                <w:rFonts w:ascii="Arial" w:hAnsi="Arial" w:cs="Arial"/>
              </w:rPr>
              <w:t>! Май!» уборка территории школы, пришкольного огорода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Завхоз, ШВР, КР,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Операция «Забота» (</w:t>
            </w:r>
            <w:r>
              <w:rPr>
                <w:rFonts w:ascii="Arial" w:hAnsi="Arial" w:cs="Arial"/>
              </w:rPr>
              <w:t>п</w:t>
            </w:r>
            <w:r w:rsidRPr="00B135FC">
              <w:rPr>
                <w:rFonts w:ascii="Arial" w:hAnsi="Arial" w:cs="Arial"/>
              </w:rPr>
              <w:t>омощь ветеранам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10-11</w:t>
            </w:r>
          </w:p>
        </w:tc>
        <w:tc>
          <w:tcPr>
            <w:tcW w:w="2584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2 декада мая</w:t>
            </w:r>
          </w:p>
        </w:tc>
        <w:tc>
          <w:tcPr>
            <w:tcW w:w="2191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ШВР</w:t>
            </w:r>
          </w:p>
        </w:tc>
      </w:tr>
      <w:tr w:rsidR="00A40C67" w:rsidTr="00270652">
        <w:tc>
          <w:tcPr>
            <w:tcW w:w="498" w:type="dxa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9289" w:type="dxa"/>
            <w:gridSpan w:val="4"/>
            <w:shd w:val="clear" w:color="auto" w:fill="FBD4B4" w:themeFill="accent6" w:themeFillTint="66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Экологическое воспитание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</w:rPr>
              <w:t>ЯГР: С</w:t>
            </w:r>
            <w:r w:rsidRPr="00B135FC">
              <w:rPr>
                <w:rFonts w:ascii="Arial" w:hAnsi="Arial" w:cs="Arial"/>
              </w:rPr>
              <w:t>бор и сдача макулатуры</w:t>
            </w:r>
            <w:r>
              <w:rPr>
                <w:rFonts w:ascii="Arial" w:hAnsi="Arial" w:cs="Arial"/>
              </w:rPr>
              <w:t>, батареек, пластика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w w:val="0"/>
              </w:rPr>
              <w:t>раз в полугодие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ШВР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Субботники на территории населенного пункта (по согласованию)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По графику, утвержденному администрацией муниципального или городского округа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>
              <w:rPr>
                <w:rFonts w:ascii="Arial" w:hAnsi="Arial"/>
              </w:rPr>
              <w:t>Социальный проект «Обустраиваем территорию» - проектирование ландшафтных объектов (аллей, площадок отдыха), пришкольной территории, благоустройство придомовых территорий, садов, скверов и дворов.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всего периода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</w:p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Сбор корма для животных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полугодие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ЗВР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Pr="00B135FC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ЯГР: </w:t>
            </w:r>
            <w:r w:rsidRPr="00B135FC">
              <w:rPr>
                <w:rFonts w:ascii="Arial" w:hAnsi="Arial"/>
              </w:rPr>
              <w:t>Комплексный социально-проектный семинар «Моя школа – мой дом»</w:t>
            </w:r>
            <w:r>
              <w:rPr>
                <w:rFonts w:ascii="Arial" w:hAnsi="Arial"/>
              </w:rPr>
              <w:t xml:space="preserve"> -</w:t>
            </w:r>
            <w:r w:rsidRPr="00B135FC">
              <w:rPr>
                <w:rFonts w:ascii="Arial" w:hAnsi="Arial"/>
              </w:rPr>
              <w:t xml:space="preserve"> выявление способов повышения </w:t>
            </w:r>
            <w:proofErr w:type="spellStart"/>
            <w:r w:rsidRPr="00B135FC">
              <w:rPr>
                <w:rFonts w:ascii="Arial" w:hAnsi="Arial"/>
              </w:rPr>
              <w:t>энергоэффективности</w:t>
            </w:r>
            <w:proofErr w:type="spellEnd"/>
            <w:r w:rsidRPr="00B135FC">
              <w:rPr>
                <w:rFonts w:ascii="Arial" w:hAnsi="Arial"/>
              </w:rPr>
              <w:t xml:space="preserve"> здания школы, улучшение системы утилизации отходов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1 раз в полугодие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ЯГР: </w:t>
            </w:r>
            <w:r w:rsidRPr="00B135FC">
              <w:rPr>
                <w:rFonts w:ascii="Arial" w:hAnsi="Arial"/>
              </w:rPr>
              <w:t>Практика стажировок «Работа с природой»</w:t>
            </w:r>
            <w:r>
              <w:rPr>
                <w:rFonts w:ascii="Arial" w:hAnsi="Arial"/>
              </w:rPr>
              <w:t xml:space="preserve"> - </w:t>
            </w:r>
            <w:r w:rsidRPr="00B135FC">
              <w:rPr>
                <w:rFonts w:ascii="Arial" w:hAnsi="Arial"/>
              </w:rPr>
              <w:t>организация временных рабочих мест в рамках сотрудничества с государственными учреждениями, занимающимися экологическим просвещением и мониторингом состояния природы</w:t>
            </w:r>
            <w:r>
              <w:rPr>
                <w:rFonts w:ascii="Arial" w:hAnsi="Arial"/>
              </w:rPr>
              <w:t xml:space="preserve"> (по согласованию)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В течение учебного года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ШВР, СП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ЯГР: </w:t>
            </w:r>
            <w:r w:rsidRPr="00B135FC">
              <w:rPr>
                <w:rFonts w:ascii="Arial" w:hAnsi="Arial" w:cs="Arial"/>
              </w:rPr>
              <w:t>Экспериментальные уроки «Загрязнение воздуха и почвы»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Октябрь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ШВР, СП</w:t>
            </w:r>
          </w:p>
        </w:tc>
      </w:tr>
      <w:tr w:rsidR="00A40C67" w:rsidTr="00270652">
        <w:tc>
          <w:tcPr>
            <w:tcW w:w="498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Дискуссия «Энергия будущего»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Март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ШВР, СП</w:t>
            </w:r>
          </w:p>
        </w:tc>
      </w:tr>
      <w:tr w:rsidR="00A40C67" w:rsidTr="00270652">
        <w:tc>
          <w:tcPr>
            <w:tcW w:w="498" w:type="dxa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</w:p>
        </w:tc>
        <w:tc>
          <w:tcPr>
            <w:tcW w:w="3330" w:type="dxa"/>
            <w:shd w:val="clear" w:color="auto" w:fill="auto"/>
          </w:tcPr>
          <w:p w:rsidR="00A40C67" w:rsidRDefault="00A40C67" w:rsidP="00270652">
            <w:pPr>
              <w:tabs>
                <w:tab w:val="left" w:pos="7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ЯГР: Международный день Земли - обсуждение достижений человечества в области экологии и роли каждого гражданина в сохранении природы.</w:t>
            </w:r>
          </w:p>
        </w:tc>
        <w:tc>
          <w:tcPr>
            <w:tcW w:w="11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  <w:kern w:val="2"/>
                <w:lang w:eastAsia="ko-KR"/>
              </w:rPr>
              <w:t>10-11</w:t>
            </w:r>
          </w:p>
        </w:tc>
        <w:tc>
          <w:tcPr>
            <w:tcW w:w="2584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Апрель</w:t>
            </w:r>
          </w:p>
        </w:tc>
        <w:tc>
          <w:tcPr>
            <w:tcW w:w="2191" w:type="dxa"/>
            <w:shd w:val="clear" w:color="auto" w:fill="auto"/>
          </w:tcPr>
          <w:p w:rsidR="00A40C67" w:rsidRDefault="00A40C67" w:rsidP="00270652">
            <w:pPr>
              <w:tabs>
                <w:tab w:val="left" w:pos="851"/>
              </w:tabs>
              <w:rPr>
                <w:rFonts w:ascii="Arial" w:hAnsi="Arial" w:cs="Arial"/>
                <w:color w:val="000000"/>
                <w:w w:val="0"/>
              </w:rPr>
            </w:pPr>
            <w:r>
              <w:rPr>
                <w:rFonts w:ascii="Arial" w:hAnsi="Arial" w:cs="Arial"/>
                <w:color w:val="000000"/>
                <w:w w:val="0"/>
              </w:rPr>
              <w:t>ШВР</w:t>
            </w:r>
          </w:p>
        </w:tc>
      </w:tr>
    </w:tbl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Список используемых сокращений: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ДП -  общероссийское общественно-государственное движение «Движение первых».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Завхоз - заведующий хозяйством.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ЗВР - заместитель директора по воспитательной работе.</w:t>
      </w:r>
    </w:p>
    <w:p w:rsidR="00A40C67" w:rsidRDefault="00A40C67" w:rsidP="00A40C67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ЗУВР - заместитель директора по учебно-воспитательной работе.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КР - классный руководитель.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ПОБЗР - преподаватель-организатор ОБЗР.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СП - социальные партнеры.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УИ - учитель истории.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УО - учитель обществознания.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УРЯ - учитель русского языка.</w:t>
      </w:r>
    </w:p>
    <w:p w:rsidR="00A40C67" w:rsidRDefault="00A40C67" w:rsidP="00A40C67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УТ - учитель труда (технологии).</w:t>
      </w:r>
    </w:p>
    <w:p w:rsidR="00A40C67" w:rsidRDefault="00A40C67" w:rsidP="00A40C67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УФ - учитель физики.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УФК - учитель физической культуры.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ШВР - штаб воспитательной работы.</w:t>
      </w:r>
    </w:p>
    <w:p w:rsidR="00A40C67" w:rsidRDefault="00A40C67" w:rsidP="00A40C67">
      <w:pPr>
        <w:rPr>
          <w:rFonts w:ascii="Arial" w:hAnsi="Arial" w:cs="Arial"/>
        </w:rPr>
      </w:pPr>
      <w:r>
        <w:rPr>
          <w:rFonts w:ascii="Arial" w:hAnsi="Arial" w:cs="Arial"/>
        </w:rPr>
        <w:t>ЯГР - региональная программа «Я гражданин России».</w:t>
      </w:r>
    </w:p>
    <w:p w:rsidR="00A40C67" w:rsidRDefault="00A40C67" w:rsidP="00A40C67">
      <w:pPr>
        <w:pStyle w:val="Heading10"/>
      </w:pPr>
      <w:r>
        <w:t>Федеральный</w:t>
      </w:r>
      <w:r>
        <w:rPr>
          <w:spacing w:val="-15"/>
        </w:rPr>
        <w:t xml:space="preserve"> </w:t>
      </w: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работы:</w:t>
      </w:r>
    </w:p>
    <w:p w:rsidR="00A40C67" w:rsidRDefault="00A40C67" w:rsidP="00A40C67">
      <w:pPr>
        <w:pStyle w:val="a3"/>
        <w:spacing w:before="51"/>
        <w:rPr>
          <w:b/>
          <w:sz w:val="28"/>
        </w:rPr>
      </w:pPr>
    </w:p>
    <w:p w:rsidR="00A40C67" w:rsidRDefault="00A40C67" w:rsidP="00A40C67">
      <w:pPr>
        <w:pStyle w:val="a3"/>
        <w:spacing w:before="1"/>
      </w:pPr>
      <w:r>
        <w:rPr>
          <w:b/>
        </w:rPr>
        <w:t>2025</w:t>
      </w:r>
      <w:r>
        <w:rPr>
          <w:b/>
          <w:spacing w:val="-9"/>
        </w:rPr>
        <w:t xml:space="preserve"> </w:t>
      </w:r>
      <w:r>
        <w:rPr>
          <w:b/>
        </w:rPr>
        <w:t>год</w:t>
      </w:r>
      <w:r>
        <w:rPr>
          <w:b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80-летие</w:t>
      </w:r>
      <w:r>
        <w:rPr>
          <w:spacing w:val="-9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1941-1945</w:t>
      </w:r>
      <w:r>
        <w:rPr>
          <w:spacing w:val="-9"/>
        </w:rPr>
        <w:t xml:space="preserve"> </w:t>
      </w:r>
      <w:r>
        <w:rPr>
          <w:spacing w:val="-2"/>
        </w:rPr>
        <w:t>годов</w:t>
      </w:r>
    </w:p>
    <w:p w:rsidR="00A40C67" w:rsidRDefault="00A40C67" w:rsidP="00A40C67">
      <w:pPr>
        <w:pStyle w:val="a3"/>
      </w:pPr>
      <w:r>
        <w:rPr>
          <w:b/>
        </w:rPr>
        <w:t>2026</w:t>
      </w:r>
      <w:r>
        <w:rPr>
          <w:b/>
          <w:spacing w:val="-6"/>
        </w:rPr>
        <w:t xml:space="preserve"> </w:t>
      </w:r>
      <w:r>
        <w:rPr>
          <w:b/>
        </w:rPr>
        <w:t>год</w:t>
      </w:r>
      <w:r>
        <w:rPr>
          <w:b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225</w:t>
      </w:r>
      <w:r>
        <w:rPr>
          <w:spacing w:val="-5"/>
        </w:rPr>
        <w:t xml:space="preserve"> </w:t>
      </w:r>
      <w:r>
        <w:t>-</w:t>
      </w:r>
      <w:proofErr w:type="spellStart"/>
      <w:r>
        <w:t>летия</w:t>
      </w:r>
      <w:proofErr w:type="spellEnd"/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В.И.</w:t>
      </w:r>
      <w:r>
        <w:rPr>
          <w:spacing w:val="-6"/>
        </w:rPr>
        <w:t xml:space="preserve"> </w:t>
      </w:r>
      <w:r>
        <w:rPr>
          <w:spacing w:val="-4"/>
        </w:rPr>
        <w:t>Даля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Сентябрь:</w:t>
      </w:r>
    </w:p>
    <w:p w:rsidR="00A40C67" w:rsidRDefault="00A40C67" w:rsidP="00A40C67">
      <w:pPr>
        <w:pStyle w:val="a3"/>
        <w:spacing w:line="285" w:lineRule="exact"/>
      </w:pPr>
      <w:r>
        <w:t>1</w:t>
      </w:r>
      <w:r>
        <w:rPr>
          <w:spacing w:val="-9"/>
        </w:rPr>
        <w:t xml:space="preserve"> </w:t>
      </w:r>
      <w:r>
        <w:t>сентября: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знаний;</w:t>
      </w:r>
    </w:p>
    <w:p w:rsidR="00A40C67" w:rsidRDefault="00A40C67" w:rsidP="00A40C67">
      <w:pPr>
        <w:pStyle w:val="a3"/>
        <w:spacing w:before="1"/>
        <w:ind w:right="288"/>
      </w:pPr>
      <w:r>
        <w:t>3 сентября:</w:t>
      </w:r>
      <w:r>
        <w:rPr>
          <w:spacing w:val="-2"/>
        </w:rPr>
        <w:t xml:space="preserve"> </w:t>
      </w:r>
      <w:r>
        <w:t>День окончания</w:t>
      </w:r>
      <w:proofErr w:type="gramStart"/>
      <w:r>
        <w:t xml:space="preserve"> В</w:t>
      </w:r>
      <w:proofErr w:type="gramEnd"/>
      <w:r>
        <w:t>торой мировой</w:t>
      </w:r>
      <w:r>
        <w:rPr>
          <w:spacing w:val="-4"/>
        </w:rPr>
        <w:t xml:space="preserve"> </w:t>
      </w:r>
      <w:r>
        <w:t>войны, День солидарности в борьбе с терроризмом; 8 сентября: Международный день распространения грамотности;</w:t>
      </w:r>
    </w:p>
    <w:p w:rsidR="00A40C67" w:rsidRDefault="00A40C67" w:rsidP="00A40C67">
      <w:pPr>
        <w:pStyle w:val="a3"/>
        <w:spacing w:before="1" w:line="286" w:lineRule="exact"/>
      </w:pPr>
      <w:r>
        <w:t>14</w:t>
      </w:r>
      <w:r>
        <w:rPr>
          <w:spacing w:val="-11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10"/>
        </w:rPr>
        <w:t xml:space="preserve"> </w:t>
      </w:r>
      <w:r>
        <w:t>жертв</w:t>
      </w:r>
      <w:r>
        <w:rPr>
          <w:spacing w:val="-9"/>
        </w:rPr>
        <w:t xml:space="preserve"> </w:t>
      </w:r>
      <w:r>
        <w:rPr>
          <w:spacing w:val="-2"/>
        </w:rPr>
        <w:t>фашизма;</w:t>
      </w:r>
    </w:p>
    <w:p w:rsidR="00A40C67" w:rsidRDefault="00A40C67" w:rsidP="00A40C67">
      <w:pPr>
        <w:pStyle w:val="a3"/>
        <w:spacing w:line="286" w:lineRule="exact"/>
      </w:pPr>
      <w:r>
        <w:t>21</w:t>
      </w:r>
      <w:r>
        <w:rPr>
          <w:spacing w:val="-9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proofErr w:type="gramStart"/>
      <w:r>
        <w:t>День</w:t>
      </w:r>
      <w:r>
        <w:rPr>
          <w:spacing w:val="-7"/>
        </w:rPr>
        <w:t xml:space="preserve"> </w:t>
      </w:r>
      <w:r>
        <w:t>зарождения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государственности</w:t>
      </w:r>
      <w:r>
        <w:rPr>
          <w:spacing w:val="-8"/>
        </w:rPr>
        <w:t xml:space="preserve"> </w:t>
      </w:r>
      <w:r>
        <w:t>(приурочен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открытию</w:t>
      </w:r>
      <w:r>
        <w:rPr>
          <w:spacing w:val="-8"/>
        </w:rPr>
        <w:t xml:space="preserve"> </w:t>
      </w:r>
      <w:r>
        <w:rPr>
          <w:spacing w:val="-2"/>
        </w:rPr>
        <w:t>памятника</w:t>
      </w:r>
      <w:proofErr w:type="gramEnd"/>
    </w:p>
    <w:p w:rsidR="00A40C67" w:rsidRDefault="00A40C67" w:rsidP="00A40C67">
      <w:pPr>
        <w:pStyle w:val="a3"/>
        <w:spacing w:before="1"/>
        <w:ind w:right="288"/>
      </w:pPr>
      <w:proofErr w:type="gramStart"/>
      <w:r>
        <w:t>«Тысячелетие</w:t>
      </w:r>
      <w:r>
        <w:rPr>
          <w:spacing w:val="-5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Великом</w:t>
      </w:r>
      <w:r>
        <w:rPr>
          <w:spacing w:val="-5"/>
        </w:rPr>
        <w:t xml:space="preserve"> </w:t>
      </w:r>
      <w:r>
        <w:t>Новгороде императором</w:t>
      </w:r>
      <w:r>
        <w:rPr>
          <w:spacing w:val="-5"/>
        </w:rPr>
        <w:t xml:space="preserve"> </w:t>
      </w:r>
      <w:r>
        <w:t>Александром II</w:t>
      </w:r>
      <w:r>
        <w:rPr>
          <w:spacing w:val="-6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1862</w:t>
      </w:r>
      <w:r>
        <w:rPr>
          <w:spacing w:val="-5"/>
        </w:rPr>
        <w:t xml:space="preserve"> </w:t>
      </w:r>
      <w:r>
        <w:t>г.); 27 сентября:</w:t>
      </w:r>
      <w:proofErr w:type="gramEnd"/>
      <w:r>
        <w:t xml:space="preserve"> День работника дошкольного образования, Всемирный день туризма;</w:t>
      </w:r>
    </w:p>
    <w:p w:rsidR="00A40C67" w:rsidRDefault="00A40C67" w:rsidP="00A40C67">
      <w:pPr>
        <w:pStyle w:val="a3"/>
        <w:spacing w:before="1"/>
        <w:ind w:right="1353"/>
      </w:pPr>
      <w:r>
        <w:t>30</w:t>
      </w:r>
      <w:r>
        <w:rPr>
          <w:spacing w:val="-7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7"/>
        </w:rPr>
        <w:t xml:space="preserve"> </w:t>
      </w:r>
      <w:r>
        <w:t>Донецкой</w:t>
      </w:r>
      <w:r>
        <w:rPr>
          <w:spacing w:val="-3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Республики,</w:t>
      </w:r>
      <w:r>
        <w:rPr>
          <w:spacing w:val="-7"/>
        </w:rPr>
        <w:t xml:space="preserve"> </w:t>
      </w:r>
      <w:r>
        <w:t>Луганской</w:t>
      </w:r>
      <w:r>
        <w:rPr>
          <w:spacing w:val="-6"/>
        </w:rPr>
        <w:t xml:space="preserve"> </w:t>
      </w:r>
      <w:r>
        <w:t>Народно Республики, Запорожской области и Херсонской области с Российской Федерацией.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Октябрь:</w:t>
      </w:r>
    </w:p>
    <w:p w:rsidR="00A40C67" w:rsidRDefault="00A40C67" w:rsidP="00A40C67">
      <w:pPr>
        <w:pStyle w:val="a3"/>
        <w:spacing w:line="285" w:lineRule="exact"/>
      </w:pPr>
      <w:r>
        <w:t>1</w:t>
      </w:r>
      <w:r>
        <w:rPr>
          <w:spacing w:val="-13"/>
        </w:rPr>
        <w:t xml:space="preserve"> </w:t>
      </w:r>
      <w:r>
        <w:t>октября: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пожилых</w:t>
      </w:r>
      <w:r>
        <w:rPr>
          <w:spacing w:val="-12"/>
        </w:rPr>
        <w:t xml:space="preserve"> </w:t>
      </w:r>
      <w:r>
        <w:t>людей;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rPr>
          <w:spacing w:val="-2"/>
        </w:rPr>
        <w:t>музыки;</w:t>
      </w:r>
    </w:p>
    <w:p w:rsidR="00A40C67" w:rsidRDefault="00A40C67" w:rsidP="00A40C67">
      <w:pPr>
        <w:pStyle w:val="a3"/>
        <w:spacing w:before="1" w:line="285" w:lineRule="exact"/>
      </w:pPr>
      <w:r>
        <w:t>4</w:t>
      </w:r>
      <w:r>
        <w:rPr>
          <w:spacing w:val="-9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rPr>
          <w:spacing w:val="-2"/>
        </w:rPr>
        <w:t>животных;</w:t>
      </w:r>
    </w:p>
    <w:p w:rsidR="00A40C67" w:rsidRDefault="00A40C67" w:rsidP="00A40C67">
      <w:pPr>
        <w:pStyle w:val="a3"/>
        <w:spacing w:line="285" w:lineRule="exact"/>
      </w:pPr>
      <w:r>
        <w:t>5</w:t>
      </w:r>
      <w:r>
        <w:rPr>
          <w:spacing w:val="-9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A40C67" w:rsidRDefault="00A40C67" w:rsidP="00A40C67">
      <w:pPr>
        <w:pStyle w:val="a3"/>
      </w:pPr>
      <w:r>
        <w:t>19</w:t>
      </w:r>
      <w:r>
        <w:rPr>
          <w:spacing w:val="-10"/>
        </w:rPr>
        <w:t xml:space="preserve"> </w:t>
      </w:r>
      <w:r>
        <w:t>октября:</w:t>
      </w:r>
      <w:r>
        <w:rPr>
          <w:spacing w:val="-10"/>
        </w:rPr>
        <w:t xml:space="preserve"> </w:t>
      </w:r>
      <w:r>
        <w:t>(Третье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9"/>
        </w:rPr>
        <w:t xml:space="preserve"> </w:t>
      </w:r>
      <w:r>
        <w:t>октября)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отца.</w:t>
      </w:r>
    </w:p>
    <w:p w:rsidR="00A40C67" w:rsidRDefault="00A40C67" w:rsidP="00A40C67">
      <w:pPr>
        <w:pStyle w:val="a3"/>
        <w:spacing w:before="1"/>
      </w:pPr>
      <w:r>
        <w:t>27</w:t>
      </w:r>
      <w:r>
        <w:rPr>
          <w:spacing w:val="-13"/>
        </w:rPr>
        <w:t xml:space="preserve"> </w:t>
      </w:r>
      <w:r>
        <w:t>октября: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rPr>
          <w:spacing w:val="-2"/>
        </w:rPr>
        <w:t>библиотек;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Ноябрь:</w:t>
      </w:r>
    </w:p>
    <w:p w:rsidR="00A40C67" w:rsidRDefault="00A40C67" w:rsidP="00A40C67">
      <w:pPr>
        <w:pStyle w:val="a3"/>
        <w:spacing w:line="285" w:lineRule="exact"/>
      </w:pPr>
      <w:r>
        <w:t>4</w:t>
      </w:r>
      <w:r>
        <w:rPr>
          <w:spacing w:val="-10"/>
        </w:rPr>
        <w:t xml:space="preserve"> </w:t>
      </w:r>
      <w:r>
        <w:t>ноября: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rPr>
          <w:spacing w:val="-2"/>
        </w:rPr>
        <w:t>единства;</w:t>
      </w:r>
    </w:p>
    <w:p w:rsidR="00A40C67" w:rsidRDefault="00A40C67" w:rsidP="00A40C67">
      <w:pPr>
        <w:pStyle w:val="a3"/>
        <w:spacing w:before="1"/>
      </w:pPr>
      <w:r>
        <w:t>10</w:t>
      </w:r>
      <w:r>
        <w:rPr>
          <w:spacing w:val="78"/>
        </w:rPr>
        <w:t xml:space="preserve"> </w:t>
      </w:r>
      <w:r>
        <w:t>ноября:</w:t>
      </w:r>
      <w:r>
        <w:rPr>
          <w:spacing w:val="78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78"/>
        </w:rPr>
        <w:t xml:space="preserve"> </w:t>
      </w:r>
      <w:r>
        <w:t>погибших</w:t>
      </w:r>
      <w:r>
        <w:rPr>
          <w:spacing w:val="49"/>
          <w:w w:val="150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исполнении</w:t>
      </w:r>
      <w:r>
        <w:rPr>
          <w:spacing w:val="79"/>
        </w:rPr>
        <w:t xml:space="preserve"> </w:t>
      </w:r>
      <w:r>
        <w:t>служебных</w:t>
      </w:r>
      <w:r>
        <w:rPr>
          <w:spacing w:val="79"/>
        </w:rPr>
        <w:t xml:space="preserve"> </w:t>
      </w:r>
      <w:r>
        <w:t>обязанностей</w:t>
      </w:r>
      <w:r>
        <w:rPr>
          <w:spacing w:val="79"/>
        </w:rPr>
        <w:t xml:space="preserve"> </w:t>
      </w:r>
      <w:r>
        <w:rPr>
          <w:spacing w:val="-2"/>
        </w:rPr>
        <w:t>сотрудников</w:t>
      </w:r>
    </w:p>
    <w:p w:rsidR="00A40C67" w:rsidRDefault="00A40C67" w:rsidP="00A40C67">
      <w:pPr>
        <w:pStyle w:val="a3"/>
        <w:sectPr w:rsidR="00A40C67">
          <w:pgSz w:w="11900" w:h="16840"/>
          <w:pgMar w:top="520" w:right="425" w:bottom="1240" w:left="566" w:header="0" w:footer="986" w:gutter="0"/>
          <w:cols w:space="720"/>
        </w:sectPr>
      </w:pPr>
    </w:p>
    <w:p w:rsidR="00A40C67" w:rsidRDefault="00A40C67" w:rsidP="00A40C67">
      <w:pPr>
        <w:pStyle w:val="a3"/>
        <w:spacing w:before="60"/>
      </w:pPr>
      <w:r>
        <w:lastRenderedPageBreak/>
        <w:t>органов</w:t>
      </w:r>
      <w:r>
        <w:rPr>
          <w:spacing w:val="-14"/>
        </w:rPr>
        <w:t xml:space="preserve"> </w:t>
      </w:r>
      <w:r>
        <w:t>внутренних</w:t>
      </w:r>
      <w:r>
        <w:rPr>
          <w:spacing w:val="-11"/>
        </w:rPr>
        <w:t xml:space="preserve"> </w:t>
      </w:r>
      <w:r>
        <w:t>дел</w:t>
      </w:r>
      <w:r>
        <w:rPr>
          <w:spacing w:val="-16"/>
        </w:rPr>
        <w:t xml:space="preserve"> </w:t>
      </w:r>
      <w:r>
        <w:rPr>
          <w:spacing w:val="-2"/>
        </w:rPr>
        <w:t>России;</w:t>
      </w:r>
    </w:p>
    <w:p w:rsidR="00A40C67" w:rsidRDefault="00A40C67" w:rsidP="00A40C67">
      <w:pPr>
        <w:pStyle w:val="a3"/>
        <w:spacing w:before="1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2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ноября) День Матери;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Декабрь:</w:t>
      </w:r>
    </w:p>
    <w:p w:rsidR="00A40C67" w:rsidRDefault="00A40C67" w:rsidP="00A40C67">
      <w:pPr>
        <w:pStyle w:val="a3"/>
        <w:spacing w:line="285" w:lineRule="exact"/>
      </w:pPr>
      <w:r>
        <w:t>1</w:t>
      </w:r>
      <w:r>
        <w:rPr>
          <w:spacing w:val="-9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математика;</w:t>
      </w:r>
    </w:p>
    <w:p w:rsidR="00A40C67" w:rsidRDefault="00A40C67" w:rsidP="00A40C67">
      <w:pPr>
        <w:pStyle w:val="a3"/>
        <w:spacing w:before="1" w:line="285" w:lineRule="exact"/>
      </w:pPr>
      <w:r>
        <w:t>3</w:t>
      </w:r>
      <w:r>
        <w:rPr>
          <w:spacing w:val="-1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неизвестного</w:t>
      </w:r>
      <w:r>
        <w:rPr>
          <w:spacing w:val="-12"/>
        </w:rPr>
        <w:t xml:space="preserve"> </w:t>
      </w:r>
      <w:r>
        <w:t>солдата;</w:t>
      </w:r>
      <w:r>
        <w:rPr>
          <w:spacing w:val="-14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rPr>
          <w:spacing w:val="-2"/>
        </w:rPr>
        <w:t>инвалидов;</w:t>
      </w:r>
    </w:p>
    <w:p w:rsidR="00A40C67" w:rsidRDefault="00A40C67" w:rsidP="00A40C67">
      <w:pPr>
        <w:pStyle w:val="a3"/>
        <w:ind w:right="1353"/>
      </w:pPr>
      <w:r>
        <w:t>5</w:t>
      </w:r>
      <w:r>
        <w:rPr>
          <w:spacing w:val="-4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Битва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Москву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Великой 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t>гг.; Международный день добровольца;</w:t>
      </w:r>
    </w:p>
    <w:p w:rsidR="00A40C67" w:rsidRDefault="00A40C67" w:rsidP="00A40C67">
      <w:pPr>
        <w:pStyle w:val="a3"/>
      </w:pPr>
      <w:r>
        <w:t>9</w:t>
      </w:r>
      <w:r>
        <w:rPr>
          <w:spacing w:val="-10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rPr>
          <w:spacing w:val="-2"/>
        </w:rPr>
        <w:t>Отечества;</w:t>
      </w:r>
    </w:p>
    <w:p w:rsidR="00A40C67" w:rsidRDefault="00A40C67" w:rsidP="00A40C67">
      <w:pPr>
        <w:pStyle w:val="a3"/>
        <w:ind w:right="4710"/>
      </w:pPr>
      <w:r>
        <w:t>12</w:t>
      </w:r>
      <w:r>
        <w:rPr>
          <w:spacing w:val="-9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Федерации; 27 декабря: День спасателя Российской Федерации.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before="1" w:line="285" w:lineRule="exact"/>
      </w:pPr>
      <w:r>
        <w:rPr>
          <w:spacing w:val="-2"/>
        </w:rPr>
        <w:t>Январь:</w:t>
      </w:r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340"/>
        </w:tabs>
        <w:spacing w:line="285" w:lineRule="exact"/>
        <w:ind w:left="340" w:hanging="186"/>
        <w:rPr>
          <w:sz w:val="25"/>
        </w:rPr>
      </w:pPr>
      <w:r>
        <w:rPr>
          <w:sz w:val="25"/>
        </w:rPr>
        <w:t>января:</w:t>
      </w:r>
      <w:r>
        <w:rPr>
          <w:spacing w:val="-11"/>
          <w:sz w:val="25"/>
        </w:rPr>
        <w:t xml:space="preserve"> </w:t>
      </w:r>
      <w:r>
        <w:rPr>
          <w:sz w:val="25"/>
        </w:rPr>
        <w:t>Новый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год;</w:t>
      </w:r>
    </w:p>
    <w:p w:rsidR="00A40C67" w:rsidRDefault="00A40C67" w:rsidP="00A40C67">
      <w:pPr>
        <w:pStyle w:val="a3"/>
        <w:spacing w:line="285" w:lineRule="exact"/>
      </w:pPr>
      <w:r>
        <w:t>7</w:t>
      </w:r>
      <w:r>
        <w:rPr>
          <w:spacing w:val="-9"/>
        </w:rPr>
        <w:t xml:space="preserve"> </w:t>
      </w:r>
      <w:r>
        <w:t>января:</w:t>
      </w:r>
      <w:r>
        <w:rPr>
          <w:spacing w:val="-10"/>
        </w:rPr>
        <w:t xml:space="preserve"> </w:t>
      </w:r>
      <w:r>
        <w:t>Рождество</w:t>
      </w:r>
      <w:r>
        <w:rPr>
          <w:spacing w:val="-9"/>
        </w:rPr>
        <w:t xml:space="preserve"> </w:t>
      </w:r>
      <w:r>
        <w:rPr>
          <w:spacing w:val="-2"/>
        </w:rPr>
        <w:t>Христово;</w:t>
      </w:r>
    </w:p>
    <w:p w:rsidR="00A40C67" w:rsidRDefault="00A40C67" w:rsidP="00A40C67">
      <w:pPr>
        <w:pStyle w:val="a3"/>
        <w:spacing w:line="285" w:lineRule="exact"/>
      </w:pPr>
      <w:r>
        <w:t>25</w:t>
      </w:r>
      <w:r>
        <w:rPr>
          <w:spacing w:val="-11"/>
        </w:rPr>
        <w:t xml:space="preserve"> </w:t>
      </w:r>
      <w:r>
        <w:t>января:</w:t>
      </w:r>
      <w:r>
        <w:rPr>
          <w:spacing w:val="-1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rPr>
          <w:spacing w:val="-2"/>
        </w:rPr>
        <w:t>студенчества;</w:t>
      </w:r>
    </w:p>
    <w:p w:rsidR="00A40C67" w:rsidRDefault="00A40C67" w:rsidP="00A40C67">
      <w:pPr>
        <w:pStyle w:val="a3"/>
        <w:spacing w:before="1"/>
      </w:pPr>
      <w:r>
        <w:t>25</w:t>
      </w:r>
      <w:r>
        <w:rPr>
          <w:spacing w:val="-11"/>
        </w:rPr>
        <w:t xml:space="preserve"> </w:t>
      </w:r>
      <w:r>
        <w:t>января:</w:t>
      </w:r>
      <w:r>
        <w:rPr>
          <w:spacing w:val="-13"/>
        </w:rPr>
        <w:t xml:space="preserve"> </w:t>
      </w:r>
      <w:r>
        <w:t>(последнее</w:t>
      </w:r>
      <w:r>
        <w:rPr>
          <w:spacing w:val="-11"/>
        </w:rPr>
        <w:t xml:space="preserve"> </w:t>
      </w:r>
      <w:r>
        <w:t>воскресенье</w:t>
      </w:r>
      <w:r>
        <w:rPr>
          <w:spacing w:val="-11"/>
        </w:rPr>
        <w:t xml:space="preserve"> </w:t>
      </w:r>
      <w:r>
        <w:t>января)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rPr>
          <w:spacing w:val="-2"/>
        </w:rPr>
        <w:t>Интернета;</w:t>
      </w:r>
    </w:p>
    <w:p w:rsidR="00A40C67" w:rsidRDefault="00A40C67" w:rsidP="00A40C67">
      <w:pPr>
        <w:pStyle w:val="a3"/>
        <w:spacing w:before="1"/>
        <w:ind w:right="292"/>
      </w:pPr>
      <w:r>
        <w:t>27</w:t>
      </w:r>
      <w:r>
        <w:rPr>
          <w:spacing w:val="-5"/>
        </w:rPr>
        <w:t xml:space="preserve"> </w:t>
      </w:r>
      <w:r>
        <w:t>января: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5"/>
        </w:rPr>
        <w:t xml:space="preserve"> </w:t>
      </w:r>
      <w:r>
        <w:t>от фашистской</w:t>
      </w:r>
      <w:r>
        <w:rPr>
          <w:spacing w:val="-4"/>
        </w:rPr>
        <w:t xml:space="preserve"> </w:t>
      </w:r>
      <w:r>
        <w:t>блокады;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 xml:space="preserve">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— День памяти жертв </w:t>
      </w:r>
      <w:r>
        <w:rPr>
          <w:spacing w:val="-2"/>
        </w:rPr>
        <w:t>Холокоста.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before="1" w:line="285" w:lineRule="exact"/>
      </w:pPr>
      <w:r>
        <w:rPr>
          <w:spacing w:val="-2"/>
        </w:rPr>
        <w:t>Февраль:</w:t>
      </w:r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340"/>
        </w:tabs>
        <w:spacing w:line="285" w:lineRule="exact"/>
        <w:ind w:left="340" w:hanging="186"/>
        <w:rPr>
          <w:sz w:val="25"/>
        </w:rPr>
      </w:pPr>
      <w:r>
        <w:rPr>
          <w:sz w:val="25"/>
        </w:rPr>
        <w:t>февраля:</w:t>
      </w:r>
      <w:r>
        <w:rPr>
          <w:spacing w:val="-12"/>
          <w:sz w:val="25"/>
        </w:rPr>
        <w:t xml:space="preserve"> </w:t>
      </w:r>
      <w:r>
        <w:rPr>
          <w:sz w:val="25"/>
        </w:rPr>
        <w:t>День</w:t>
      </w:r>
      <w:r>
        <w:rPr>
          <w:spacing w:val="-9"/>
          <w:sz w:val="25"/>
        </w:rPr>
        <w:t xml:space="preserve"> </w:t>
      </w:r>
      <w:r>
        <w:rPr>
          <w:sz w:val="25"/>
        </w:rPr>
        <w:t>воинской</w:t>
      </w:r>
      <w:r>
        <w:rPr>
          <w:spacing w:val="-11"/>
          <w:sz w:val="25"/>
        </w:rPr>
        <w:t xml:space="preserve"> </w:t>
      </w:r>
      <w:r>
        <w:rPr>
          <w:sz w:val="25"/>
        </w:rPr>
        <w:t>славы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России;</w:t>
      </w:r>
    </w:p>
    <w:p w:rsidR="00A40C67" w:rsidRDefault="00A40C67" w:rsidP="00A40C67">
      <w:pPr>
        <w:pStyle w:val="a3"/>
        <w:spacing w:before="3" w:line="237" w:lineRule="auto"/>
        <w:ind w:right="1048"/>
      </w:pPr>
      <w:r>
        <w:t>День</w:t>
      </w:r>
      <w:r>
        <w:rPr>
          <w:spacing w:val="-5"/>
        </w:rPr>
        <w:t xml:space="preserve"> </w:t>
      </w:r>
      <w:r>
        <w:t>разгрома</w:t>
      </w:r>
      <w:r>
        <w:rPr>
          <w:spacing w:val="-7"/>
        </w:rPr>
        <w:t xml:space="preserve"> </w:t>
      </w:r>
      <w:r>
        <w:t>советскими</w:t>
      </w:r>
      <w:r>
        <w:rPr>
          <w:spacing w:val="-6"/>
        </w:rPr>
        <w:t xml:space="preserve"> </w:t>
      </w:r>
      <w:r>
        <w:t>войсками</w:t>
      </w:r>
      <w:r>
        <w:rPr>
          <w:spacing w:val="-6"/>
        </w:rPr>
        <w:t xml:space="preserve"> </w:t>
      </w:r>
      <w:r>
        <w:t>немецко-фашистских</w:t>
      </w:r>
      <w:r>
        <w:rPr>
          <w:spacing w:val="-7"/>
        </w:rPr>
        <w:t xml:space="preserve"> </w:t>
      </w:r>
      <w:r>
        <w:t>вой</w:t>
      </w:r>
      <w:proofErr w:type="gramStart"/>
      <w:r>
        <w:t>ск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6"/>
        </w:rPr>
        <w:t xml:space="preserve"> </w:t>
      </w:r>
      <w:r>
        <w:t>битве; 8 февраля: День российской науки;</w:t>
      </w:r>
    </w:p>
    <w:p w:rsidR="00A40C67" w:rsidRDefault="00A40C67" w:rsidP="00A40C67">
      <w:pPr>
        <w:pStyle w:val="a3"/>
        <w:spacing w:line="287" w:lineRule="exact"/>
      </w:pPr>
      <w:r>
        <w:t>14</w:t>
      </w:r>
      <w:r>
        <w:rPr>
          <w:spacing w:val="-9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книгодарения</w:t>
      </w:r>
      <w:proofErr w:type="spellEnd"/>
      <w:r>
        <w:rPr>
          <w:spacing w:val="-2"/>
        </w:rPr>
        <w:t>;</w:t>
      </w:r>
    </w:p>
    <w:p w:rsidR="00A40C67" w:rsidRDefault="00A40C67" w:rsidP="00A40C67">
      <w:pPr>
        <w:pStyle w:val="a3"/>
        <w:ind w:right="4710"/>
      </w:pPr>
      <w:r>
        <w:t>15</w:t>
      </w:r>
      <w:r>
        <w:rPr>
          <w:spacing w:val="-9"/>
        </w:rPr>
        <w:t xml:space="preserve"> </w:t>
      </w:r>
      <w:r>
        <w:t>февраля: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воинов-интернационалистов; 23 февраля: День защитника Отечества.</w:t>
      </w:r>
    </w:p>
    <w:p w:rsidR="00A40C67" w:rsidRDefault="00A40C67" w:rsidP="00A40C67">
      <w:pPr>
        <w:pStyle w:val="a3"/>
        <w:spacing w:before="7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Март:</w:t>
      </w:r>
    </w:p>
    <w:p w:rsidR="00A40C67" w:rsidRDefault="00A40C67" w:rsidP="00A40C67">
      <w:pPr>
        <w:pStyle w:val="a3"/>
        <w:spacing w:line="285" w:lineRule="exact"/>
      </w:pPr>
      <w:r>
        <w:t>8</w:t>
      </w:r>
      <w:r>
        <w:rPr>
          <w:spacing w:val="-12"/>
        </w:rPr>
        <w:t xml:space="preserve"> </w:t>
      </w:r>
      <w:r>
        <w:t>марта:</w:t>
      </w:r>
      <w:r>
        <w:rPr>
          <w:spacing w:val="-14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женский</w:t>
      </w:r>
      <w:r>
        <w:rPr>
          <w:spacing w:val="-11"/>
        </w:rPr>
        <w:t xml:space="preserve"> </w:t>
      </w:r>
      <w:r>
        <w:rPr>
          <w:spacing w:val="-4"/>
        </w:rPr>
        <w:t>день;</w:t>
      </w:r>
    </w:p>
    <w:p w:rsidR="00A40C67" w:rsidRDefault="00A40C67" w:rsidP="00A40C67">
      <w:pPr>
        <w:pStyle w:val="a3"/>
        <w:spacing w:before="1"/>
        <w:ind w:right="5360"/>
      </w:pPr>
      <w:r>
        <w:t>18</w:t>
      </w:r>
      <w:r>
        <w:rPr>
          <w:spacing w:val="-6"/>
        </w:rPr>
        <w:t xml:space="preserve"> </w:t>
      </w:r>
      <w:r>
        <w:t>марта: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Россией; 21 марта: Всемирный день поэзии;</w:t>
      </w:r>
    </w:p>
    <w:p w:rsidR="00A40C67" w:rsidRDefault="00A40C67" w:rsidP="00A40C67">
      <w:pPr>
        <w:pStyle w:val="a3"/>
        <w:spacing w:before="3" w:line="237" w:lineRule="auto"/>
      </w:pPr>
      <w:r>
        <w:t>27 марта: Всемирный день театра, 250 лет со дня основания Государственного академического</w:t>
      </w:r>
      <w:r>
        <w:rPr>
          <w:spacing w:val="40"/>
        </w:rPr>
        <w:t xml:space="preserve"> </w:t>
      </w:r>
      <w:r>
        <w:t>Большого театра России (28 марта 1776 г.).</w:t>
      </w:r>
    </w:p>
    <w:p w:rsidR="00A40C67" w:rsidRDefault="00A40C67" w:rsidP="00A40C67">
      <w:pPr>
        <w:pStyle w:val="a3"/>
        <w:spacing w:before="5"/>
      </w:pPr>
    </w:p>
    <w:p w:rsidR="00A40C67" w:rsidRDefault="00A40C67" w:rsidP="00A40C67">
      <w:pPr>
        <w:pStyle w:val="Heading2"/>
        <w:spacing w:before="1" w:line="285" w:lineRule="exact"/>
      </w:pPr>
      <w:r>
        <w:rPr>
          <w:spacing w:val="-2"/>
        </w:rPr>
        <w:t>Апрель:</w:t>
      </w:r>
    </w:p>
    <w:p w:rsidR="00A40C67" w:rsidRDefault="00A40C67" w:rsidP="00A40C67">
      <w:pPr>
        <w:pStyle w:val="a3"/>
        <w:ind w:right="6656"/>
      </w:pPr>
      <w:r>
        <w:t>7</w:t>
      </w:r>
      <w:r>
        <w:rPr>
          <w:spacing w:val="-11"/>
        </w:rPr>
        <w:t xml:space="preserve"> </w:t>
      </w:r>
      <w:r>
        <w:t>апреля:</w:t>
      </w:r>
      <w:r>
        <w:rPr>
          <w:spacing w:val="-11"/>
        </w:rPr>
        <w:t xml:space="preserve"> </w:t>
      </w:r>
      <w:r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здоровья; 12 апреля: День космонавтики;</w:t>
      </w:r>
    </w:p>
    <w:p w:rsidR="00A40C67" w:rsidRDefault="00A40C67" w:rsidP="00A40C67">
      <w:pPr>
        <w:pStyle w:val="a3"/>
      </w:pPr>
      <w:r>
        <w:t>19</w:t>
      </w:r>
      <w:r>
        <w:rPr>
          <w:spacing w:val="40"/>
        </w:rPr>
        <w:t xml:space="preserve"> </w:t>
      </w:r>
      <w:r>
        <w:t>апреля: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геноциде</w:t>
      </w:r>
      <w:r>
        <w:rPr>
          <w:spacing w:val="40"/>
        </w:rPr>
        <w:t xml:space="preserve"> </w:t>
      </w:r>
      <w:r>
        <w:t>советского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нацистами</w:t>
      </w:r>
      <w:r>
        <w:rPr>
          <w:spacing w:val="40"/>
        </w:rPr>
        <w:t xml:space="preserve"> </w:t>
      </w:r>
      <w:r>
        <w:t>и их</w:t>
      </w:r>
      <w:r>
        <w:rPr>
          <w:spacing w:val="40"/>
        </w:rPr>
        <w:t xml:space="preserve"> </w:t>
      </w:r>
      <w:r>
        <w:t>пособниками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годы</w:t>
      </w:r>
      <w:r>
        <w:rPr>
          <w:spacing w:val="40"/>
        </w:rPr>
        <w:t xml:space="preserve"> </w:t>
      </w:r>
      <w:r>
        <w:t>Великой Отечественной войны.</w:t>
      </w:r>
    </w:p>
    <w:p w:rsidR="00A40C67" w:rsidRDefault="00A40C67" w:rsidP="00A40C67">
      <w:pPr>
        <w:pStyle w:val="a3"/>
        <w:spacing w:before="5"/>
      </w:pPr>
    </w:p>
    <w:p w:rsidR="00A40C67" w:rsidRDefault="00A40C67" w:rsidP="00A40C67">
      <w:pPr>
        <w:pStyle w:val="Heading2"/>
        <w:spacing w:line="283" w:lineRule="exact"/>
      </w:pPr>
      <w:r>
        <w:rPr>
          <w:spacing w:val="-4"/>
        </w:rPr>
        <w:lastRenderedPageBreak/>
        <w:t>Май:</w:t>
      </w:r>
    </w:p>
    <w:p w:rsidR="00A40C67" w:rsidRDefault="00A40C67" w:rsidP="00A40C67">
      <w:pPr>
        <w:pStyle w:val="a3"/>
        <w:ind w:right="7238"/>
      </w:pPr>
      <w:r>
        <w:t>1</w:t>
      </w:r>
      <w:r>
        <w:rPr>
          <w:spacing w:val="-9"/>
        </w:rPr>
        <w:t xml:space="preserve"> </w:t>
      </w:r>
      <w:r>
        <w:t>мая: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Весны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A40C67" w:rsidRDefault="00A40C67" w:rsidP="00A40C67">
      <w:pPr>
        <w:pStyle w:val="a3"/>
      </w:pPr>
      <w:r>
        <w:t>18</w:t>
      </w:r>
      <w:r>
        <w:rPr>
          <w:spacing w:val="-11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музеев;</w:t>
      </w:r>
    </w:p>
    <w:p w:rsidR="00A40C67" w:rsidRDefault="00A40C67" w:rsidP="00A40C67">
      <w:pPr>
        <w:pStyle w:val="a3"/>
        <w:ind w:right="4385"/>
      </w:pPr>
      <w:r>
        <w:t>19</w:t>
      </w:r>
      <w:r>
        <w:rPr>
          <w:spacing w:val="-7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A40C67" w:rsidRDefault="00A40C67" w:rsidP="00A40C67">
      <w:pPr>
        <w:pStyle w:val="a3"/>
        <w:spacing w:before="4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Июнь:</w:t>
      </w:r>
    </w:p>
    <w:p w:rsidR="00A40C67" w:rsidRDefault="00A40C67" w:rsidP="00A40C67">
      <w:pPr>
        <w:pStyle w:val="a3"/>
        <w:spacing w:line="285" w:lineRule="exact"/>
      </w:pPr>
      <w:r>
        <w:t>1</w:t>
      </w:r>
      <w:r>
        <w:rPr>
          <w:spacing w:val="-10"/>
        </w:rPr>
        <w:t xml:space="preserve"> </w:t>
      </w:r>
      <w:r>
        <w:t>июня: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rPr>
          <w:spacing w:val="-2"/>
        </w:rPr>
        <w:t>детей;</w:t>
      </w:r>
    </w:p>
    <w:p w:rsidR="00A40C67" w:rsidRDefault="00A40C67" w:rsidP="00A40C67">
      <w:pPr>
        <w:pStyle w:val="a3"/>
        <w:spacing w:line="285" w:lineRule="exact"/>
        <w:sectPr w:rsidR="00A40C67">
          <w:pgSz w:w="11900" w:h="16840"/>
          <w:pgMar w:top="480" w:right="425" w:bottom="1240" w:left="566" w:header="0" w:footer="986" w:gutter="0"/>
          <w:cols w:space="720"/>
        </w:sectPr>
      </w:pPr>
    </w:p>
    <w:p w:rsidR="00A40C67" w:rsidRDefault="00A40C67" w:rsidP="00A40C67">
      <w:pPr>
        <w:pStyle w:val="a3"/>
        <w:spacing w:before="60"/>
      </w:pPr>
      <w:r>
        <w:lastRenderedPageBreak/>
        <w:t>5</w:t>
      </w:r>
      <w:r>
        <w:rPr>
          <w:spacing w:val="-7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эколога;</w:t>
      </w:r>
    </w:p>
    <w:p w:rsidR="00A40C67" w:rsidRDefault="00A40C67" w:rsidP="00A40C67">
      <w:pPr>
        <w:pStyle w:val="a3"/>
        <w:spacing w:before="1"/>
        <w:ind w:right="7395"/>
      </w:pPr>
      <w:r>
        <w:t>6</w:t>
      </w:r>
      <w:r>
        <w:rPr>
          <w:spacing w:val="-11"/>
        </w:rPr>
        <w:t xml:space="preserve"> </w:t>
      </w:r>
      <w:r>
        <w:t>июня: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языка; 12 июня: День России;</w:t>
      </w:r>
    </w:p>
    <w:p w:rsidR="00A40C67" w:rsidRDefault="00A40C67" w:rsidP="00A40C67">
      <w:pPr>
        <w:pStyle w:val="a3"/>
        <w:spacing w:before="1"/>
        <w:ind w:right="1898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скорби,</w:t>
      </w:r>
      <w:r>
        <w:rPr>
          <w:spacing w:val="-4"/>
        </w:rPr>
        <w:t xml:space="preserve"> </w:t>
      </w:r>
      <w:r>
        <w:t>85-летие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войны; 27 июня: (последняя суббота июня) День молодежи.</w:t>
      </w:r>
    </w:p>
    <w:p w:rsidR="00A40C67" w:rsidRDefault="00A40C67" w:rsidP="00A40C67">
      <w:pPr>
        <w:pStyle w:val="a3"/>
        <w:spacing w:before="7"/>
      </w:pPr>
    </w:p>
    <w:p w:rsidR="00A40C67" w:rsidRDefault="00A40C67" w:rsidP="00A40C67">
      <w:pPr>
        <w:pStyle w:val="Heading2"/>
        <w:spacing w:line="283" w:lineRule="exact"/>
      </w:pPr>
      <w:r>
        <w:rPr>
          <w:spacing w:val="-2"/>
        </w:rPr>
        <w:t>Июль:</w:t>
      </w:r>
    </w:p>
    <w:p w:rsidR="00A40C67" w:rsidRDefault="00A40C67" w:rsidP="00A40C67">
      <w:pPr>
        <w:pStyle w:val="a3"/>
        <w:spacing w:line="283" w:lineRule="exact"/>
      </w:pPr>
      <w:r>
        <w:t>8</w:t>
      </w:r>
      <w:r>
        <w:rPr>
          <w:spacing w:val="-8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верности;</w:t>
      </w:r>
    </w:p>
    <w:p w:rsidR="00A40C67" w:rsidRDefault="00A40C67" w:rsidP="00A40C67">
      <w:pPr>
        <w:pStyle w:val="a3"/>
      </w:pPr>
      <w:r>
        <w:t>26</w:t>
      </w:r>
      <w:r>
        <w:rPr>
          <w:spacing w:val="-13"/>
        </w:rPr>
        <w:t xml:space="preserve"> </w:t>
      </w:r>
      <w:r>
        <w:t>июля:</w:t>
      </w:r>
      <w:r>
        <w:rPr>
          <w:spacing w:val="-13"/>
        </w:rPr>
        <w:t xml:space="preserve"> </w:t>
      </w:r>
      <w:r>
        <w:t>(последнее</w:t>
      </w:r>
      <w:r>
        <w:rPr>
          <w:spacing w:val="-12"/>
        </w:rPr>
        <w:t xml:space="preserve"> </w:t>
      </w:r>
      <w:r>
        <w:t>воскресенье</w:t>
      </w:r>
      <w:r>
        <w:rPr>
          <w:spacing w:val="-12"/>
        </w:rPr>
        <w:t xml:space="preserve"> </w:t>
      </w:r>
      <w:r>
        <w:t>июля):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военно-морского</w:t>
      </w:r>
      <w:r>
        <w:rPr>
          <w:spacing w:val="-13"/>
        </w:rPr>
        <w:t xml:space="preserve"> </w:t>
      </w:r>
      <w:r>
        <w:rPr>
          <w:spacing w:val="-2"/>
        </w:rPr>
        <w:t>флота.</w:t>
      </w:r>
    </w:p>
    <w:p w:rsidR="00A40C67" w:rsidRDefault="00A40C67" w:rsidP="00A40C67">
      <w:pPr>
        <w:pStyle w:val="a3"/>
        <w:spacing w:before="6"/>
      </w:pPr>
    </w:p>
    <w:p w:rsidR="00A40C67" w:rsidRDefault="00A40C67" w:rsidP="00A40C67">
      <w:pPr>
        <w:pStyle w:val="Heading2"/>
        <w:spacing w:line="285" w:lineRule="exact"/>
      </w:pPr>
      <w:r>
        <w:rPr>
          <w:spacing w:val="-2"/>
        </w:rPr>
        <w:t>Август:</w:t>
      </w:r>
    </w:p>
    <w:p w:rsidR="00A40C67" w:rsidRDefault="00A40C67" w:rsidP="00A40C67">
      <w:pPr>
        <w:pStyle w:val="a3"/>
        <w:spacing w:line="285" w:lineRule="exact"/>
      </w:pPr>
      <w:r>
        <w:t>8</w:t>
      </w:r>
      <w:r>
        <w:rPr>
          <w:spacing w:val="-10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(вторая</w:t>
      </w:r>
      <w:r>
        <w:rPr>
          <w:spacing w:val="-10"/>
        </w:rPr>
        <w:t xml:space="preserve"> </w:t>
      </w:r>
      <w:r>
        <w:t>суббота</w:t>
      </w:r>
      <w:r>
        <w:rPr>
          <w:spacing w:val="-9"/>
        </w:rPr>
        <w:t xml:space="preserve"> </w:t>
      </w:r>
      <w:r>
        <w:t>августа):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физкультурника;</w:t>
      </w:r>
    </w:p>
    <w:p w:rsidR="00A40C67" w:rsidRDefault="00A40C67" w:rsidP="00A40C67">
      <w:pPr>
        <w:pStyle w:val="a3"/>
        <w:spacing w:before="1"/>
      </w:pPr>
      <w:r>
        <w:t>22</w:t>
      </w:r>
      <w:r>
        <w:rPr>
          <w:spacing w:val="-13"/>
        </w:rPr>
        <w:t xml:space="preserve"> </w:t>
      </w:r>
      <w:r>
        <w:t>августа:</w:t>
      </w:r>
      <w:r>
        <w:rPr>
          <w:spacing w:val="-15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флага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Федерации;</w:t>
      </w:r>
    </w:p>
    <w:p w:rsidR="00A40C67" w:rsidRDefault="00A40C67" w:rsidP="00A40C67">
      <w:pPr>
        <w:pStyle w:val="a3"/>
        <w:spacing w:before="1"/>
        <w:ind w:right="6161"/>
      </w:pPr>
      <w:r>
        <w:t>23</w:t>
      </w:r>
      <w:r>
        <w:rPr>
          <w:spacing w:val="-9"/>
        </w:rPr>
        <w:t xml:space="preserve"> </w:t>
      </w:r>
      <w:r>
        <w:t>августа: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славы</w:t>
      </w:r>
      <w:r>
        <w:rPr>
          <w:spacing w:val="-9"/>
        </w:rPr>
        <w:t xml:space="preserve"> </w:t>
      </w:r>
      <w:r>
        <w:t>России; 27 августа: День российского кино.</w:t>
      </w:r>
    </w:p>
    <w:p w:rsidR="00A40C67" w:rsidRDefault="00A40C67" w:rsidP="00A40C67">
      <w:pPr>
        <w:pStyle w:val="a3"/>
      </w:pPr>
    </w:p>
    <w:p w:rsidR="00A40C67" w:rsidRDefault="00A40C67" w:rsidP="00A40C67">
      <w:pPr>
        <w:pStyle w:val="a3"/>
        <w:spacing w:before="2"/>
      </w:pPr>
    </w:p>
    <w:p w:rsidR="00A40C67" w:rsidRDefault="00A40C67" w:rsidP="00A40C67">
      <w:pPr>
        <w:pStyle w:val="Heading10"/>
        <w:spacing w:before="1" w:line="244" w:lineRule="auto"/>
        <w:ind w:left="2242" w:right="1353" w:firstLine="206"/>
      </w:pPr>
      <w:r>
        <w:t>Юбилейные даты со дня рождения писателей, музыкантов,</w:t>
      </w:r>
      <w:r>
        <w:rPr>
          <w:spacing w:val="-6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деятелей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пр.</w:t>
      </w:r>
    </w:p>
    <w:p w:rsidR="00A40C67" w:rsidRDefault="00A40C67" w:rsidP="00A40C67">
      <w:pPr>
        <w:pStyle w:val="a3"/>
        <w:spacing w:before="310" w:line="237" w:lineRule="auto"/>
        <w:ind w:right="291"/>
      </w:pPr>
      <w:r>
        <w:rPr>
          <w:b/>
        </w:rPr>
        <w:t xml:space="preserve">7 сентября </w:t>
      </w:r>
      <w:r>
        <w:t xml:space="preserve">- 155 лет со дня рождения русского писателя-реалиста Александра Ивановича </w:t>
      </w:r>
      <w:r>
        <w:rPr>
          <w:spacing w:val="-2"/>
        </w:rPr>
        <w:t>Куприна</w:t>
      </w:r>
    </w:p>
    <w:p w:rsidR="00A40C67" w:rsidRDefault="00A40C67" w:rsidP="00A40C67">
      <w:pPr>
        <w:spacing w:line="287" w:lineRule="exact"/>
        <w:ind w:left="154"/>
        <w:jc w:val="both"/>
        <w:rPr>
          <w:sz w:val="25"/>
        </w:rPr>
      </w:pPr>
      <w:r>
        <w:rPr>
          <w:b/>
          <w:sz w:val="25"/>
        </w:rPr>
        <w:t>8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сентября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-</w:t>
      </w:r>
      <w:r>
        <w:rPr>
          <w:spacing w:val="-10"/>
          <w:sz w:val="25"/>
        </w:rPr>
        <w:t xml:space="preserve"> </w:t>
      </w:r>
      <w:r>
        <w:rPr>
          <w:sz w:val="25"/>
        </w:rPr>
        <w:t>645-летие</w:t>
      </w:r>
      <w:r>
        <w:rPr>
          <w:spacing w:val="-10"/>
          <w:sz w:val="25"/>
        </w:rPr>
        <w:t xml:space="preserve"> </w:t>
      </w:r>
      <w:r>
        <w:rPr>
          <w:sz w:val="25"/>
        </w:rPr>
        <w:t>со</w:t>
      </w:r>
      <w:r>
        <w:rPr>
          <w:spacing w:val="-5"/>
          <w:sz w:val="25"/>
        </w:rPr>
        <w:t xml:space="preserve"> </w:t>
      </w:r>
      <w:r>
        <w:rPr>
          <w:sz w:val="25"/>
        </w:rPr>
        <w:t>дня</w:t>
      </w:r>
      <w:r>
        <w:rPr>
          <w:spacing w:val="-10"/>
          <w:sz w:val="25"/>
        </w:rPr>
        <w:t xml:space="preserve"> </w:t>
      </w:r>
      <w:r>
        <w:rPr>
          <w:sz w:val="25"/>
        </w:rPr>
        <w:t>Куликовской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битвы</w:t>
      </w:r>
    </w:p>
    <w:p w:rsidR="00A40C67" w:rsidRDefault="00A40C67" w:rsidP="00A40C67">
      <w:pPr>
        <w:pStyle w:val="a3"/>
        <w:ind w:right="301"/>
      </w:pPr>
      <w:r>
        <w:rPr>
          <w:b/>
        </w:rPr>
        <w:t xml:space="preserve">22 сентября </w:t>
      </w:r>
      <w:r>
        <w:t>- 125 лет со дня рождения советского лингвиста, лексикографа, доктора филологических наук, профессора Сергея Ивановича Ожегова</w:t>
      </w:r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350"/>
        </w:tabs>
        <w:spacing w:before="2"/>
        <w:ind w:left="154" w:right="294" w:firstLine="0"/>
        <w:jc w:val="both"/>
        <w:rPr>
          <w:b/>
          <w:sz w:val="25"/>
        </w:rPr>
      </w:pPr>
      <w:r>
        <w:rPr>
          <w:b/>
          <w:sz w:val="25"/>
        </w:rPr>
        <w:t xml:space="preserve">октября </w:t>
      </w:r>
      <w:r>
        <w:rPr>
          <w:sz w:val="25"/>
        </w:rP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:rsidR="00A40C67" w:rsidRDefault="00A40C67" w:rsidP="00A40C67">
      <w:pPr>
        <w:pStyle w:val="a3"/>
        <w:spacing w:before="1"/>
        <w:ind w:right="299"/>
      </w:pPr>
      <w:r>
        <w:rPr>
          <w:b/>
        </w:rPr>
        <w:t xml:space="preserve">22 октября </w:t>
      </w:r>
      <w:r>
        <w:t>- 155 лет со дня рождения русского писателя, поэта и переводчика Ивана Алексеевича Бунина</w:t>
      </w:r>
    </w:p>
    <w:p w:rsidR="00A40C67" w:rsidRDefault="00A40C67" w:rsidP="00A40C67">
      <w:pPr>
        <w:pStyle w:val="a3"/>
        <w:spacing w:before="1"/>
        <w:ind w:right="302"/>
      </w:pPr>
      <w:r>
        <w:rPr>
          <w:b/>
        </w:rPr>
        <w:t xml:space="preserve">24 ноября </w:t>
      </w:r>
      <w:r>
        <w:t>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A40C67" w:rsidRDefault="00A40C67" w:rsidP="00A40C67">
      <w:pPr>
        <w:pStyle w:val="a3"/>
        <w:ind w:right="290"/>
      </w:pPr>
      <w:r>
        <w:rPr>
          <w:b/>
        </w:rPr>
        <w:t xml:space="preserve">25 ноября </w:t>
      </w:r>
      <w:r>
        <w:t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</w:t>
      </w:r>
      <w:r>
        <w:rPr>
          <w:spacing w:val="80"/>
        </w:rPr>
        <w:t xml:space="preserve"> </w:t>
      </w:r>
      <w:r>
        <w:t>хирургии, естествоиспытателя и педагога Николая Ивановича Пирогова</w:t>
      </w:r>
    </w:p>
    <w:p w:rsidR="00A40C67" w:rsidRDefault="00A40C67" w:rsidP="00A40C67">
      <w:pPr>
        <w:pStyle w:val="a3"/>
        <w:ind w:right="298"/>
      </w:pPr>
      <w:r>
        <w:rPr>
          <w:b/>
        </w:rPr>
        <w:t xml:space="preserve">28 ноября </w:t>
      </w:r>
      <w:r>
        <w:t>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:rsidR="00A40C67" w:rsidRDefault="00A40C67" w:rsidP="00A40C67">
      <w:pPr>
        <w:pStyle w:val="a3"/>
        <w:ind w:right="296"/>
      </w:pPr>
      <w:r>
        <w:t>145 лет со дня 102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373"/>
        </w:tabs>
        <w:spacing w:before="1"/>
        <w:ind w:left="154" w:right="296" w:firstLine="0"/>
        <w:jc w:val="both"/>
        <w:rPr>
          <w:b/>
          <w:sz w:val="25"/>
        </w:rPr>
      </w:pPr>
      <w:r>
        <w:rPr>
          <w:b/>
          <w:sz w:val="25"/>
        </w:rPr>
        <w:t xml:space="preserve">декабря </w:t>
      </w:r>
      <w:r>
        <w:rPr>
          <w:sz w:val="25"/>
        </w:rPr>
        <w:t>- 100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426"/>
        </w:tabs>
        <w:ind w:left="154" w:right="298" w:firstLine="0"/>
        <w:jc w:val="both"/>
        <w:rPr>
          <w:b/>
          <w:sz w:val="25"/>
        </w:rPr>
      </w:pPr>
      <w:r>
        <w:rPr>
          <w:b/>
          <w:sz w:val="25"/>
        </w:rPr>
        <w:t xml:space="preserve">декабря </w:t>
      </w:r>
      <w:r>
        <w:rPr>
          <w:sz w:val="25"/>
        </w:rPr>
        <w:t>- 205 лет со дня рождения русского поэта-лирика, переводчика и мемуариста Афанасия Афанасьевича Фета</w:t>
      </w:r>
    </w:p>
    <w:p w:rsidR="00A40C67" w:rsidRDefault="00A40C67" w:rsidP="00A40C67">
      <w:pPr>
        <w:pStyle w:val="a3"/>
        <w:ind w:right="297"/>
      </w:pPr>
      <w:r>
        <w:rPr>
          <w:b/>
        </w:rPr>
        <w:lastRenderedPageBreak/>
        <w:t xml:space="preserve">16 декабря </w:t>
      </w:r>
      <w:r>
        <w:t>- 110 лет со дня рождения советского и российского композитора и пианиста, Народного артиста СССР Георгия Васильевича Свиридова</w:t>
      </w:r>
    </w:p>
    <w:p w:rsidR="00A40C67" w:rsidRDefault="00A40C67" w:rsidP="00A40C67">
      <w:pPr>
        <w:pStyle w:val="a3"/>
        <w:ind w:right="293"/>
      </w:pPr>
      <w:r>
        <w:rPr>
          <w:b/>
        </w:rPr>
        <w:t xml:space="preserve">20 декабря </w:t>
      </w:r>
      <w:r>
        <w:t>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</w:t>
      </w:r>
      <w:r>
        <w:rPr>
          <w:spacing w:val="-7"/>
        </w:rPr>
        <w:t xml:space="preserve"> </w:t>
      </w:r>
      <w:r>
        <w:t>(1942-1944),</w:t>
      </w:r>
      <w:r>
        <w:rPr>
          <w:spacing w:val="-3"/>
        </w:rPr>
        <w:t xml:space="preserve"> </w:t>
      </w:r>
      <w:r>
        <w:t>обладателя</w:t>
      </w:r>
      <w:r>
        <w:rPr>
          <w:spacing w:val="-3"/>
        </w:rPr>
        <w:t xml:space="preserve"> </w:t>
      </w:r>
      <w:r>
        <w:t>медали «За оборону</w:t>
      </w:r>
      <w:r>
        <w:rPr>
          <w:spacing w:val="-12"/>
        </w:rPr>
        <w:t xml:space="preserve"> </w:t>
      </w:r>
      <w:r>
        <w:t>Ленинграда»</w:t>
      </w:r>
      <w:r>
        <w:rPr>
          <w:spacing w:val="-7"/>
        </w:rPr>
        <w:t xml:space="preserve"> </w:t>
      </w:r>
      <w:r>
        <w:t>Валентина</w:t>
      </w:r>
      <w:r>
        <w:rPr>
          <w:spacing w:val="-3"/>
        </w:rPr>
        <w:t xml:space="preserve"> </w:t>
      </w:r>
      <w:r>
        <w:t>Ивановича</w:t>
      </w:r>
      <w:r>
        <w:rPr>
          <w:spacing w:val="-3"/>
        </w:rPr>
        <w:t xml:space="preserve"> </w:t>
      </w:r>
      <w:proofErr w:type="spellStart"/>
      <w:r>
        <w:t>Курдова</w:t>
      </w:r>
      <w:proofErr w:type="spellEnd"/>
      <w:r>
        <w:t xml:space="preserve"> </w:t>
      </w:r>
      <w:r>
        <w:rPr>
          <w:b/>
        </w:rPr>
        <w:t xml:space="preserve">27 января </w:t>
      </w:r>
      <w:r>
        <w:t xml:space="preserve">- 200 лет со дня рождения русского писателя, публициста и журналиста Михаила </w:t>
      </w:r>
      <w:proofErr w:type="spellStart"/>
      <w:r>
        <w:t>Евграфовича</w:t>
      </w:r>
      <w:proofErr w:type="spellEnd"/>
      <w:r>
        <w:t xml:space="preserve"> Салтыкова-Щедрина</w:t>
      </w:r>
    </w:p>
    <w:p w:rsidR="00A40C67" w:rsidRDefault="00A40C67" w:rsidP="00A40C67">
      <w:pPr>
        <w:pStyle w:val="a3"/>
        <w:ind w:right="300"/>
      </w:pPr>
      <w:r>
        <w:rPr>
          <w:b/>
        </w:rPr>
        <w:t xml:space="preserve">16 февраля </w:t>
      </w:r>
      <w:r>
        <w:t>- 195 лет со дня рождения русского писателя, публициста и мемуариста Николая Семёновича Лескова</w:t>
      </w:r>
    </w:p>
    <w:p w:rsidR="00A40C67" w:rsidRDefault="00A40C67" w:rsidP="00A40C67">
      <w:pPr>
        <w:pStyle w:val="a3"/>
        <w:sectPr w:rsidR="00A40C67">
          <w:pgSz w:w="11900" w:h="16840"/>
          <w:pgMar w:top="480" w:right="425" w:bottom="1240" w:left="566" w:header="0" w:footer="986" w:gutter="0"/>
          <w:cols w:space="720"/>
        </w:sectPr>
      </w:pPr>
    </w:p>
    <w:p w:rsidR="00A40C67" w:rsidRDefault="00A40C67" w:rsidP="00A40C67">
      <w:pPr>
        <w:pStyle w:val="a3"/>
        <w:spacing w:before="60"/>
        <w:ind w:right="300"/>
      </w:pPr>
      <w:r>
        <w:rPr>
          <w:b/>
        </w:rPr>
        <w:lastRenderedPageBreak/>
        <w:t xml:space="preserve">17 февраля </w:t>
      </w:r>
      <w:r>
        <w:t xml:space="preserve">- 125 лет со дня рождения советской детской поэтессы, писательницы и сценариста Агнии Львовны </w:t>
      </w:r>
      <w:proofErr w:type="spellStart"/>
      <w:r>
        <w:t>Барто</w:t>
      </w:r>
      <w:proofErr w:type="spellEnd"/>
    </w:p>
    <w:p w:rsidR="00A40C67" w:rsidRDefault="00A40C67" w:rsidP="00A40C67">
      <w:pPr>
        <w:pStyle w:val="a3"/>
        <w:spacing w:before="1"/>
        <w:ind w:right="293"/>
      </w:pPr>
      <w:r>
        <w:rPr>
          <w:b/>
        </w:rPr>
        <w:t xml:space="preserve">19 февраля </w:t>
      </w:r>
      <w:r>
        <w:t>- 165-летие издания Манифеста об освобождении крестьян и Положения о крестьянах, вышедших из крепостной зависимости</w:t>
      </w:r>
    </w:p>
    <w:p w:rsidR="00A40C67" w:rsidRDefault="00A40C67" w:rsidP="00A40C67">
      <w:pPr>
        <w:pStyle w:val="a3"/>
        <w:spacing w:before="1"/>
        <w:ind w:right="299"/>
      </w:pPr>
      <w:r>
        <w:rPr>
          <w:b/>
        </w:rPr>
        <w:t xml:space="preserve">17 марта </w:t>
      </w:r>
      <w:r>
        <w:t>- 170 лет со дня рождения русского художника, представителя русского модерна и символизма, мастера монументальных росписей, станковых картин, 6 театральных декораций, портретов, а также как график, скульптора, архитектора и иллюстратора Михаила Александровича Врубеля</w:t>
      </w:r>
    </w:p>
    <w:p w:rsidR="00A40C67" w:rsidRDefault="00A40C67" w:rsidP="00A40C67">
      <w:pPr>
        <w:pStyle w:val="a3"/>
        <w:ind w:right="287"/>
      </w:pPr>
      <w:r>
        <w:rPr>
          <w:b/>
        </w:rPr>
        <w:t xml:space="preserve">25 марта </w:t>
      </w:r>
      <w:r>
        <w:t>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A40C67" w:rsidRDefault="00A40C67" w:rsidP="00A40C67">
      <w:pPr>
        <w:pStyle w:val="a3"/>
        <w:spacing w:before="1"/>
        <w:ind w:right="290"/>
      </w:pPr>
      <w:r>
        <w:rPr>
          <w:b/>
        </w:rPr>
        <w:t xml:space="preserve">30 марта </w:t>
      </w:r>
      <w:r>
        <w:t xml:space="preserve">- 250 лет со дня рождения русского живописца, крупнейшего московского портретиста </w:t>
      </w:r>
      <w:proofErr w:type="spellStart"/>
      <w:r>
        <w:t>александровской</w:t>
      </w:r>
      <w:proofErr w:type="spellEnd"/>
      <w:r>
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</w:t>
      </w:r>
      <w:proofErr w:type="spellStart"/>
      <w:r>
        <w:t>Тропинина</w:t>
      </w:r>
      <w:proofErr w:type="spellEnd"/>
    </w:p>
    <w:p w:rsidR="00A40C67" w:rsidRDefault="00A40C67" w:rsidP="00A40C67">
      <w:pPr>
        <w:pStyle w:val="a3"/>
        <w:spacing w:before="4" w:line="237" w:lineRule="auto"/>
        <w:ind w:right="288"/>
      </w:pPr>
      <w:r>
        <w:rPr>
          <w:b/>
        </w:rPr>
        <w:t xml:space="preserve">15 апреля </w:t>
      </w:r>
      <w:r>
        <w:t xml:space="preserve"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</w:t>
      </w:r>
      <w:r>
        <w:rPr>
          <w:spacing w:val="-2"/>
        </w:rPr>
        <w:t>Гумилева</w:t>
      </w:r>
    </w:p>
    <w:p w:rsidR="00A40C67" w:rsidRDefault="00A40C67" w:rsidP="00A40C67">
      <w:pPr>
        <w:pStyle w:val="a3"/>
        <w:spacing w:before="3"/>
        <w:ind w:right="302"/>
      </w:pPr>
      <w:r>
        <w:rPr>
          <w:b/>
        </w:rPr>
        <w:t xml:space="preserve">15 мая </w:t>
      </w:r>
      <w:r>
        <w:t>- 135 лет со дня рождения русского прозаика, драматурга и театрального режиссера Михаила Афанасьевича Булгакова</w:t>
      </w:r>
    </w:p>
    <w:p w:rsidR="00A40C67" w:rsidRDefault="00A40C67" w:rsidP="00A40C67">
      <w:pPr>
        <w:pStyle w:val="a3"/>
        <w:spacing w:before="1"/>
        <w:ind w:right="302"/>
      </w:pPr>
      <w:r>
        <w:rPr>
          <w:b/>
        </w:rPr>
        <w:t xml:space="preserve">11 июня </w:t>
      </w:r>
      <w:r>
        <w:t xml:space="preserve">- 215 лет со дня рождения русского литературного критика, теоретика литературы, публициста </w:t>
      </w:r>
      <w:proofErr w:type="spellStart"/>
      <w:r>
        <w:t>Виссариона</w:t>
      </w:r>
      <w:proofErr w:type="spellEnd"/>
      <w:r>
        <w:t xml:space="preserve"> Григорьевича Белинского 103</w:t>
      </w:r>
    </w:p>
    <w:p w:rsidR="00A40C67" w:rsidRDefault="00A40C67" w:rsidP="00A40C67">
      <w:pPr>
        <w:pStyle w:val="a3"/>
        <w:spacing w:before="1"/>
        <w:ind w:right="288"/>
      </w:pPr>
      <w:proofErr w:type="gramStart"/>
      <w:r>
        <w:rPr>
          <w:b/>
        </w:rPr>
        <w:t xml:space="preserve">15 июня </w:t>
      </w:r>
      <w:r>
        <w:t>- 170 лет со дня рождения русского живописца-баталиста французского</w:t>
      </w:r>
      <w:r>
        <w:rPr>
          <w:spacing w:val="40"/>
        </w:rPr>
        <w:t xml:space="preserve"> </w:t>
      </w:r>
      <w:r>
        <w:t xml:space="preserve">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>
        <w:t>Рубо</w:t>
      </w:r>
      <w:proofErr w:type="spellEnd"/>
      <w:r>
        <w:t xml:space="preserve"> </w:t>
      </w:r>
      <w:r>
        <w:rPr>
          <w:b/>
        </w:rPr>
        <w:t xml:space="preserve">19 июня </w:t>
      </w:r>
      <w: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  <w:proofErr w:type="gramEnd"/>
    </w:p>
    <w:p w:rsidR="00A40C67" w:rsidRDefault="00A40C67" w:rsidP="00A40C67">
      <w:pPr>
        <w:pStyle w:val="aa"/>
        <w:numPr>
          <w:ilvl w:val="0"/>
          <w:numId w:val="32"/>
        </w:numPr>
        <w:tabs>
          <w:tab w:val="left" w:pos="393"/>
        </w:tabs>
        <w:ind w:left="154" w:right="290" w:firstLine="0"/>
        <w:jc w:val="both"/>
        <w:rPr>
          <w:b/>
          <w:sz w:val="25"/>
        </w:rPr>
      </w:pPr>
      <w:proofErr w:type="gramStart"/>
      <w:r>
        <w:rPr>
          <w:b/>
          <w:sz w:val="25"/>
        </w:rPr>
        <w:t xml:space="preserve">августа </w:t>
      </w:r>
      <w:r>
        <w:rPr>
          <w:sz w:val="25"/>
        </w:rPr>
        <w:t xml:space="preserve">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Васнецова, автора полотен «Родина» (1886 г.), «Горное озеро на Урале» (1895 г.), «Северный край» (1899 г.) и др. </w:t>
      </w:r>
      <w:proofErr w:type="spellStart"/>
      <w:r>
        <w:rPr>
          <w:sz w:val="25"/>
        </w:rPr>
        <w:t>Аполлинария</w:t>
      </w:r>
      <w:proofErr w:type="spellEnd"/>
      <w:r>
        <w:rPr>
          <w:sz w:val="25"/>
        </w:rPr>
        <w:t xml:space="preserve"> Михайловича Васнецова</w:t>
      </w:r>
      <w:proofErr w:type="gramEnd"/>
    </w:p>
    <w:p w:rsidR="00A40C67" w:rsidRDefault="00A40C67" w:rsidP="00A40C67">
      <w:pPr>
        <w:pStyle w:val="a3"/>
        <w:spacing w:before="3"/>
        <w:ind w:right="289"/>
      </w:pPr>
      <w:proofErr w:type="gramStart"/>
      <w:r>
        <w:rPr>
          <w:b/>
        </w:rPr>
        <w:t xml:space="preserve">15 августа </w:t>
      </w:r>
      <w:r>
        <w:t>- 95 лет со дня рождения советского и российского композитора, автора более чем</w:t>
      </w:r>
      <w:r>
        <w:rPr>
          <w:spacing w:val="40"/>
        </w:rPr>
        <w:t xml:space="preserve"> </w:t>
      </w:r>
      <w:r>
        <w:t xml:space="preserve">130 музыкальных композиций к кинофильмам и спектаклям («Мой младший брат» (1962 г., </w:t>
      </w:r>
      <w:proofErr w:type="spellStart"/>
      <w:r>
        <w:t>реж</w:t>
      </w:r>
      <w:proofErr w:type="spellEnd"/>
      <w:r>
        <w:t>.</w:t>
      </w:r>
      <w:proofErr w:type="gramEnd"/>
      <w:r>
        <w:t xml:space="preserve"> А.Г. </w:t>
      </w:r>
      <w:proofErr w:type="spellStart"/>
      <w:r>
        <w:t>Зархи</w:t>
      </w:r>
      <w:proofErr w:type="spellEnd"/>
      <w:r>
        <w:t xml:space="preserve">), «Добро пожаловать, или Посторонним 7 вход воспрещён» (1964 г. </w:t>
      </w:r>
      <w:proofErr w:type="spellStart"/>
      <w:r>
        <w:t>реж</w:t>
      </w:r>
      <w:proofErr w:type="spellEnd"/>
      <w:r>
        <w:t xml:space="preserve">. Э.Г. Климов), «Семнадцать мгновений весны» (1973 г., </w:t>
      </w:r>
      <w:proofErr w:type="spellStart"/>
      <w:r>
        <w:t>реж</w:t>
      </w:r>
      <w:proofErr w:type="spellEnd"/>
      <w:r>
        <w:t xml:space="preserve">. </w:t>
      </w:r>
      <w:proofErr w:type="gramStart"/>
      <w:r>
        <w:t xml:space="preserve">Т.М. </w:t>
      </w:r>
      <w:proofErr w:type="spellStart"/>
      <w:r>
        <w:t>Лиознова</w:t>
      </w:r>
      <w:proofErr w:type="spellEnd"/>
      <w:r>
        <w:t xml:space="preserve"> и др.), театрального композитора, автора опер, балетов, музыки к пьесам </w:t>
      </w:r>
      <w:proofErr w:type="spellStart"/>
      <w:r>
        <w:t>Микаэла</w:t>
      </w:r>
      <w:proofErr w:type="spellEnd"/>
      <w:r>
        <w:t xml:space="preserve"> </w:t>
      </w:r>
      <w:proofErr w:type="spellStart"/>
      <w:r>
        <w:t>Леоновича</w:t>
      </w:r>
      <w:proofErr w:type="spellEnd"/>
      <w:r>
        <w:t xml:space="preserve"> Таривердиева</w:t>
      </w:r>
      <w:proofErr w:type="gramEnd"/>
    </w:p>
    <w:p w:rsidR="00A40C67" w:rsidRDefault="00A40C67" w:rsidP="00A40C67">
      <w:pPr>
        <w:pStyle w:val="a3"/>
        <w:spacing w:before="3"/>
      </w:pPr>
    </w:p>
    <w:p w:rsidR="00A40C67" w:rsidRDefault="00A40C67" w:rsidP="00A40C67">
      <w:pPr>
        <w:pStyle w:val="Heading2"/>
        <w:spacing w:before="1" w:line="286" w:lineRule="exact"/>
        <w:ind w:left="570" w:right="705"/>
        <w:jc w:val="center"/>
      </w:pPr>
      <w:r>
        <w:rPr>
          <w:spacing w:val="-4"/>
        </w:rPr>
        <w:t>КНИГИ-</w:t>
      </w:r>
      <w:r>
        <w:rPr>
          <w:spacing w:val="-2"/>
        </w:rPr>
        <w:t>ЮБИЛЯРЫ</w:t>
      </w:r>
    </w:p>
    <w:p w:rsidR="00A40C67" w:rsidRDefault="00A40C67" w:rsidP="00A40C67">
      <w:pPr>
        <w:pStyle w:val="a3"/>
        <w:spacing w:line="286" w:lineRule="exact"/>
      </w:pPr>
      <w:r>
        <w:t>245</w:t>
      </w:r>
      <w:r>
        <w:rPr>
          <w:spacing w:val="-10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«Недоросль»</w:t>
      </w:r>
      <w:r>
        <w:rPr>
          <w:spacing w:val="-10"/>
        </w:rPr>
        <w:t xml:space="preserve"> </w:t>
      </w:r>
      <w:r>
        <w:t>Д.И.</w:t>
      </w:r>
      <w:r>
        <w:rPr>
          <w:spacing w:val="-9"/>
        </w:rPr>
        <w:t xml:space="preserve"> </w:t>
      </w:r>
      <w:r>
        <w:t>Фонвизин</w:t>
      </w:r>
      <w:r>
        <w:rPr>
          <w:spacing w:val="-9"/>
        </w:rPr>
        <w:t xml:space="preserve"> </w:t>
      </w:r>
      <w:r>
        <w:t>(1781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rPr>
          <w:spacing w:val="-2"/>
        </w:rPr>
        <w:t>написания)</w:t>
      </w:r>
    </w:p>
    <w:p w:rsidR="00A40C67" w:rsidRDefault="00A40C67" w:rsidP="00A40C67">
      <w:pPr>
        <w:pStyle w:val="a3"/>
      </w:pPr>
      <w:r>
        <w:lastRenderedPageBreak/>
        <w:t>245</w:t>
      </w:r>
      <w:r>
        <w:rPr>
          <w:spacing w:val="-10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«Кавказский</w:t>
      </w:r>
      <w:r>
        <w:rPr>
          <w:spacing w:val="-8"/>
        </w:rPr>
        <w:t xml:space="preserve"> </w:t>
      </w:r>
      <w:r>
        <w:t>пленник»</w:t>
      </w:r>
      <w:r>
        <w:rPr>
          <w:spacing w:val="-14"/>
        </w:rPr>
        <w:t xml:space="preserve"> </w:t>
      </w:r>
      <w:r>
        <w:t>А.С.</w:t>
      </w:r>
      <w:r>
        <w:rPr>
          <w:spacing w:val="-9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(1820-1821</w:t>
      </w:r>
      <w:r>
        <w:rPr>
          <w:spacing w:val="-10"/>
        </w:rPr>
        <w:t xml:space="preserve"> </w:t>
      </w:r>
      <w:r>
        <w:t>гг.</w:t>
      </w:r>
      <w:r>
        <w:rPr>
          <w:spacing w:val="-9"/>
        </w:rPr>
        <w:t xml:space="preserve"> </w:t>
      </w:r>
      <w:r>
        <w:rPr>
          <w:spacing w:val="-2"/>
        </w:rPr>
        <w:t>написания)</w:t>
      </w:r>
    </w:p>
    <w:p w:rsidR="00A40C67" w:rsidRDefault="00A40C67" w:rsidP="00A40C67">
      <w:pPr>
        <w:pStyle w:val="a3"/>
        <w:spacing w:before="3" w:line="237" w:lineRule="auto"/>
        <w:ind w:right="1048"/>
      </w:pPr>
      <w:r>
        <w:t>195</w:t>
      </w:r>
      <w:r>
        <w:rPr>
          <w:spacing w:val="-4"/>
        </w:rPr>
        <w:t xml:space="preserve"> </w:t>
      </w:r>
      <w:r>
        <w:t>лет «Вечера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хуторе близ</w:t>
      </w:r>
      <w:r>
        <w:rPr>
          <w:spacing w:val="-2"/>
        </w:rPr>
        <w:t xml:space="preserve"> </w:t>
      </w:r>
      <w:r>
        <w:t>Диканьки»</w:t>
      </w:r>
      <w:r>
        <w:rPr>
          <w:spacing w:val="-8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Гоголь</w:t>
      </w:r>
      <w:r>
        <w:rPr>
          <w:spacing w:val="-2"/>
        </w:rPr>
        <w:t xml:space="preserve"> </w:t>
      </w:r>
      <w:r>
        <w:t>(1831</w:t>
      </w:r>
      <w:r>
        <w:rPr>
          <w:spacing w:val="-4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опубликован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 xml:space="preserve">том) 195 лет «Сказка о царе </w:t>
      </w:r>
      <w:proofErr w:type="spellStart"/>
      <w:r>
        <w:t>Салтане</w:t>
      </w:r>
      <w:proofErr w:type="spellEnd"/>
      <w:r>
        <w:t>» А.С. Пушкин (1831 г. написания)</w:t>
      </w:r>
    </w:p>
    <w:p w:rsidR="00A40C67" w:rsidRDefault="00A40C67" w:rsidP="00A40C67">
      <w:pPr>
        <w:pStyle w:val="a3"/>
        <w:ind w:right="4710"/>
      </w:pPr>
      <w:proofErr w:type="gramStart"/>
      <w:r>
        <w:t>190</w:t>
      </w:r>
      <w:r>
        <w:rPr>
          <w:spacing w:val="-6"/>
        </w:rPr>
        <w:t xml:space="preserve"> </w:t>
      </w:r>
      <w:r>
        <w:t>лет «Ревизор»</w:t>
      </w:r>
      <w:r>
        <w:rPr>
          <w:spacing w:val="-14"/>
        </w:rPr>
        <w:t xml:space="preserve"> </w:t>
      </w:r>
      <w:r>
        <w:t>Н.В.</w:t>
      </w:r>
      <w:r>
        <w:rPr>
          <w:spacing w:val="-6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(1835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написания) 190 лет «Капитанская дочка» А.С. Пушкин (1836 г.)</w:t>
      </w:r>
      <w:proofErr w:type="gramEnd"/>
    </w:p>
    <w:p w:rsidR="00A40C67" w:rsidRDefault="00A40C67" w:rsidP="00A40C67">
      <w:pPr>
        <w:pStyle w:val="a3"/>
        <w:spacing w:before="1"/>
        <w:ind w:right="288"/>
      </w:pPr>
      <w:proofErr w:type="gramStart"/>
      <w:r>
        <w:t>160 лет «Преступление и наказание» Ф.М. Достоевский (1865-1866 гг., дата первой публикации) 145 лет «Левша» Н.С. Лесков (1881 г. написания)</w:t>
      </w:r>
      <w:proofErr w:type="gramEnd"/>
    </w:p>
    <w:p w:rsidR="00A40C67" w:rsidRDefault="00A40C67" w:rsidP="00A40C67">
      <w:pPr>
        <w:pStyle w:val="a3"/>
        <w:spacing w:before="1"/>
      </w:pPr>
      <w:r>
        <w:t>235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«Бедная</w:t>
      </w:r>
      <w:r>
        <w:rPr>
          <w:spacing w:val="-8"/>
        </w:rPr>
        <w:t xml:space="preserve"> </w:t>
      </w:r>
      <w:r>
        <w:t>Лиза»</w:t>
      </w:r>
      <w:r>
        <w:rPr>
          <w:spacing w:val="-15"/>
        </w:rPr>
        <w:t xml:space="preserve"> </w:t>
      </w:r>
      <w:r>
        <w:t>Н.М.</w:t>
      </w:r>
      <w:r>
        <w:rPr>
          <w:spacing w:val="-8"/>
        </w:rPr>
        <w:t xml:space="preserve"> </w:t>
      </w:r>
      <w:r>
        <w:t>Карамзин</w:t>
      </w:r>
      <w:r>
        <w:rPr>
          <w:spacing w:val="-7"/>
        </w:rPr>
        <w:t xml:space="preserve"> </w:t>
      </w:r>
      <w:r>
        <w:t>(1796</w:t>
      </w:r>
      <w:r>
        <w:rPr>
          <w:spacing w:val="-3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rPr>
          <w:spacing w:val="-2"/>
        </w:rPr>
        <w:t>написания)</w:t>
      </w:r>
    </w:p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A40C67" w:rsidRPr="00C90091" w:rsidRDefault="00A40C67" w:rsidP="00A40C67">
      <w:pPr>
        <w:shd w:val="clear" w:color="auto" w:fill="FFFFFF"/>
        <w:suppressAutoHyphens/>
        <w:contextualSpacing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A40C67" w:rsidRPr="005D2869" w:rsidRDefault="00A40C67" w:rsidP="00A40C67">
      <w:pPr>
        <w:pStyle w:val="TableParagraph"/>
      </w:pPr>
    </w:p>
    <w:p w:rsidR="00A40C67" w:rsidRPr="005D2869" w:rsidRDefault="00A40C67" w:rsidP="00A40C67">
      <w:pPr>
        <w:pStyle w:val="TableParagraph"/>
      </w:pPr>
    </w:p>
    <w:p w:rsidR="00A40C67" w:rsidRPr="005D2869" w:rsidRDefault="00A40C67" w:rsidP="00A40C67">
      <w:pPr>
        <w:pStyle w:val="TableParagraph"/>
        <w:rPr>
          <w:bCs/>
          <w:color w:val="008000"/>
        </w:rPr>
      </w:pPr>
    </w:p>
    <w:p w:rsidR="00A40C67" w:rsidRPr="005D2869" w:rsidRDefault="00A40C67" w:rsidP="00A40C67">
      <w:pPr>
        <w:pStyle w:val="TableParagraph"/>
        <w:rPr>
          <w:bCs/>
          <w:color w:val="008000"/>
        </w:rPr>
      </w:pPr>
    </w:p>
    <w:p w:rsidR="00A40C67" w:rsidRPr="005D2869" w:rsidRDefault="00A40C67" w:rsidP="00A40C67">
      <w:pPr>
        <w:pStyle w:val="TableParagraph"/>
        <w:rPr>
          <w:bCs/>
          <w:color w:val="008000"/>
        </w:rPr>
      </w:pPr>
    </w:p>
    <w:p w:rsidR="00A40C67" w:rsidRPr="005D2869" w:rsidRDefault="00A40C67" w:rsidP="00A40C67">
      <w:pPr>
        <w:pStyle w:val="TableParagraph"/>
        <w:rPr>
          <w:bCs/>
          <w:color w:val="008000"/>
        </w:rPr>
      </w:pPr>
    </w:p>
    <w:p w:rsidR="00A40C67" w:rsidRPr="000B3F3E" w:rsidRDefault="00A40C67" w:rsidP="00A40C67">
      <w:pPr>
        <w:rPr>
          <w:sz w:val="24"/>
          <w:szCs w:val="24"/>
        </w:rPr>
      </w:pPr>
    </w:p>
    <w:p w:rsidR="00374C85" w:rsidRDefault="00374C85"/>
    <w:sectPr w:rsidR="00374C85" w:rsidSect="000B21F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Bahnschrift Light"/>
    <w:panose1 w:val="00000000000000000000"/>
    <w:charset w:val="00"/>
    <w:family w:val="swiss"/>
    <w:notTrueType/>
    <w:pitch w:val="variable"/>
    <w:sig w:usb0="00000003" w:usb1="00002046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rlito">
    <w:altName w:val="Calibri"/>
    <w:charset w:val="CC"/>
    <w:family w:val="swiss"/>
    <w:pitch w:val="default"/>
    <w:sig w:usb0="00000000" w:usb1="00000000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4DC" w:rsidRDefault="00BA11FE">
    <w:pPr>
      <w:pStyle w:val="a3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5B0EED"/>
    <w:multiLevelType w:val="singleLevel"/>
    <w:tmpl w:val="A55B0EED"/>
    <w:lvl w:ilvl="0">
      <w:start w:val="1"/>
      <w:numFmt w:val="decimal"/>
      <w:suff w:val="space"/>
      <w:lvlText w:val="%1."/>
      <w:lvlJc w:val="left"/>
    </w:lvl>
  </w:abstractNum>
  <w:abstractNum w:abstractNumId="1">
    <w:nsid w:val="B4B5F438"/>
    <w:multiLevelType w:val="singleLevel"/>
    <w:tmpl w:val="B4B5F43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E80BB323"/>
    <w:multiLevelType w:val="singleLevel"/>
    <w:tmpl w:val="E80BB32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0B84002"/>
    <w:multiLevelType w:val="hybridMultilevel"/>
    <w:tmpl w:val="A3D83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935D2"/>
    <w:multiLevelType w:val="hybridMultilevel"/>
    <w:tmpl w:val="1FCE7DD0"/>
    <w:lvl w:ilvl="0" w:tplc="A192E75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0F62615F"/>
    <w:multiLevelType w:val="hybridMultilevel"/>
    <w:tmpl w:val="12B86C1E"/>
    <w:lvl w:ilvl="0" w:tplc="A192E75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0F9320B2"/>
    <w:multiLevelType w:val="hybridMultilevel"/>
    <w:tmpl w:val="EBAA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509F9"/>
    <w:multiLevelType w:val="hybridMultilevel"/>
    <w:tmpl w:val="FCF608E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20DD652C"/>
    <w:multiLevelType w:val="multilevel"/>
    <w:tmpl w:val="3954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9E7603"/>
    <w:multiLevelType w:val="hybridMultilevel"/>
    <w:tmpl w:val="64906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642273"/>
    <w:multiLevelType w:val="hybridMultilevel"/>
    <w:tmpl w:val="59B85760"/>
    <w:lvl w:ilvl="0" w:tplc="F426F3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2AC21DB2"/>
    <w:multiLevelType w:val="multilevel"/>
    <w:tmpl w:val="705601D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">
    <w:nsid w:val="2E5B112C"/>
    <w:multiLevelType w:val="hybridMultilevel"/>
    <w:tmpl w:val="2E18B98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303F0D8E"/>
    <w:multiLevelType w:val="hybridMultilevel"/>
    <w:tmpl w:val="6D4C9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96A1E"/>
    <w:multiLevelType w:val="hybridMultilevel"/>
    <w:tmpl w:val="185831B8"/>
    <w:lvl w:ilvl="0" w:tplc="A192E75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>
    <w:nsid w:val="33F2072B"/>
    <w:multiLevelType w:val="hybridMultilevel"/>
    <w:tmpl w:val="7602D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A2718"/>
    <w:multiLevelType w:val="hybridMultilevel"/>
    <w:tmpl w:val="E56AD9C8"/>
    <w:lvl w:ilvl="0" w:tplc="1CEABB76">
      <w:numFmt w:val="bullet"/>
      <w:lvlText w:val="•"/>
      <w:lvlJc w:val="left"/>
      <w:pPr>
        <w:ind w:left="88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7">
    <w:nsid w:val="4ADF087A"/>
    <w:multiLevelType w:val="hybridMultilevel"/>
    <w:tmpl w:val="DDEC2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B72EC6"/>
    <w:multiLevelType w:val="hybridMultilevel"/>
    <w:tmpl w:val="5330DF74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>
    <w:nsid w:val="5319225F"/>
    <w:multiLevelType w:val="hybridMultilevel"/>
    <w:tmpl w:val="9FFCFC9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>
    <w:nsid w:val="61C87062"/>
    <w:multiLevelType w:val="hybridMultilevel"/>
    <w:tmpl w:val="D6A2A25A"/>
    <w:lvl w:ilvl="0" w:tplc="1CEABB76">
      <w:numFmt w:val="bullet"/>
      <w:lvlText w:val="•"/>
      <w:lvlJc w:val="left"/>
      <w:pPr>
        <w:ind w:left="8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>
    <w:nsid w:val="6B0163EB"/>
    <w:multiLevelType w:val="hybridMultilevel"/>
    <w:tmpl w:val="18C6CD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25384B"/>
    <w:multiLevelType w:val="hybridMultilevel"/>
    <w:tmpl w:val="F6CE0042"/>
    <w:lvl w:ilvl="0" w:tplc="A192E75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>
    <w:nsid w:val="6B987060"/>
    <w:multiLevelType w:val="hybridMultilevel"/>
    <w:tmpl w:val="33767D2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4">
    <w:nsid w:val="6EE221D0"/>
    <w:multiLevelType w:val="hybridMultilevel"/>
    <w:tmpl w:val="D756A7A6"/>
    <w:lvl w:ilvl="0" w:tplc="F4446172">
      <w:start w:val="1"/>
      <w:numFmt w:val="decimal"/>
      <w:lvlText w:val="%1"/>
      <w:lvlJc w:val="left"/>
      <w:pPr>
        <w:ind w:left="341" w:hanging="18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03037D4">
      <w:numFmt w:val="bullet"/>
      <w:lvlText w:val="•"/>
      <w:lvlJc w:val="left"/>
      <w:pPr>
        <w:ind w:left="1396" w:hanging="188"/>
      </w:pPr>
      <w:rPr>
        <w:rFonts w:hint="default"/>
        <w:lang w:val="ru-RU" w:eastAsia="en-US" w:bidi="ar-SA"/>
      </w:rPr>
    </w:lvl>
    <w:lvl w:ilvl="2" w:tplc="3A0E8716">
      <w:numFmt w:val="bullet"/>
      <w:lvlText w:val="•"/>
      <w:lvlJc w:val="left"/>
      <w:pPr>
        <w:ind w:left="2453" w:hanging="188"/>
      </w:pPr>
      <w:rPr>
        <w:rFonts w:hint="default"/>
        <w:lang w:val="ru-RU" w:eastAsia="en-US" w:bidi="ar-SA"/>
      </w:rPr>
    </w:lvl>
    <w:lvl w:ilvl="3" w:tplc="ED5EB368">
      <w:numFmt w:val="bullet"/>
      <w:lvlText w:val="•"/>
      <w:lvlJc w:val="left"/>
      <w:pPr>
        <w:ind w:left="3510" w:hanging="188"/>
      </w:pPr>
      <w:rPr>
        <w:rFonts w:hint="default"/>
        <w:lang w:val="ru-RU" w:eastAsia="en-US" w:bidi="ar-SA"/>
      </w:rPr>
    </w:lvl>
    <w:lvl w:ilvl="4" w:tplc="19089544">
      <w:numFmt w:val="bullet"/>
      <w:lvlText w:val="•"/>
      <w:lvlJc w:val="left"/>
      <w:pPr>
        <w:ind w:left="4567" w:hanging="188"/>
      </w:pPr>
      <w:rPr>
        <w:rFonts w:hint="default"/>
        <w:lang w:val="ru-RU" w:eastAsia="en-US" w:bidi="ar-SA"/>
      </w:rPr>
    </w:lvl>
    <w:lvl w:ilvl="5" w:tplc="F17CD0C6">
      <w:numFmt w:val="bullet"/>
      <w:lvlText w:val="•"/>
      <w:lvlJc w:val="left"/>
      <w:pPr>
        <w:ind w:left="5624" w:hanging="188"/>
      </w:pPr>
      <w:rPr>
        <w:rFonts w:hint="default"/>
        <w:lang w:val="ru-RU" w:eastAsia="en-US" w:bidi="ar-SA"/>
      </w:rPr>
    </w:lvl>
    <w:lvl w:ilvl="6" w:tplc="C73AB4DC">
      <w:numFmt w:val="bullet"/>
      <w:lvlText w:val="•"/>
      <w:lvlJc w:val="left"/>
      <w:pPr>
        <w:ind w:left="6680" w:hanging="188"/>
      </w:pPr>
      <w:rPr>
        <w:rFonts w:hint="default"/>
        <w:lang w:val="ru-RU" w:eastAsia="en-US" w:bidi="ar-SA"/>
      </w:rPr>
    </w:lvl>
    <w:lvl w:ilvl="7" w:tplc="ED9E5AAE">
      <w:numFmt w:val="bullet"/>
      <w:lvlText w:val="•"/>
      <w:lvlJc w:val="left"/>
      <w:pPr>
        <w:ind w:left="7737" w:hanging="188"/>
      </w:pPr>
      <w:rPr>
        <w:rFonts w:hint="default"/>
        <w:lang w:val="ru-RU" w:eastAsia="en-US" w:bidi="ar-SA"/>
      </w:rPr>
    </w:lvl>
    <w:lvl w:ilvl="8" w:tplc="5576F2F2">
      <w:numFmt w:val="bullet"/>
      <w:lvlText w:val="•"/>
      <w:lvlJc w:val="left"/>
      <w:pPr>
        <w:ind w:left="8794" w:hanging="188"/>
      </w:pPr>
      <w:rPr>
        <w:rFonts w:hint="default"/>
        <w:lang w:val="ru-RU" w:eastAsia="en-US" w:bidi="ar-SA"/>
      </w:rPr>
    </w:lvl>
  </w:abstractNum>
  <w:abstractNum w:abstractNumId="25">
    <w:nsid w:val="70C57DBA"/>
    <w:multiLevelType w:val="hybridMultilevel"/>
    <w:tmpl w:val="12FC961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>
    <w:nsid w:val="72C83B24"/>
    <w:multiLevelType w:val="hybridMultilevel"/>
    <w:tmpl w:val="F1B0A5FE"/>
    <w:lvl w:ilvl="0" w:tplc="8634152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44A7B"/>
    <w:multiLevelType w:val="hybridMultilevel"/>
    <w:tmpl w:val="AA40C936"/>
    <w:lvl w:ilvl="0" w:tplc="1CEABB76">
      <w:numFmt w:val="bullet"/>
      <w:lvlText w:val="•"/>
      <w:lvlJc w:val="left"/>
      <w:pPr>
        <w:ind w:left="8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>
    <w:nsid w:val="789365D2"/>
    <w:multiLevelType w:val="hybridMultilevel"/>
    <w:tmpl w:val="A0429270"/>
    <w:lvl w:ilvl="0" w:tplc="F426F3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>
    <w:nsid w:val="78995024"/>
    <w:multiLevelType w:val="hybridMultilevel"/>
    <w:tmpl w:val="7D62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3068D9"/>
    <w:multiLevelType w:val="hybridMultilevel"/>
    <w:tmpl w:val="3222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777F64"/>
    <w:multiLevelType w:val="hybridMultilevel"/>
    <w:tmpl w:val="A5F64572"/>
    <w:lvl w:ilvl="0" w:tplc="1CEABB76">
      <w:numFmt w:val="bullet"/>
      <w:lvlText w:val="•"/>
      <w:lvlJc w:val="left"/>
      <w:pPr>
        <w:ind w:left="8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19"/>
  </w:num>
  <w:num w:numId="5">
    <w:abstractNumId w:val="23"/>
  </w:num>
  <w:num w:numId="6">
    <w:abstractNumId w:val="7"/>
  </w:num>
  <w:num w:numId="7">
    <w:abstractNumId w:val="8"/>
  </w:num>
  <w:num w:numId="8">
    <w:abstractNumId w:val="14"/>
  </w:num>
  <w:num w:numId="9">
    <w:abstractNumId w:val="27"/>
  </w:num>
  <w:num w:numId="10">
    <w:abstractNumId w:val="20"/>
  </w:num>
  <w:num w:numId="11">
    <w:abstractNumId w:val="31"/>
  </w:num>
  <w:num w:numId="12">
    <w:abstractNumId w:val="4"/>
  </w:num>
  <w:num w:numId="13">
    <w:abstractNumId w:val="5"/>
  </w:num>
  <w:num w:numId="14">
    <w:abstractNumId w:val="22"/>
  </w:num>
  <w:num w:numId="15">
    <w:abstractNumId w:val="16"/>
  </w:num>
  <w:num w:numId="16">
    <w:abstractNumId w:val="10"/>
  </w:num>
  <w:num w:numId="17">
    <w:abstractNumId w:val="28"/>
  </w:num>
  <w:num w:numId="18">
    <w:abstractNumId w:val="26"/>
  </w:num>
  <w:num w:numId="19">
    <w:abstractNumId w:val="6"/>
  </w:num>
  <w:num w:numId="20">
    <w:abstractNumId w:val="9"/>
  </w:num>
  <w:num w:numId="21">
    <w:abstractNumId w:val="13"/>
  </w:num>
  <w:num w:numId="22">
    <w:abstractNumId w:val="29"/>
  </w:num>
  <w:num w:numId="23">
    <w:abstractNumId w:val="30"/>
  </w:num>
  <w:num w:numId="24">
    <w:abstractNumId w:val="21"/>
  </w:num>
  <w:num w:numId="25">
    <w:abstractNumId w:val="3"/>
  </w:num>
  <w:num w:numId="26">
    <w:abstractNumId w:val="11"/>
  </w:num>
  <w:num w:numId="27">
    <w:abstractNumId w:val="17"/>
  </w:num>
  <w:num w:numId="28">
    <w:abstractNumId w:val="15"/>
  </w:num>
  <w:num w:numId="29">
    <w:abstractNumId w:val="2"/>
  </w:num>
  <w:num w:numId="30">
    <w:abstractNumId w:val="1"/>
  </w:num>
  <w:num w:numId="31">
    <w:abstractNumId w:val="0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40C67"/>
    <w:rsid w:val="00374C85"/>
    <w:rsid w:val="00A40C67"/>
    <w:rsid w:val="00BA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67"/>
  </w:style>
  <w:style w:type="paragraph" w:styleId="1">
    <w:name w:val="heading 1"/>
    <w:basedOn w:val="a"/>
    <w:link w:val="10"/>
    <w:uiPriority w:val="9"/>
    <w:qFormat/>
    <w:rsid w:val="00A40C67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A40C67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A40C67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A40C67"/>
    <w:pPr>
      <w:widowControl w:val="0"/>
      <w:autoSpaceDE w:val="0"/>
      <w:autoSpaceDN w:val="0"/>
      <w:spacing w:after="0" w:line="240" w:lineRule="auto"/>
      <w:ind w:left="1342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40C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sid w:val="00A40C6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A40C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A40C67"/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Body Text"/>
    <w:basedOn w:val="a"/>
    <w:link w:val="a4"/>
    <w:uiPriority w:val="99"/>
    <w:unhideWhenUsed/>
    <w:qFormat/>
    <w:rsid w:val="00A40C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A40C67"/>
  </w:style>
  <w:style w:type="table" w:customStyle="1" w:styleId="11">
    <w:name w:val="Сетка таблицы1"/>
    <w:basedOn w:val="a1"/>
    <w:next w:val="a5"/>
    <w:uiPriority w:val="59"/>
    <w:qFormat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qFormat/>
    <w:rsid w:val="00A40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qFormat/>
    <w:rsid w:val="00A40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A40C67"/>
  </w:style>
  <w:style w:type="paragraph" w:styleId="a8">
    <w:name w:val="footer"/>
    <w:basedOn w:val="a"/>
    <w:link w:val="a9"/>
    <w:uiPriority w:val="99"/>
    <w:unhideWhenUsed/>
    <w:qFormat/>
    <w:rsid w:val="00A40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qFormat/>
    <w:rsid w:val="00A40C67"/>
  </w:style>
  <w:style w:type="table" w:customStyle="1" w:styleId="TableNormal">
    <w:name w:val="Table Normal"/>
    <w:uiPriority w:val="2"/>
    <w:semiHidden/>
    <w:unhideWhenUsed/>
    <w:qFormat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C6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5"/>
    <w:uiPriority w:val="59"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59"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1"/>
    <w:qFormat/>
    <w:rsid w:val="00A40C67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39"/>
    <w:qFormat/>
    <w:rsid w:val="00A40C67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 w:cs="Times New Roman"/>
    </w:rPr>
  </w:style>
  <w:style w:type="paragraph" w:styleId="22">
    <w:name w:val="toc 2"/>
    <w:basedOn w:val="a"/>
    <w:uiPriority w:val="39"/>
    <w:qFormat/>
    <w:rsid w:val="00A40C67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32">
    <w:name w:val="toc 3"/>
    <w:basedOn w:val="a"/>
    <w:uiPriority w:val="39"/>
    <w:qFormat/>
    <w:rsid w:val="00A40C67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 w:cs="Times New Roman"/>
    </w:rPr>
  </w:style>
  <w:style w:type="paragraph" w:styleId="ac">
    <w:name w:val="Title"/>
    <w:basedOn w:val="a"/>
    <w:link w:val="ad"/>
    <w:uiPriority w:val="10"/>
    <w:qFormat/>
    <w:rsid w:val="00A40C67"/>
    <w:pPr>
      <w:widowControl w:val="0"/>
      <w:autoSpaceDE w:val="0"/>
      <w:autoSpaceDN w:val="0"/>
      <w:spacing w:before="2" w:after="0" w:line="240" w:lineRule="auto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qFormat/>
    <w:rsid w:val="00A40C67"/>
    <w:rPr>
      <w:rFonts w:ascii="Arial Black" w:eastAsia="Arial Black" w:hAnsi="Arial Black" w:cs="Arial Black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qFormat/>
    <w:rsid w:val="00A40C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qFormat/>
    <w:rsid w:val="00A40C67"/>
    <w:rPr>
      <w:rFonts w:ascii="Tahoma" w:eastAsia="Times New Roman" w:hAnsi="Tahoma" w:cs="Tahoma"/>
      <w:sz w:val="16"/>
      <w:szCs w:val="16"/>
    </w:rPr>
  </w:style>
  <w:style w:type="character" w:customStyle="1" w:styleId="ab">
    <w:name w:val="Абзац списка Знак"/>
    <w:link w:val="aa"/>
    <w:uiPriority w:val="1"/>
    <w:qFormat/>
    <w:locked/>
    <w:rsid w:val="00A40C67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qFormat/>
    <w:rsid w:val="00A40C67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qFormat/>
    <w:rsid w:val="00A40C67"/>
    <w:rPr>
      <w:rFonts w:ascii="Times New Roman" w:eastAsia="Times New Roman"/>
      <w:sz w:val="28"/>
    </w:rPr>
  </w:style>
  <w:style w:type="table" w:customStyle="1" w:styleId="6">
    <w:name w:val="Сетка таблицы6"/>
    <w:basedOn w:val="a1"/>
    <w:next w:val="a5"/>
    <w:uiPriority w:val="59"/>
    <w:rsid w:val="00A40C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2">
    <w:name w:val="CharAttribute502"/>
    <w:qFormat/>
    <w:rsid w:val="00A40C67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qFormat/>
    <w:rsid w:val="00A40C67"/>
    <w:rPr>
      <w:rFonts w:ascii="Times New Roman" w:eastAsia="Times New Roman"/>
      <w:sz w:val="28"/>
    </w:rPr>
  </w:style>
  <w:style w:type="character" w:customStyle="1" w:styleId="CharAttribute0">
    <w:name w:val="CharAttribute0"/>
    <w:qFormat/>
    <w:rsid w:val="00A40C67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qFormat/>
    <w:rsid w:val="00A40C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qFormat/>
    <w:rsid w:val="00A40C67"/>
    <w:rPr>
      <w:rFonts w:ascii="Times New Roman" w:eastAsia="Times New Roman"/>
      <w:i/>
      <w:sz w:val="28"/>
    </w:rPr>
  </w:style>
  <w:style w:type="table" w:customStyle="1" w:styleId="7">
    <w:name w:val="Сетка таблицы7"/>
    <w:basedOn w:val="a1"/>
    <w:next w:val="a5"/>
    <w:uiPriority w:val="59"/>
    <w:rsid w:val="00A40C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A40C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A40C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A40C67"/>
  </w:style>
  <w:style w:type="character" w:customStyle="1" w:styleId="-">
    <w:name w:val="Интернет-ссылка"/>
    <w:basedOn w:val="a0"/>
    <w:uiPriority w:val="99"/>
    <w:semiHidden/>
    <w:unhideWhenUsed/>
    <w:rsid w:val="00A40C67"/>
    <w:rPr>
      <w:color w:val="0000FF"/>
      <w:u w:val="single"/>
    </w:rPr>
  </w:style>
  <w:style w:type="paragraph" w:customStyle="1" w:styleId="14">
    <w:name w:val="Заголовок1"/>
    <w:basedOn w:val="a"/>
    <w:next w:val="a3"/>
    <w:qFormat/>
    <w:rsid w:val="00A40C6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List"/>
    <w:basedOn w:val="a3"/>
    <w:rsid w:val="00A40C67"/>
    <w:pPr>
      <w:suppressAutoHyphens/>
      <w:spacing w:beforeAutospacing="1" w:after="200" w:afterAutospacing="1" w:line="240" w:lineRule="auto"/>
    </w:pPr>
    <w:rPr>
      <w:rFonts w:ascii="PT Astra Serif" w:eastAsia="Times New Roman" w:hAnsi="PT Astra Serif" w:cs="Noto Sans Devanagari"/>
      <w:sz w:val="24"/>
      <w:szCs w:val="24"/>
      <w:lang w:eastAsia="ru-RU"/>
    </w:rPr>
  </w:style>
  <w:style w:type="paragraph" w:styleId="af1">
    <w:name w:val="caption"/>
    <w:basedOn w:val="a"/>
    <w:qFormat/>
    <w:rsid w:val="00A40C6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A40C67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A40C67"/>
    <w:pPr>
      <w:suppressLineNumbers/>
      <w:suppressAutoHyphens/>
    </w:pPr>
    <w:rPr>
      <w:rFonts w:ascii="PT Astra Serif" w:hAnsi="PT Astra Serif" w:cs="Noto Sans Devanagari"/>
    </w:rPr>
  </w:style>
  <w:style w:type="character" w:customStyle="1" w:styleId="16">
    <w:name w:val="Название Знак1"/>
    <w:basedOn w:val="a0"/>
    <w:uiPriority w:val="10"/>
    <w:rsid w:val="00A4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1">
    <w:name w:val="toc1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0">
    <w:name w:val="tableparagraph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basedOn w:val="a"/>
    <w:link w:val="af4"/>
    <w:uiPriority w:val="1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qFormat/>
    <w:rsid w:val="00A40C6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A40C67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qFormat/>
    <w:rsid w:val="00A40C67"/>
    <w:pPr>
      <w:suppressLineNumbers/>
      <w:suppressAutoHyphens/>
    </w:pPr>
  </w:style>
  <w:style w:type="paragraph" w:customStyle="1" w:styleId="af6">
    <w:name w:val="Заголовок таблицы"/>
    <w:basedOn w:val="af5"/>
    <w:qFormat/>
    <w:rsid w:val="00A40C67"/>
    <w:pPr>
      <w:jc w:val="center"/>
    </w:pPr>
    <w:rPr>
      <w:b/>
      <w:bCs/>
    </w:rPr>
  </w:style>
  <w:style w:type="table" w:customStyle="1" w:styleId="100">
    <w:name w:val="Сетка таблицы10"/>
    <w:basedOn w:val="a1"/>
    <w:next w:val="a5"/>
    <w:uiPriority w:val="59"/>
    <w:rsid w:val="00A40C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uiPriority w:val="22"/>
    <w:qFormat/>
    <w:rsid w:val="00A40C67"/>
    <w:rPr>
      <w:b/>
      <w:bCs/>
    </w:rPr>
  </w:style>
  <w:style w:type="table" w:customStyle="1" w:styleId="DefaultTable">
    <w:name w:val="Default Table"/>
    <w:qFormat/>
    <w:rsid w:val="00A40C6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otnote reference"/>
    <w:uiPriority w:val="99"/>
    <w:qFormat/>
    <w:rsid w:val="00A40C67"/>
    <w:rPr>
      <w:rFonts w:cs="Times New Roman"/>
      <w:vertAlign w:val="superscript"/>
    </w:rPr>
  </w:style>
  <w:style w:type="character" w:styleId="af9">
    <w:name w:val="annotation reference"/>
    <w:uiPriority w:val="99"/>
    <w:semiHidden/>
    <w:unhideWhenUsed/>
    <w:qFormat/>
    <w:rsid w:val="00A40C67"/>
    <w:rPr>
      <w:rFonts w:cs="Times New Roman"/>
      <w:sz w:val="16"/>
    </w:rPr>
  </w:style>
  <w:style w:type="character" w:styleId="afa">
    <w:name w:val="Hyperlink"/>
    <w:uiPriority w:val="99"/>
    <w:unhideWhenUsed/>
    <w:qFormat/>
    <w:rsid w:val="00A40C67"/>
    <w:rPr>
      <w:rFonts w:cs="Times New Roman"/>
      <w:color w:val="0563C1"/>
      <w:u w:val="single"/>
    </w:rPr>
  </w:style>
  <w:style w:type="paragraph" w:styleId="33">
    <w:name w:val="Body Text Indent 3"/>
    <w:basedOn w:val="a"/>
    <w:link w:val="34"/>
    <w:uiPriority w:val="99"/>
    <w:unhideWhenUsed/>
    <w:qFormat/>
    <w:rsid w:val="00A40C67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A40C67"/>
    <w:rPr>
      <w:rFonts w:ascii="Calibri" w:eastAsia="Times New Roman" w:hAnsi="Calibri" w:cs="Times New Roman"/>
      <w:sz w:val="16"/>
      <w:szCs w:val="16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c">
    <w:name w:val="Текст примечания Знак"/>
    <w:basedOn w:val="a0"/>
    <w:link w:val="afb"/>
    <w:uiPriority w:val="99"/>
    <w:semiHidden/>
    <w:qFormat/>
    <w:rsid w:val="00A40C6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A40C6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qFormat/>
    <w:rsid w:val="00A40C67"/>
    <w:rPr>
      <w:b/>
      <w:bCs/>
    </w:rPr>
  </w:style>
  <w:style w:type="paragraph" w:styleId="aff">
    <w:name w:val="footnote text"/>
    <w:basedOn w:val="a"/>
    <w:link w:val="aff0"/>
    <w:uiPriority w:val="99"/>
    <w:qFormat/>
    <w:rsid w:val="00A40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qFormat/>
    <w:rsid w:val="00A40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0">
    <w:name w:val="toc 9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0">
    <w:name w:val="toc 7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0">
    <w:name w:val="toc 6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2">
    <w:name w:val="toc 4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0">
    <w:name w:val="toc 5"/>
    <w:basedOn w:val="a"/>
    <w:next w:val="a"/>
    <w:autoRedefine/>
    <w:uiPriority w:val="39"/>
    <w:semiHidden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1">
    <w:name w:val="Body Text Indent"/>
    <w:basedOn w:val="a"/>
    <w:link w:val="aff2"/>
    <w:uiPriority w:val="99"/>
    <w:unhideWhenUsed/>
    <w:qFormat/>
    <w:rsid w:val="00A40C67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qFormat/>
    <w:rsid w:val="00A40C67"/>
    <w:rPr>
      <w:rFonts w:ascii="Calibri" w:eastAsia="Times New Roman" w:hAnsi="Calibri" w:cs="Times New Roman"/>
      <w:sz w:val="20"/>
      <w:szCs w:val="20"/>
      <w:lang w:eastAsia="ru-RU"/>
    </w:rPr>
  </w:style>
  <w:style w:type="paragraph" w:styleId="aff3">
    <w:name w:val="Normal (Web)"/>
    <w:basedOn w:val="a"/>
    <w:uiPriority w:val="99"/>
    <w:unhideWhenUsed/>
    <w:qFormat/>
    <w:rsid w:val="00A40C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23">
    <w:name w:val="Body Text Indent 2"/>
    <w:basedOn w:val="a"/>
    <w:link w:val="24"/>
    <w:uiPriority w:val="99"/>
    <w:unhideWhenUsed/>
    <w:qFormat/>
    <w:rsid w:val="00A40C67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qFormat/>
    <w:rsid w:val="00A40C67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Block Text"/>
    <w:basedOn w:val="a"/>
    <w:uiPriority w:val="99"/>
    <w:qFormat/>
    <w:rsid w:val="00A40C6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30">
    <w:name w:val="ParaAttribute30"/>
    <w:qFormat/>
    <w:rsid w:val="00A40C67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qFormat/>
    <w:rsid w:val="00A40C6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Без интервала Знак"/>
    <w:link w:val="af3"/>
    <w:uiPriority w:val="1"/>
    <w:qFormat/>
    <w:locked/>
    <w:rsid w:val="00A40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qFormat/>
    <w:rsid w:val="00A40C67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A40C67"/>
    <w:rPr>
      <w:rFonts w:ascii="Times New Roman" w:eastAsia="Gulim" w:hAnsi="Gulim"/>
      <w:sz w:val="28"/>
    </w:rPr>
  </w:style>
  <w:style w:type="character" w:customStyle="1" w:styleId="CharAttribute2">
    <w:name w:val="CharAttribute2"/>
    <w:qFormat/>
    <w:rsid w:val="00A40C67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qFormat/>
    <w:rsid w:val="00A40C6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A40C6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qFormat/>
    <w:rsid w:val="00A40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A40C6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qFormat/>
    <w:rsid w:val="00A40C67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A40C67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A40C67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A40C67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A40C67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A40C67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A40C6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A40C67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A40C6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A40C6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A40C67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A40C67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A40C67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A40C67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A40C67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A40C67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A40C67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A40C67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A40C67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A40C67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A40C67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A40C67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A40C67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A40C6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A40C67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A40C67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A40C6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A40C67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A40C67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A40C67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A40C67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A40C67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A40C67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A40C67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A40C67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A40C67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A40C67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A40C67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A40C67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A40C6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A40C67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A40C67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A40C67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A40C67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A40C67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A40C67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A40C67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A40C67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A40C67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A40C67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A40C67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A40C67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A40C67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A40C67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A40C67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A40C67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A40C67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A40C67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A40C67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A40C67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A40C67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A40C67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A40C67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A40C6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A40C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qFormat/>
    <w:rsid w:val="00A40C67"/>
    <w:rPr>
      <w:rFonts w:ascii="Times New Roman" w:eastAsia="Times New Roman"/>
      <w:i/>
      <w:sz w:val="22"/>
    </w:rPr>
  </w:style>
  <w:style w:type="paragraph" w:customStyle="1" w:styleId="18">
    <w:name w:val="Без интервала1"/>
    <w:qFormat/>
    <w:rsid w:val="00A40C67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qFormat/>
    <w:rsid w:val="00A40C67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A40C6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A40C6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qFormat/>
    <w:rsid w:val="00A40C67"/>
    <w:rPr>
      <w:rFonts w:ascii="Times New Roman" w:hAnsi="Times New Roman"/>
      <w:b/>
      <w:sz w:val="28"/>
    </w:rPr>
  </w:style>
  <w:style w:type="character" w:customStyle="1" w:styleId="CharAttribute11">
    <w:name w:val="CharAttribute11"/>
    <w:qFormat/>
    <w:rsid w:val="00A40C67"/>
    <w:rPr>
      <w:rFonts w:ascii="Times New Roman" w:eastAsia="Batang" w:hAnsi="Batang"/>
      <w:i/>
      <w:color w:val="00000A"/>
      <w:sz w:val="28"/>
    </w:rPr>
  </w:style>
  <w:style w:type="paragraph" w:customStyle="1" w:styleId="Style121">
    <w:name w:val="_Style 121"/>
    <w:basedOn w:val="a"/>
    <w:next w:val="aff3"/>
    <w:uiPriority w:val="99"/>
    <w:unhideWhenUsed/>
    <w:qFormat/>
    <w:rsid w:val="00A4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qFormat/>
    <w:rsid w:val="00A40C67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A40C6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A40C67"/>
    <w:rPr>
      <w:rFonts w:ascii="Times New Roman" w:eastAsia="Times New Roman"/>
      <w:sz w:val="28"/>
    </w:rPr>
  </w:style>
  <w:style w:type="paragraph" w:customStyle="1" w:styleId="ParaAttribute1">
    <w:name w:val="ParaAttribute1"/>
    <w:qFormat/>
    <w:rsid w:val="00A40C6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qFormat/>
    <w:rsid w:val="00A40C67"/>
  </w:style>
  <w:style w:type="paragraph" w:customStyle="1" w:styleId="ConsPlusNormal">
    <w:name w:val="ConsPlusNormal"/>
    <w:qFormat/>
    <w:rsid w:val="00A40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9">
    <w:name w:val="Рецензия1"/>
    <w:hidden/>
    <w:uiPriority w:val="99"/>
    <w:semiHidden/>
    <w:qFormat/>
    <w:rsid w:val="00A40C6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5">
    <w:name w:val="Гипертекстовая ссылка"/>
    <w:uiPriority w:val="99"/>
    <w:qFormat/>
    <w:rsid w:val="00A40C67"/>
    <w:rPr>
      <w:color w:val="106BBE"/>
    </w:rPr>
  </w:style>
  <w:style w:type="character" w:customStyle="1" w:styleId="aff6">
    <w:name w:val="Цветовое выделение"/>
    <w:uiPriority w:val="99"/>
    <w:qFormat/>
    <w:rsid w:val="00A40C67"/>
    <w:rPr>
      <w:b/>
      <w:color w:val="26282F"/>
    </w:rPr>
  </w:style>
  <w:style w:type="paragraph" w:customStyle="1" w:styleId="1a">
    <w:name w:val="Обычный (веб)1"/>
    <w:basedOn w:val="a"/>
    <w:uiPriority w:val="99"/>
    <w:unhideWhenUsed/>
    <w:qFormat/>
    <w:rsid w:val="00A4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A40C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7">
    <w:name w:val="Символ сноски"/>
    <w:qFormat/>
    <w:rsid w:val="00A40C67"/>
    <w:rPr>
      <w:vertAlign w:val="superscript"/>
    </w:rPr>
  </w:style>
  <w:style w:type="paragraph" w:customStyle="1" w:styleId="1b">
    <w:name w:val="Заголовок оглавления1"/>
    <w:basedOn w:val="1"/>
    <w:next w:val="a"/>
    <w:uiPriority w:val="39"/>
    <w:unhideWhenUsed/>
    <w:qFormat/>
    <w:rsid w:val="00A40C6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customStyle="1" w:styleId="s1">
    <w:name w:val="s_1"/>
    <w:basedOn w:val="a"/>
    <w:qFormat/>
    <w:rsid w:val="00A4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qFormat/>
    <w:rsid w:val="00A40C67"/>
    <w:rPr>
      <w:rFonts w:cs="Times New Roman"/>
    </w:rPr>
  </w:style>
  <w:style w:type="character" w:customStyle="1" w:styleId="aff8">
    <w:name w:val="Основной текст_"/>
    <w:link w:val="1c"/>
    <w:qFormat/>
    <w:locked/>
    <w:rsid w:val="00A40C67"/>
    <w:rPr>
      <w:rFonts w:ascii="Arial" w:hAnsi="Arial" w:cs="Arial"/>
      <w:color w:val="231F20"/>
      <w:sz w:val="28"/>
      <w:szCs w:val="28"/>
    </w:rPr>
  </w:style>
  <w:style w:type="paragraph" w:customStyle="1" w:styleId="1c">
    <w:name w:val="Основной текст1"/>
    <w:basedOn w:val="a"/>
    <w:link w:val="aff8"/>
    <w:qFormat/>
    <w:rsid w:val="00A40C67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qFormat/>
    <w:rsid w:val="00A40C67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qFormat/>
    <w:rsid w:val="00A40C67"/>
  </w:style>
  <w:style w:type="paragraph" w:customStyle="1" w:styleId="Standard">
    <w:name w:val="Standard"/>
    <w:qFormat/>
    <w:rsid w:val="00A40C6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5">
    <w:name w:val="Заголовок №2_"/>
    <w:link w:val="26"/>
    <w:qFormat/>
    <w:locked/>
    <w:rsid w:val="00A40C67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qFormat/>
    <w:rsid w:val="00A40C67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d">
    <w:name w:val="Знак Знак Знак1 Знак Знак Знак Знак"/>
    <w:basedOn w:val="a"/>
    <w:qFormat/>
    <w:rsid w:val="00A40C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Îñíîâíîé òåêñò1"/>
    <w:basedOn w:val="a"/>
    <w:qFormat/>
    <w:rsid w:val="00A40C67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table" w:customStyle="1" w:styleId="DefaultTable1">
    <w:name w:val="Default Table1"/>
    <w:qFormat/>
    <w:rsid w:val="00A40C6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"/>
    <w:basedOn w:val="a"/>
    <w:uiPriority w:val="1"/>
    <w:qFormat/>
    <w:rsid w:val="00A40C67"/>
    <w:pPr>
      <w:widowControl w:val="0"/>
      <w:autoSpaceDE w:val="0"/>
      <w:autoSpaceDN w:val="0"/>
      <w:spacing w:after="0" w:line="240" w:lineRule="auto"/>
      <w:ind w:left="86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40C67"/>
    <w:pPr>
      <w:widowControl w:val="0"/>
      <w:autoSpaceDE w:val="0"/>
      <w:autoSpaceDN w:val="0"/>
      <w:spacing w:after="0" w:line="240" w:lineRule="auto"/>
      <w:ind w:left="154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20888</Words>
  <Characters>119067</Characters>
  <Application>Microsoft Office Word</Application>
  <DocSecurity>0</DocSecurity>
  <Lines>992</Lines>
  <Paragraphs>279</Paragraphs>
  <ScaleCrop>false</ScaleCrop>
  <Company/>
  <LinksUpToDate>false</LinksUpToDate>
  <CharactersWithSpaces>139676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2026-05-11T11:03:00Z</dcterms:created>
  <dcterms:modified xsi:type="dcterms:W3CDTF">2026-05-11T11:03:00Z</dcterms:modified>
</cp:coreProperties>
</file>